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CCB1" w14:textId="0B7C10BC" w:rsidR="001E21BB" w:rsidRPr="0093332C" w:rsidRDefault="00C06406" w:rsidP="00F776C1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</w:rPr>
      </w:pPr>
      <w:r w:rsidRPr="0093332C">
        <w:rPr>
          <w:rFonts w:ascii="Garamond" w:hAnsi="Garamond"/>
          <w:b/>
          <w:bCs/>
          <w:smallCaps/>
          <w:color w:val="000000" w:themeColor="text1"/>
          <w:sz w:val="32"/>
          <w:szCs w:val="32"/>
        </w:rPr>
        <w:t>Alexande</w:t>
      </w:r>
      <w:r w:rsidR="00394BD2" w:rsidRPr="0093332C">
        <w:rPr>
          <w:rFonts w:ascii="Garamond" w:hAnsi="Garamond"/>
          <w:b/>
          <w:bCs/>
          <w:smallCaps/>
          <w:color w:val="000000" w:themeColor="text1"/>
          <w:sz w:val="32"/>
          <w:szCs w:val="32"/>
        </w:rPr>
        <w:t>r</w:t>
      </w:r>
      <w:r w:rsidRPr="0093332C">
        <w:rPr>
          <w:rFonts w:ascii="Garamond" w:hAnsi="Garamond"/>
          <w:b/>
          <w:bCs/>
          <w:smallCaps/>
          <w:color w:val="000000" w:themeColor="text1"/>
          <w:sz w:val="32"/>
          <w:szCs w:val="32"/>
        </w:rPr>
        <w:t xml:space="preserve"> Carty</w:t>
      </w:r>
    </w:p>
    <w:p w14:paraId="319ABC83" w14:textId="77777777" w:rsidR="00F776C1" w:rsidRPr="00BC09AA" w:rsidRDefault="00F776C1" w:rsidP="00F776C1">
      <w:pPr>
        <w:jc w:val="center"/>
        <w:rPr>
          <w:rFonts w:ascii="Garamond" w:hAnsi="Garamond"/>
          <w:color w:val="000000" w:themeColor="text1"/>
        </w:rPr>
      </w:pPr>
    </w:p>
    <w:p w14:paraId="17E2C4CE" w14:textId="24B89459" w:rsidR="00C06406" w:rsidRPr="004D1FCE" w:rsidRDefault="00C06406">
      <w:pPr>
        <w:rPr>
          <w:rFonts w:ascii="Garamond" w:hAnsi="Garamond"/>
          <w:color w:val="000000" w:themeColor="text1"/>
        </w:rPr>
      </w:pPr>
      <w:r w:rsidRPr="004D1FCE">
        <w:rPr>
          <w:rFonts w:ascii="Garamond" w:hAnsi="Garamond"/>
          <w:b/>
          <w:bCs/>
          <w:color w:val="000000" w:themeColor="text1"/>
        </w:rPr>
        <w:t>Department of Philosophy</w:t>
      </w:r>
      <w:r w:rsidRPr="004D1FCE">
        <w:rPr>
          <w:rFonts w:ascii="Garamond" w:hAnsi="Garamond"/>
          <w:color w:val="000000" w:themeColor="text1"/>
        </w:rPr>
        <w:t xml:space="preserve"> </w:t>
      </w:r>
      <w:r w:rsidRPr="004D1FCE">
        <w:rPr>
          <w:rFonts w:ascii="Garamond" w:hAnsi="Garamond"/>
          <w:color w:val="000000" w:themeColor="text1"/>
        </w:rPr>
        <w:tab/>
      </w:r>
      <w:r w:rsidRPr="004D1FCE">
        <w:rPr>
          <w:rFonts w:ascii="Garamond" w:hAnsi="Garamond"/>
          <w:color w:val="000000" w:themeColor="text1"/>
        </w:rPr>
        <w:tab/>
      </w:r>
      <w:r w:rsidRPr="004D1FCE">
        <w:rPr>
          <w:rFonts w:ascii="Garamond" w:hAnsi="Garamond"/>
          <w:color w:val="000000" w:themeColor="text1"/>
        </w:rPr>
        <w:tab/>
        <w:t xml:space="preserve">    </w:t>
      </w:r>
      <w:r w:rsidR="0080053D">
        <w:rPr>
          <w:rFonts w:ascii="Garamond" w:hAnsi="Garamond"/>
          <w:color w:val="000000" w:themeColor="text1"/>
        </w:rPr>
        <w:t xml:space="preserve">                      </w:t>
      </w:r>
      <w:r w:rsidRPr="004D1FCE">
        <w:rPr>
          <w:rFonts w:ascii="Garamond" w:hAnsi="Garamond"/>
          <w:color w:val="000000" w:themeColor="text1"/>
        </w:rPr>
        <w:t xml:space="preserve">email: </w:t>
      </w:r>
      <w:hyperlink r:id="rId8" w:history="1">
        <w:r w:rsidRPr="004D1FCE">
          <w:rPr>
            <w:rStyle w:val="Hyperlink"/>
            <w:rFonts w:ascii="Garamond" w:hAnsi="Garamond"/>
          </w:rPr>
          <w:t>alexander.carty@mail.mcgill.ca</w:t>
        </w:r>
      </w:hyperlink>
      <w:r w:rsidRPr="004D1FCE">
        <w:rPr>
          <w:rFonts w:ascii="Garamond" w:hAnsi="Garamond"/>
          <w:color w:val="000000" w:themeColor="text1"/>
        </w:rPr>
        <w:t xml:space="preserve"> </w:t>
      </w:r>
    </w:p>
    <w:p w14:paraId="7379A5FF" w14:textId="546AF0A6" w:rsidR="003C37C6" w:rsidRPr="004D1FCE" w:rsidRDefault="003C37C6">
      <w:pPr>
        <w:rPr>
          <w:rFonts w:ascii="Garamond" w:hAnsi="Garamond"/>
          <w:color w:val="000000" w:themeColor="text1"/>
        </w:rPr>
      </w:pPr>
      <w:r w:rsidRPr="004D1FCE">
        <w:rPr>
          <w:rFonts w:ascii="Garamond" w:hAnsi="Garamond"/>
          <w:color w:val="000000" w:themeColor="text1"/>
        </w:rPr>
        <w:t xml:space="preserve">Ph.D. </w:t>
      </w:r>
      <w:r w:rsidR="00FF18D8">
        <w:rPr>
          <w:rFonts w:ascii="Garamond" w:hAnsi="Garamond"/>
          <w:color w:val="000000" w:themeColor="text1"/>
        </w:rPr>
        <w:t>Candidate</w:t>
      </w:r>
      <w:r w:rsidR="00A825E4">
        <w:rPr>
          <w:rFonts w:ascii="Garamond" w:hAnsi="Garamond"/>
          <w:color w:val="000000" w:themeColor="text1"/>
        </w:rPr>
        <w:t xml:space="preserve">         </w:t>
      </w:r>
      <w:r w:rsidR="00A825E4">
        <w:rPr>
          <w:rFonts w:ascii="Garamond" w:hAnsi="Garamond"/>
          <w:color w:val="000000" w:themeColor="text1"/>
        </w:rPr>
        <w:tab/>
        <w:t xml:space="preserve">           </w:t>
      </w:r>
      <w:r w:rsidRPr="004D1FCE">
        <w:rPr>
          <w:rFonts w:ascii="Garamond" w:hAnsi="Garamond"/>
          <w:color w:val="000000" w:themeColor="text1"/>
        </w:rPr>
        <w:tab/>
      </w:r>
      <w:r w:rsidRPr="004D1FCE">
        <w:rPr>
          <w:rFonts w:ascii="Garamond" w:hAnsi="Garamond"/>
          <w:color w:val="000000" w:themeColor="text1"/>
        </w:rPr>
        <w:tab/>
        <w:t xml:space="preserve">    </w:t>
      </w:r>
      <w:r w:rsidR="00F23C76">
        <w:rPr>
          <w:rFonts w:ascii="Garamond" w:hAnsi="Garamond"/>
          <w:color w:val="000000" w:themeColor="text1"/>
        </w:rPr>
        <w:t xml:space="preserve">    </w:t>
      </w:r>
      <w:r w:rsidR="00A67F54">
        <w:rPr>
          <w:rFonts w:ascii="Garamond" w:hAnsi="Garamond"/>
          <w:color w:val="000000" w:themeColor="text1"/>
        </w:rPr>
        <w:t xml:space="preserve">                    </w:t>
      </w:r>
      <w:r w:rsidRPr="004D1FCE">
        <w:rPr>
          <w:rFonts w:ascii="Garamond" w:hAnsi="Garamond"/>
          <w:color w:val="000000" w:themeColor="text1"/>
        </w:rPr>
        <w:t>website:</w:t>
      </w:r>
      <w:r w:rsidR="00F23C76">
        <w:rPr>
          <w:rFonts w:ascii="Garamond" w:hAnsi="Garamond"/>
          <w:color w:val="000000" w:themeColor="text1"/>
        </w:rPr>
        <w:t xml:space="preserve"> </w:t>
      </w:r>
      <w:hyperlink r:id="rId9" w:history="1">
        <w:r w:rsidR="00A67F54" w:rsidRPr="00A67F54">
          <w:rPr>
            <w:rStyle w:val="Hyperlink"/>
            <w:rFonts w:ascii="Garamond" w:hAnsi="Garamond"/>
          </w:rPr>
          <w:t>https://alexandercarty.weebly.com</w:t>
        </w:r>
      </w:hyperlink>
      <w:r w:rsidR="00A67F54">
        <w:t xml:space="preserve"> </w:t>
      </w:r>
    </w:p>
    <w:p w14:paraId="3397F1A3" w14:textId="423AB708" w:rsidR="003C37C6" w:rsidRPr="004D1FCE" w:rsidRDefault="003C37C6">
      <w:pPr>
        <w:rPr>
          <w:rFonts w:ascii="Garamond" w:hAnsi="Garamond"/>
          <w:color w:val="000000" w:themeColor="text1"/>
        </w:rPr>
      </w:pPr>
      <w:r w:rsidRPr="004D1FCE">
        <w:rPr>
          <w:rFonts w:ascii="Garamond" w:hAnsi="Garamond"/>
          <w:color w:val="000000" w:themeColor="text1"/>
        </w:rPr>
        <w:t>McGill University</w:t>
      </w:r>
      <w:r w:rsidR="008B7CC0">
        <w:rPr>
          <w:rFonts w:ascii="Garamond" w:hAnsi="Garamond"/>
          <w:color w:val="000000" w:themeColor="text1"/>
        </w:rPr>
        <w:tab/>
      </w:r>
      <w:r w:rsidR="008B7CC0">
        <w:rPr>
          <w:rFonts w:ascii="Garamond" w:hAnsi="Garamond"/>
          <w:color w:val="000000" w:themeColor="text1"/>
        </w:rPr>
        <w:tab/>
      </w:r>
      <w:r w:rsidR="008B7CC0">
        <w:rPr>
          <w:rFonts w:ascii="Garamond" w:hAnsi="Garamond"/>
          <w:color w:val="000000" w:themeColor="text1"/>
        </w:rPr>
        <w:tab/>
      </w:r>
      <w:r w:rsidR="008B7CC0">
        <w:rPr>
          <w:rFonts w:ascii="Garamond" w:hAnsi="Garamond"/>
          <w:color w:val="000000" w:themeColor="text1"/>
        </w:rPr>
        <w:tab/>
      </w:r>
      <w:r w:rsidR="008B7CC0">
        <w:rPr>
          <w:rFonts w:ascii="Garamond" w:hAnsi="Garamond"/>
          <w:color w:val="000000" w:themeColor="text1"/>
        </w:rPr>
        <w:tab/>
        <w:t xml:space="preserve">               </w:t>
      </w:r>
    </w:p>
    <w:p w14:paraId="74A723E6" w14:textId="7A4D9FCC" w:rsidR="003C37C6" w:rsidRPr="004D1FCE" w:rsidRDefault="003C37C6">
      <w:pPr>
        <w:rPr>
          <w:rFonts w:ascii="Garamond" w:hAnsi="Garamond"/>
          <w:color w:val="000000" w:themeColor="text1"/>
        </w:rPr>
      </w:pPr>
      <w:r w:rsidRPr="004D1FCE">
        <w:rPr>
          <w:rFonts w:ascii="Garamond" w:hAnsi="Garamond"/>
          <w:color w:val="000000" w:themeColor="text1"/>
        </w:rPr>
        <w:t>Leacock Building</w:t>
      </w:r>
      <w:r w:rsidR="00661B6B" w:rsidRPr="004D1FCE">
        <w:rPr>
          <w:rFonts w:ascii="Garamond" w:hAnsi="Garamond"/>
          <w:color w:val="000000" w:themeColor="text1"/>
        </w:rPr>
        <w:t xml:space="preserve"> 9</w:t>
      </w:r>
      <w:r w:rsidR="00661B6B" w:rsidRPr="004D1FCE">
        <w:rPr>
          <w:rFonts w:ascii="Garamond" w:hAnsi="Garamond"/>
          <w:color w:val="000000" w:themeColor="text1"/>
          <w:vertAlign w:val="superscript"/>
        </w:rPr>
        <w:t>th</w:t>
      </w:r>
      <w:r w:rsidR="00661B6B" w:rsidRPr="004D1FCE">
        <w:rPr>
          <w:rFonts w:ascii="Garamond" w:hAnsi="Garamond"/>
          <w:color w:val="000000" w:themeColor="text1"/>
        </w:rPr>
        <w:t xml:space="preserve"> floor</w:t>
      </w:r>
    </w:p>
    <w:p w14:paraId="2ACEF74C" w14:textId="1C039361" w:rsidR="003C37C6" w:rsidRDefault="003C37C6" w:rsidP="003C37C6">
      <w:pPr>
        <w:rPr>
          <w:rFonts w:ascii="Garamond" w:hAnsi="Garamond"/>
          <w:color w:val="000000" w:themeColor="text1"/>
        </w:rPr>
      </w:pPr>
      <w:r w:rsidRPr="004D1FCE">
        <w:rPr>
          <w:rFonts w:ascii="Garamond" w:hAnsi="Garamond"/>
          <w:color w:val="000000" w:themeColor="text1"/>
        </w:rPr>
        <w:t>855 Sherbrooke Street West</w:t>
      </w:r>
      <w:r w:rsidR="003C5BB6">
        <w:rPr>
          <w:rFonts w:ascii="Garamond" w:hAnsi="Garamond"/>
          <w:color w:val="000000" w:themeColor="text1"/>
        </w:rPr>
        <w:t xml:space="preserve">, </w:t>
      </w:r>
      <w:r w:rsidR="003C5BB6" w:rsidRPr="004D1FCE">
        <w:rPr>
          <w:rFonts w:ascii="Garamond" w:hAnsi="Garamond"/>
          <w:color w:val="000000" w:themeColor="text1"/>
        </w:rPr>
        <w:t xml:space="preserve">Montreal, QC H3A 2T7 </w:t>
      </w:r>
    </w:p>
    <w:p w14:paraId="53BA7B37" w14:textId="77777777" w:rsidR="00780200" w:rsidRPr="00606F0E" w:rsidRDefault="00780200" w:rsidP="00780200">
      <w:pPr>
        <w:rPr>
          <w:rFonts w:ascii="Garamond" w:hAnsi="Garamond"/>
          <w:color w:val="000000" w:themeColor="text1"/>
          <w:sz w:val="22"/>
          <w:szCs w:val="22"/>
        </w:rPr>
      </w:pPr>
    </w:p>
    <w:p w14:paraId="61694B41" w14:textId="52D18693" w:rsidR="003C37C6" w:rsidRPr="0079450A" w:rsidRDefault="00046981" w:rsidP="00B102D9">
      <w:pPr>
        <w:spacing w:line="276" w:lineRule="auto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79450A">
        <w:rPr>
          <w:rFonts w:ascii="Garamond" w:hAnsi="Garamond"/>
          <w:b/>
          <w:bCs/>
          <w:smallCaps/>
          <w:color w:val="C00000"/>
          <w:sz w:val="28"/>
          <w:szCs w:val="28"/>
        </w:rPr>
        <w:t>Areas of Specialty</w:t>
      </w:r>
    </w:p>
    <w:p w14:paraId="06813BEA" w14:textId="4CCBB456" w:rsidR="007368B8" w:rsidRDefault="007D1946" w:rsidP="00237A0D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philosophy of emotion</w:t>
      </w:r>
      <w:r w:rsidR="00231E30">
        <w:rPr>
          <w:rFonts w:ascii="Garamond" w:hAnsi="Garamond"/>
          <w:color w:val="000000" w:themeColor="text1"/>
        </w:rPr>
        <w:t>,</w:t>
      </w:r>
      <w:r w:rsidR="00CF17B5">
        <w:rPr>
          <w:rFonts w:ascii="Garamond" w:hAnsi="Garamond"/>
          <w:color w:val="000000" w:themeColor="text1"/>
        </w:rPr>
        <w:softHyphen/>
      </w:r>
      <w:r w:rsidR="00CF17B5">
        <w:rPr>
          <w:rFonts w:ascii="Garamond" w:hAnsi="Garamond"/>
          <w:color w:val="000000" w:themeColor="text1"/>
        </w:rPr>
        <w:softHyphen/>
      </w:r>
      <w:r w:rsidR="00CF17B5">
        <w:rPr>
          <w:rFonts w:ascii="Garamond" w:hAnsi="Garamond"/>
          <w:color w:val="000000" w:themeColor="text1"/>
        </w:rPr>
        <w:softHyphen/>
      </w:r>
      <w:r w:rsidR="00CF17B5">
        <w:rPr>
          <w:rFonts w:ascii="Garamond" w:hAnsi="Garamond"/>
          <w:color w:val="000000" w:themeColor="text1"/>
        </w:rPr>
        <w:softHyphen/>
      </w:r>
      <w:r w:rsidR="00767F48">
        <w:rPr>
          <w:rFonts w:ascii="Garamond" w:hAnsi="Garamond"/>
          <w:color w:val="000000" w:themeColor="text1"/>
        </w:rPr>
        <w:t xml:space="preserve"> </w:t>
      </w:r>
      <w:r w:rsidR="00417A2C">
        <w:rPr>
          <w:rFonts w:ascii="Garamond" w:hAnsi="Garamond"/>
          <w:color w:val="000000" w:themeColor="text1"/>
        </w:rPr>
        <w:t>normative ethics</w:t>
      </w:r>
      <w:r w:rsidR="009173CD">
        <w:rPr>
          <w:rFonts w:ascii="Garamond" w:hAnsi="Garamond"/>
          <w:color w:val="000000" w:themeColor="text1"/>
        </w:rPr>
        <w:t xml:space="preserve"> (esp</w:t>
      </w:r>
      <w:r w:rsidR="001837D1">
        <w:rPr>
          <w:rFonts w:ascii="Garamond" w:hAnsi="Garamond"/>
          <w:color w:val="000000" w:themeColor="text1"/>
        </w:rPr>
        <w:t>.</w:t>
      </w:r>
      <w:r w:rsidR="00553E47">
        <w:rPr>
          <w:rFonts w:ascii="Garamond" w:hAnsi="Garamond"/>
          <w:color w:val="000000" w:themeColor="text1"/>
        </w:rPr>
        <w:t xml:space="preserve"> </w:t>
      </w:r>
      <w:r w:rsidR="009173CD">
        <w:rPr>
          <w:rFonts w:ascii="Garamond" w:hAnsi="Garamond"/>
          <w:color w:val="000000" w:themeColor="text1"/>
        </w:rPr>
        <w:t>practical rationality)</w:t>
      </w:r>
      <w:r w:rsidR="007221E9">
        <w:rPr>
          <w:rFonts w:ascii="Garamond" w:hAnsi="Garamond"/>
          <w:color w:val="000000" w:themeColor="text1"/>
        </w:rPr>
        <w:t>,</w:t>
      </w:r>
      <w:r w:rsidR="007221E9" w:rsidRPr="007221E9">
        <w:rPr>
          <w:rFonts w:ascii="Garamond" w:hAnsi="Garamond"/>
          <w:color w:val="000000" w:themeColor="text1"/>
        </w:rPr>
        <w:t xml:space="preserve"> </w:t>
      </w:r>
      <w:r w:rsidR="007221E9">
        <w:rPr>
          <w:rFonts w:ascii="Garamond" w:hAnsi="Garamond"/>
          <w:color w:val="000000" w:themeColor="text1"/>
        </w:rPr>
        <w:t>metaethics (esp.</w:t>
      </w:r>
      <w:r w:rsidR="00425387">
        <w:rPr>
          <w:rFonts w:ascii="Garamond" w:hAnsi="Garamond"/>
          <w:color w:val="000000" w:themeColor="text1"/>
        </w:rPr>
        <w:t xml:space="preserve"> </w:t>
      </w:r>
      <w:r w:rsidR="007221E9">
        <w:rPr>
          <w:rFonts w:ascii="Garamond" w:hAnsi="Garamond"/>
          <w:color w:val="000000" w:themeColor="text1"/>
        </w:rPr>
        <w:t xml:space="preserve">moral </w:t>
      </w:r>
      <w:r w:rsidR="000C26DC">
        <w:rPr>
          <w:rFonts w:ascii="Garamond" w:hAnsi="Garamond"/>
          <w:color w:val="000000" w:themeColor="text1"/>
        </w:rPr>
        <w:t>responsibility</w:t>
      </w:r>
      <w:r w:rsidR="007221E9">
        <w:rPr>
          <w:rFonts w:ascii="Garamond" w:hAnsi="Garamond"/>
          <w:color w:val="000000" w:themeColor="text1"/>
        </w:rPr>
        <w:t>)</w:t>
      </w:r>
    </w:p>
    <w:p w14:paraId="444891E6" w14:textId="77777777" w:rsidR="0081742A" w:rsidRPr="00993F58" w:rsidRDefault="0081742A" w:rsidP="00237A0D">
      <w:pPr>
        <w:jc w:val="both"/>
        <w:rPr>
          <w:rFonts w:ascii="Garamond" w:hAnsi="Garamond"/>
          <w:color w:val="000000" w:themeColor="text1"/>
        </w:rPr>
      </w:pPr>
    </w:p>
    <w:p w14:paraId="2244FE49" w14:textId="490F7727" w:rsidR="00046981" w:rsidRPr="0079450A" w:rsidRDefault="00046981">
      <w:pPr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79450A">
        <w:rPr>
          <w:rFonts w:ascii="Garamond" w:hAnsi="Garamond"/>
          <w:b/>
          <w:bCs/>
          <w:smallCaps/>
          <w:color w:val="C00000"/>
          <w:sz w:val="28"/>
          <w:szCs w:val="28"/>
        </w:rPr>
        <w:t>Areas of Competence</w:t>
      </w:r>
    </w:p>
    <w:p w14:paraId="1995C42C" w14:textId="49F93F95" w:rsidR="003C37C6" w:rsidRPr="00724643" w:rsidRDefault="003C37C6">
      <w:pPr>
        <w:rPr>
          <w:rFonts w:ascii="Garamond" w:hAnsi="Garamond"/>
          <w:color w:val="000000" w:themeColor="text1"/>
        </w:rPr>
      </w:pPr>
      <w:r w:rsidRPr="00D04326">
        <w:rPr>
          <w:rFonts w:ascii="Garamond" w:hAnsi="Garamond"/>
          <w:color w:val="000000" w:themeColor="text1"/>
        </w:rPr>
        <w:t xml:space="preserve">metaphysics (esp. </w:t>
      </w:r>
      <w:r w:rsidR="00800939">
        <w:rPr>
          <w:rFonts w:ascii="Garamond" w:hAnsi="Garamond"/>
          <w:color w:val="000000" w:themeColor="text1"/>
        </w:rPr>
        <w:t>personal identity</w:t>
      </w:r>
      <w:r w:rsidRPr="00D04326">
        <w:rPr>
          <w:rFonts w:ascii="Garamond" w:hAnsi="Garamond"/>
          <w:color w:val="000000" w:themeColor="text1"/>
        </w:rPr>
        <w:t>)</w:t>
      </w:r>
      <w:r w:rsidR="004203A3">
        <w:rPr>
          <w:rFonts w:ascii="Garamond" w:hAnsi="Garamond"/>
          <w:color w:val="000000" w:themeColor="text1"/>
        </w:rPr>
        <w:t>,</w:t>
      </w:r>
      <w:r w:rsidR="00B031C4">
        <w:rPr>
          <w:rFonts w:ascii="Garamond" w:hAnsi="Garamond"/>
          <w:color w:val="000000" w:themeColor="text1"/>
        </w:rPr>
        <w:t xml:space="preserve"> epistemology</w:t>
      </w:r>
      <w:r w:rsidR="000C52CD">
        <w:rPr>
          <w:rFonts w:ascii="Garamond" w:hAnsi="Garamond"/>
          <w:color w:val="000000" w:themeColor="text1"/>
        </w:rPr>
        <w:t xml:space="preserve"> </w:t>
      </w:r>
      <w:r w:rsidR="00E12C16">
        <w:rPr>
          <w:rFonts w:ascii="Garamond" w:hAnsi="Garamond"/>
          <w:color w:val="000000" w:themeColor="text1"/>
        </w:rPr>
        <w:t xml:space="preserve"> </w:t>
      </w:r>
    </w:p>
    <w:p w14:paraId="190B37FB" w14:textId="5E6F44D7" w:rsidR="00965A19" w:rsidRDefault="00965A19">
      <w:pPr>
        <w:rPr>
          <w:rFonts w:ascii="Garamond" w:hAnsi="Garamond"/>
          <w:color w:val="000000" w:themeColor="text1"/>
          <w:sz w:val="25"/>
          <w:szCs w:val="25"/>
        </w:rPr>
      </w:pPr>
    </w:p>
    <w:p w14:paraId="6DB0CFD5" w14:textId="3C6C3AF7" w:rsidR="00965A19" w:rsidRPr="0079450A" w:rsidRDefault="00965A19" w:rsidP="00A71ACF">
      <w:pPr>
        <w:spacing w:line="276" w:lineRule="auto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79450A">
        <w:rPr>
          <w:rFonts w:ascii="Garamond" w:hAnsi="Garamond"/>
          <w:b/>
          <w:bCs/>
          <w:smallCaps/>
          <w:color w:val="C00000"/>
          <w:sz w:val="28"/>
          <w:szCs w:val="28"/>
        </w:rPr>
        <w:t>Education</w:t>
      </w:r>
    </w:p>
    <w:p w14:paraId="64D0891B" w14:textId="38858ADD" w:rsidR="003C5FF1" w:rsidRDefault="00446FDE" w:rsidP="00446FDE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2021</w:t>
      </w:r>
      <w:r w:rsidR="00C529C3">
        <w:rPr>
          <w:rFonts w:ascii="Garamond" w:hAnsi="Garamond" w:cs="Times New Roman (Body CS)"/>
        </w:rPr>
        <w:t>—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 w:rsidR="00965A19" w:rsidRPr="0091627F">
        <w:rPr>
          <w:rFonts w:ascii="Garamond" w:hAnsi="Garamond"/>
          <w:color w:val="000000" w:themeColor="text1"/>
        </w:rPr>
        <w:t>Ph</w:t>
      </w:r>
      <w:r w:rsidR="00EF4EA0">
        <w:rPr>
          <w:rFonts w:ascii="Garamond" w:hAnsi="Garamond"/>
          <w:color w:val="000000" w:themeColor="text1"/>
        </w:rPr>
        <w:t>.</w:t>
      </w:r>
      <w:r w:rsidR="00965A19" w:rsidRPr="0091627F">
        <w:rPr>
          <w:rFonts w:ascii="Garamond" w:hAnsi="Garamond"/>
          <w:color w:val="000000" w:themeColor="text1"/>
        </w:rPr>
        <w:t>D</w:t>
      </w:r>
      <w:r w:rsidR="00EF4EA0">
        <w:rPr>
          <w:rFonts w:ascii="Garamond" w:hAnsi="Garamond"/>
          <w:color w:val="000000" w:themeColor="text1"/>
        </w:rPr>
        <w:t>.</w:t>
      </w:r>
      <w:r w:rsidR="00EC2254">
        <w:rPr>
          <w:rFonts w:ascii="Garamond" w:hAnsi="Garamond"/>
          <w:color w:val="000000" w:themeColor="text1"/>
        </w:rPr>
        <w:t xml:space="preserve"> (</w:t>
      </w:r>
      <w:r w:rsidR="0082025C">
        <w:rPr>
          <w:rFonts w:ascii="Garamond" w:hAnsi="Garamond"/>
          <w:color w:val="000000" w:themeColor="text1"/>
        </w:rPr>
        <w:t>2</w:t>
      </w:r>
      <w:r w:rsidR="00EC2254">
        <w:rPr>
          <w:rFonts w:ascii="Garamond" w:hAnsi="Garamond"/>
          <w:color w:val="000000" w:themeColor="text1"/>
        </w:rPr>
        <w:t>)</w:t>
      </w:r>
      <w:r w:rsidR="00467C30">
        <w:rPr>
          <w:rFonts w:ascii="Garamond" w:hAnsi="Garamond"/>
          <w:color w:val="000000" w:themeColor="text1"/>
        </w:rPr>
        <w:t xml:space="preserve"> in</w:t>
      </w:r>
      <w:r w:rsidR="00965A19" w:rsidRPr="00B163AC">
        <w:rPr>
          <w:rFonts w:ascii="Garamond" w:hAnsi="Garamond"/>
          <w:color w:val="000000" w:themeColor="text1"/>
        </w:rPr>
        <w:t xml:space="preserve"> philosophy</w:t>
      </w:r>
      <w:r w:rsidR="00965A19" w:rsidRPr="00467C30">
        <w:rPr>
          <w:rFonts w:ascii="Garamond" w:hAnsi="Garamond"/>
          <w:color w:val="000000" w:themeColor="text1"/>
        </w:rPr>
        <w:t>,</w:t>
      </w:r>
      <w:r w:rsidR="00965A19" w:rsidRPr="00057052">
        <w:rPr>
          <w:rFonts w:ascii="Garamond" w:hAnsi="Garamond"/>
          <w:b/>
          <w:bCs/>
          <w:color w:val="000000" w:themeColor="text1"/>
        </w:rPr>
        <w:t xml:space="preserve"> </w:t>
      </w:r>
      <w:r w:rsidR="00965A19" w:rsidRPr="00057052">
        <w:rPr>
          <w:rFonts w:ascii="Garamond" w:hAnsi="Garamond"/>
          <w:color w:val="000000" w:themeColor="text1"/>
        </w:rPr>
        <w:t>McGill University</w:t>
      </w:r>
      <w:r w:rsidR="00F57542">
        <w:rPr>
          <w:rFonts w:ascii="Garamond" w:hAnsi="Garamond"/>
          <w:color w:val="000000" w:themeColor="text1"/>
        </w:rPr>
        <w:t xml:space="preserve"> </w:t>
      </w:r>
      <w:r w:rsidR="000F2FB1">
        <w:rPr>
          <w:rFonts w:ascii="Garamond" w:hAnsi="Garamond"/>
          <w:color w:val="000000" w:themeColor="text1"/>
        </w:rPr>
        <w:t>(3.97/4 GP</w:t>
      </w:r>
      <w:r w:rsidR="00356145">
        <w:rPr>
          <w:rFonts w:ascii="Garamond" w:hAnsi="Garamond"/>
          <w:color w:val="000000" w:themeColor="text1"/>
        </w:rPr>
        <w:t>A</w:t>
      </w:r>
      <w:r w:rsidR="000F2FB1">
        <w:rPr>
          <w:rFonts w:ascii="Garamond" w:hAnsi="Garamond"/>
          <w:color w:val="000000" w:themeColor="text1"/>
        </w:rPr>
        <w:t>)</w:t>
      </w:r>
    </w:p>
    <w:p w14:paraId="748483C8" w14:textId="63376716" w:rsidR="00CA3A02" w:rsidRDefault="003C5FF1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  <w:r w:rsidR="00446FDE">
        <w:rPr>
          <w:rFonts w:ascii="Garamond" w:hAnsi="Garamond"/>
          <w:color w:val="000000" w:themeColor="text1"/>
        </w:rPr>
        <w:tab/>
      </w:r>
      <w:r w:rsidR="002677C1">
        <w:rPr>
          <w:rFonts w:ascii="Garamond" w:hAnsi="Garamond"/>
          <w:color w:val="000000" w:themeColor="text1"/>
        </w:rPr>
        <w:t>Supervisors</w:t>
      </w:r>
      <w:r w:rsidR="00F92C03">
        <w:rPr>
          <w:rFonts w:ascii="Garamond" w:hAnsi="Garamond"/>
          <w:color w:val="000000" w:themeColor="text1"/>
        </w:rPr>
        <w:t xml:space="preserve">: Chris Howard </w:t>
      </w:r>
      <w:r w:rsidR="00A8348A">
        <w:rPr>
          <w:rFonts w:ascii="Garamond" w:hAnsi="Garamond"/>
          <w:color w:val="000000" w:themeColor="text1"/>
        </w:rPr>
        <w:t>and David Davies</w:t>
      </w:r>
    </w:p>
    <w:p w14:paraId="7F67F618" w14:textId="77777777" w:rsidR="00606F0E" w:rsidRPr="00057052" w:rsidRDefault="00606F0E">
      <w:pPr>
        <w:rPr>
          <w:rFonts w:ascii="Garamond" w:hAnsi="Garamond"/>
          <w:color w:val="000000" w:themeColor="text1"/>
        </w:rPr>
      </w:pPr>
    </w:p>
    <w:p w14:paraId="5F645966" w14:textId="7E9183D3" w:rsidR="0089278F" w:rsidRPr="00DD66CB" w:rsidRDefault="00446FDE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2019</w:t>
      </w:r>
      <w:r w:rsidR="00C529C3">
        <w:rPr>
          <w:rFonts w:ascii="Garamond" w:hAnsi="Garamond" w:cs="Times New Roman (Body CS)"/>
        </w:rPr>
        <w:t>—</w:t>
      </w:r>
      <w:r>
        <w:rPr>
          <w:rFonts w:ascii="Garamond" w:hAnsi="Garamond"/>
          <w:color w:val="000000" w:themeColor="text1"/>
        </w:rPr>
        <w:t>2020</w:t>
      </w:r>
      <w:r>
        <w:rPr>
          <w:rFonts w:ascii="Garamond" w:hAnsi="Garamond"/>
          <w:color w:val="000000" w:themeColor="text1"/>
        </w:rPr>
        <w:tab/>
      </w:r>
      <w:r w:rsidR="0089278F" w:rsidRPr="0091627F">
        <w:rPr>
          <w:rFonts w:ascii="Garamond" w:hAnsi="Garamond"/>
          <w:color w:val="000000" w:themeColor="text1"/>
        </w:rPr>
        <w:t>Master of Arts</w:t>
      </w:r>
      <w:r w:rsidR="006E2897">
        <w:rPr>
          <w:rFonts w:ascii="Garamond" w:hAnsi="Garamond"/>
          <w:color w:val="000000" w:themeColor="text1"/>
        </w:rPr>
        <w:t xml:space="preserve"> in </w:t>
      </w:r>
      <w:r w:rsidR="008B5617">
        <w:rPr>
          <w:rFonts w:ascii="Garamond" w:hAnsi="Garamond"/>
          <w:color w:val="000000" w:themeColor="text1"/>
        </w:rPr>
        <w:t>p</w:t>
      </w:r>
      <w:r w:rsidR="0089278F" w:rsidRPr="00DD12D6">
        <w:rPr>
          <w:rFonts w:ascii="Garamond" w:hAnsi="Garamond"/>
          <w:color w:val="000000" w:themeColor="text1"/>
        </w:rPr>
        <w:t>hilosophy</w:t>
      </w:r>
      <w:r w:rsidR="0089278F" w:rsidRPr="00057052">
        <w:rPr>
          <w:rFonts w:ascii="Garamond" w:hAnsi="Garamond"/>
          <w:color w:val="000000" w:themeColor="text1"/>
        </w:rPr>
        <w:t>, Wilfrid Laurier University</w:t>
      </w:r>
      <w:r w:rsidR="00BA4BF4">
        <w:rPr>
          <w:rFonts w:ascii="Garamond" w:hAnsi="Garamond"/>
          <w:color w:val="000000" w:themeColor="text1"/>
        </w:rPr>
        <w:t xml:space="preserve"> (11/12 GPA)</w:t>
      </w:r>
    </w:p>
    <w:p w14:paraId="24DA15CB" w14:textId="6A808741" w:rsidR="00606F0E" w:rsidRDefault="0082025C" w:rsidP="00903999">
      <w:pPr>
        <w:ind w:left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Supervisor</w:t>
      </w:r>
      <w:r w:rsidRPr="00057052">
        <w:rPr>
          <w:rFonts w:ascii="Garamond" w:hAnsi="Garamond"/>
          <w:color w:val="000000" w:themeColor="text1"/>
        </w:rPr>
        <w:t>: Gary Foster</w:t>
      </w:r>
      <w:r>
        <w:rPr>
          <w:rFonts w:ascii="Garamond" w:hAnsi="Garamond"/>
          <w:color w:val="000000" w:themeColor="text1"/>
        </w:rPr>
        <w:t xml:space="preserve">. </w:t>
      </w:r>
    </w:p>
    <w:p w14:paraId="2D7EA72A" w14:textId="5ABFCE93" w:rsidR="00504D50" w:rsidRDefault="00FF3BBC" w:rsidP="002E57B5">
      <w:pPr>
        <w:ind w:left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Major Research Paper</w:t>
      </w:r>
      <w:r w:rsidR="004B0F9E" w:rsidRPr="00057052">
        <w:rPr>
          <w:rFonts w:ascii="Garamond" w:hAnsi="Garamond"/>
          <w:color w:val="000000" w:themeColor="text1"/>
        </w:rPr>
        <w:t xml:space="preserve">: </w:t>
      </w:r>
      <w:r w:rsidR="00E73CF6">
        <w:rPr>
          <w:rFonts w:ascii="Garamond" w:hAnsi="Garamond"/>
          <w:color w:val="000000" w:themeColor="text1"/>
        </w:rPr>
        <w:t>“‘</w:t>
      </w:r>
      <w:r w:rsidR="004B0F9E" w:rsidRPr="00E73CF6">
        <w:rPr>
          <w:rFonts w:ascii="Garamond" w:hAnsi="Garamond"/>
          <w:color w:val="000000" w:themeColor="text1"/>
        </w:rPr>
        <w:t>Our Desire to Be Complete</w:t>
      </w:r>
      <w:r w:rsidR="00E73CF6">
        <w:rPr>
          <w:rFonts w:ascii="Garamond" w:hAnsi="Garamond"/>
          <w:color w:val="000000" w:themeColor="text1"/>
        </w:rPr>
        <w:t>’</w:t>
      </w:r>
      <w:r w:rsidR="004B0F9E" w:rsidRPr="00E73CF6">
        <w:rPr>
          <w:rFonts w:ascii="Garamond" w:hAnsi="Garamond"/>
          <w:color w:val="000000" w:themeColor="text1"/>
        </w:rPr>
        <w:t>: Escaping a Euthyphro Problem for Moore’s Bestowal Love</w:t>
      </w:r>
      <w:r w:rsidR="003536E4">
        <w:rPr>
          <w:rFonts w:ascii="Garamond" w:hAnsi="Garamond"/>
          <w:color w:val="000000" w:themeColor="text1"/>
        </w:rPr>
        <w:t>.</w:t>
      </w:r>
      <w:r w:rsidR="00E73CF6">
        <w:rPr>
          <w:rFonts w:ascii="Garamond" w:hAnsi="Garamond"/>
          <w:color w:val="000000" w:themeColor="text1"/>
        </w:rPr>
        <w:t>”</w:t>
      </w:r>
      <w:r w:rsidR="003536E4">
        <w:rPr>
          <w:rFonts w:ascii="Garamond" w:hAnsi="Garamond"/>
          <w:color w:val="000000" w:themeColor="text1"/>
        </w:rPr>
        <w:t xml:space="preserve"> </w:t>
      </w:r>
      <w:r w:rsidR="0082025C">
        <w:rPr>
          <w:rFonts w:ascii="Garamond" w:hAnsi="Garamond"/>
          <w:color w:val="000000" w:themeColor="text1"/>
        </w:rPr>
        <w:t xml:space="preserve">Pass without corrections. </w:t>
      </w:r>
      <w:r w:rsidR="0082025C" w:rsidRPr="00057052">
        <w:rPr>
          <w:rFonts w:ascii="Garamond" w:hAnsi="Garamond"/>
          <w:color w:val="000000" w:themeColor="text1"/>
        </w:rPr>
        <w:t xml:space="preserve"> </w:t>
      </w:r>
    </w:p>
    <w:p w14:paraId="09A25EAF" w14:textId="77777777" w:rsidR="00903999" w:rsidRPr="00057052" w:rsidRDefault="00903999" w:rsidP="002E57B5">
      <w:pPr>
        <w:ind w:left="1440"/>
        <w:rPr>
          <w:rFonts w:ascii="Garamond" w:hAnsi="Garamond"/>
          <w:color w:val="000000" w:themeColor="text1"/>
        </w:rPr>
      </w:pPr>
    </w:p>
    <w:p w14:paraId="029CAB3B" w14:textId="4D07B37D" w:rsidR="00D04326" w:rsidRDefault="00FF1A9B" w:rsidP="006F6159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2015</w:t>
      </w:r>
      <w:r w:rsidR="00C529C3">
        <w:rPr>
          <w:rFonts w:ascii="Garamond" w:hAnsi="Garamond" w:cs="Times New Roman (Body CS)"/>
        </w:rPr>
        <w:t>—</w:t>
      </w:r>
      <w:r>
        <w:rPr>
          <w:rFonts w:ascii="Garamond" w:hAnsi="Garamond"/>
          <w:color w:val="000000" w:themeColor="text1"/>
        </w:rPr>
        <w:t xml:space="preserve">2019 </w:t>
      </w:r>
      <w:r>
        <w:rPr>
          <w:rFonts w:ascii="Garamond" w:hAnsi="Garamond"/>
          <w:color w:val="000000" w:themeColor="text1"/>
        </w:rPr>
        <w:tab/>
      </w:r>
      <w:r w:rsidR="00057052" w:rsidRPr="0091627F">
        <w:rPr>
          <w:rFonts w:ascii="Garamond" w:hAnsi="Garamond"/>
          <w:color w:val="000000" w:themeColor="text1"/>
        </w:rPr>
        <w:t>Honours Bachelor of Arts</w:t>
      </w:r>
      <w:r w:rsidR="00D15490">
        <w:rPr>
          <w:rFonts w:ascii="Garamond" w:hAnsi="Garamond"/>
          <w:color w:val="000000" w:themeColor="text1"/>
        </w:rPr>
        <w:t xml:space="preserve"> in</w:t>
      </w:r>
      <w:r w:rsidR="00057052" w:rsidRPr="00057052">
        <w:rPr>
          <w:rFonts w:ascii="Garamond" w:hAnsi="Garamond"/>
          <w:color w:val="000000" w:themeColor="text1"/>
        </w:rPr>
        <w:t xml:space="preserve"> philosophy, University of Guelph, </w:t>
      </w:r>
      <w:r w:rsidR="00057052" w:rsidRPr="00057052">
        <w:rPr>
          <w:rFonts w:ascii="Garamond" w:hAnsi="Garamond"/>
          <w:i/>
          <w:iCs/>
          <w:color w:val="000000" w:themeColor="text1"/>
        </w:rPr>
        <w:t>awarded with distinction</w:t>
      </w:r>
    </w:p>
    <w:p w14:paraId="10679DE7" w14:textId="77777777" w:rsidR="00D44283" w:rsidRDefault="00D44283" w:rsidP="00D44283">
      <w:pPr>
        <w:rPr>
          <w:rFonts w:ascii="Garamond" w:hAnsi="Garamond"/>
          <w:b/>
          <w:bCs/>
          <w:smallCaps/>
          <w:color w:val="C00000"/>
          <w:sz w:val="26"/>
          <w:szCs w:val="26"/>
        </w:rPr>
      </w:pPr>
    </w:p>
    <w:p w14:paraId="66A07F00" w14:textId="5B63437F" w:rsidR="00D44283" w:rsidRPr="0079450A" w:rsidRDefault="00D44283" w:rsidP="00A71ACF">
      <w:pPr>
        <w:spacing w:line="276" w:lineRule="auto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79450A">
        <w:rPr>
          <w:rFonts w:ascii="Garamond" w:hAnsi="Garamond"/>
          <w:b/>
          <w:bCs/>
          <w:smallCaps/>
          <w:color w:val="C00000"/>
          <w:sz w:val="28"/>
          <w:szCs w:val="28"/>
        </w:rPr>
        <w:t>Publications</w:t>
      </w:r>
      <w:r w:rsidRPr="0079450A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14:paraId="1AC19F48" w14:textId="46EAD5CE" w:rsidR="0079450A" w:rsidRDefault="00537837" w:rsidP="00525CA7">
      <w:pPr>
        <w:ind w:left="1440" w:hanging="144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forthcoming</w:t>
      </w:r>
      <w:r w:rsidR="00D577EB">
        <w:rPr>
          <w:rFonts w:ascii="Garamond" w:hAnsi="Garamond"/>
          <w:color w:val="000000" w:themeColor="text1"/>
        </w:rPr>
        <w:t xml:space="preserve"> </w:t>
      </w:r>
      <w:r w:rsidR="00D577EB">
        <w:rPr>
          <w:rFonts w:ascii="Garamond" w:hAnsi="Garamond"/>
          <w:color w:val="000000" w:themeColor="text1"/>
        </w:rPr>
        <w:tab/>
      </w:r>
      <w:r w:rsidR="00B9236E">
        <w:rPr>
          <w:rFonts w:ascii="Garamond" w:hAnsi="Garamond"/>
          <w:color w:val="000000" w:themeColor="text1"/>
        </w:rPr>
        <w:t xml:space="preserve">(with Neil Campbell) </w:t>
      </w:r>
      <w:r w:rsidR="00D44283" w:rsidRPr="00D577EB">
        <w:rPr>
          <w:rFonts w:ascii="Garamond" w:hAnsi="Garamond"/>
          <w:color w:val="000000" w:themeColor="text1"/>
        </w:rPr>
        <w:t>“Avoiding Strawson’s Crude Opposition: How to Straddle the Participant</w:t>
      </w:r>
      <w:r w:rsidR="00327FE4">
        <w:rPr>
          <w:rFonts w:ascii="Garamond" w:hAnsi="Garamond"/>
          <w:color w:val="000000" w:themeColor="text1"/>
        </w:rPr>
        <w:t xml:space="preserve"> and Objective</w:t>
      </w:r>
      <w:r w:rsidR="00D44283" w:rsidRPr="00D577EB">
        <w:rPr>
          <w:rFonts w:ascii="Garamond" w:hAnsi="Garamond"/>
          <w:color w:val="000000" w:themeColor="text1"/>
        </w:rPr>
        <w:t xml:space="preserve"> Stances”</w:t>
      </w:r>
      <w:r w:rsidR="00F91F81">
        <w:rPr>
          <w:rFonts w:ascii="Garamond" w:hAnsi="Garamond"/>
          <w:color w:val="000000" w:themeColor="text1"/>
        </w:rPr>
        <w:t xml:space="preserve"> at</w:t>
      </w:r>
      <w:r w:rsidR="00D44283" w:rsidRPr="00D577EB">
        <w:rPr>
          <w:rFonts w:ascii="Garamond" w:hAnsi="Garamond"/>
          <w:color w:val="000000" w:themeColor="text1"/>
        </w:rPr>
        <w:t xml:space="preserve"> </w:t>
      </w:r>
      <w:r w:rsidR="00D44283" w:rsidRPr="00D577EB">
        <w:rPr>
          <w:rFonts w:ascii="Garamond" w:hAnsi="Garamond"/>
          <w:i/>
          <w:iCs/>
          <w:color w:val="000000" w:themeColor="text1"/>
        </w:rPr>
        <w:t>Acta Analytica</w:t>
      </w:r>
      <w:r w:rsidR="00525CA7">
        <w:rPr>
          <w:rFonts w:ascii="Garamond" w:hAnsi="Garamond"/>
          <w:i/>
          <w:iCs/>
          <w:color w:val="000000" w:themeColor="text1"/>
        </w:rPr>
        <w:t>.</w:t>
      </w:r>
      <w:r w:rsidR="00A80E67">
        <w:rPr>
          <w:rFonts w:ascii="Garamond" w:hAnsi="Garamond"/>
          <w:color w:val="000000" w:themeColor="text1"/>
        </w:rPr>
        <w:t xml:space="preserve"> </w:t>
      </w:r>
    </w:p>
    <w:p w14:paraId="6055FBF6" w14:textId="77777777" w:rsidR="00525CA7" w:rsidRPr="00DE7A7F" w:rsidRDefault="00525CA7" w:rsidP="00525CA7">
      <w:pPr>
        <w:ind w:left="1440" w:hanging="1440"/>
        <w:jc w:val="both"/>
        <w:rPr>
          <w:rFonts w:ascii="Garamond" w:hAnsi="Garamond"/>
          <w:b/>
          <w:bCs/>
          <w:smallCaps/>
          <w:color w:val="C00000"/>
        </w:rPr>
      </w:pPr>
    </w:p>
    <w:p w14:paraId="3CB7B08A" w14:textId="61F8E7A6" w:rsidR="009C6EA4" w:rsidRPr="0079450A" w:rsidRDefault="007B42FC" w:rsidP="00A71ACF">
      <w:pPr>
        <w:spacing w:line="276" w:lineRule="auto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79450A">
        <w:rPr>
          <w:rFonts w:ascii="Garamond" w:hAnsi="Garamond"/>
          <w:b/>
          <w:bCs/>
          <w:smallCaps/>
          <w:color w:val="C00000"/>
          <w:sz w:val="28"/>
          <w:szCs w:val="28"/>
        </w:rPr>
        <w:t>Work</w:t>
      </w:r>
      <w:r w:rsidR="00D04326" w:rsidRPr="0079450A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s in </w:t>
      </w:r>
      <w:r w:rsidR="00075D98" w:rsidRPr="0079450A">
        <w:rPr>
          <w:rFonts w:ascii="Garamond" w:hAnsi="Garamond"/>
          <w:b/>
          <w:bCs/>
          <w:smallCaps/>
          <w:color w:val="C00000"/>
          <w:sz w:val="28"/>
          <w:szCs w:val="28"/>
        </w:rPr>
        <w:t>Progress</w:t>
      </w:r>
      <w:r w:rsidR="00555509" w:rsidRPr="0079450A">
        <w:rPr>
          <w:rFonts w:ascii="Garamond" w:hAnsi="Garamond"/>
          <w:color w:val="000000" w:themeColor="text1"/>
          <w:sz w:val="28"/>
          <w:szCs w:val="28"/>
        </w:rPr>
        <w:t xml:space="preserve">  </w:t>
      </w:r>
    </w:p>
    <w:p w14:paraId="7590D6DD" w14:textId="3057C1EC" w:rsidR="0034279D" w:rsidRPr="0034279D" w:rsidRDefault="0034279D" w:rsidP="00FB2F3C">
      <w:pPr>
        <w:pStyle w:val="ListParagraph"/>
        <w:numPr>
          <w:ilvl w:val="0"/>
          <w:numId w:val="29"/>
        </w:numPr>
        <w:rPr>
          <w:rFonts w:ascii="Garamond" w:hAnsi="Garamond"/>
          <w:color w:val="C00000"/>
          <w:sz w:val="28"/>
          <w:szCs w:val="52"/>
          <w:u w:val="single"/>
        </w:rPr>
      </w:pPr>
      <w:r>
        <w:rPr>
          <w:rFonts w:ascii="Garamond" w:hAnsi="Garamond"/>
          <w:color w:val="000000" w:themeColor="text1"/>
          <w:szCs w:val="48"/>
        </w:rPr>
        <w:t>Paper on inverse akrasia and narrative thinking</w:t>
      </w:r>
      <w:r w:rsidR="008F15E7">
        <w:rPr>
          <w:rFonts w:ascii="Garamond" w:hAnsi="Garamond"/>
          <w:color w:val="000000" w:themeColor="text1"/>
          <w:szCs w:val="48"/>
        </w:rPr>
        <w:t xml:space="preserve"> (in preparation)</w:t>
      </w:r>
    </w:p>
    <w:p w14:paraId="26A19D33" w14:textId="2ECFF274" w:rsidR="007D749A" w:rsidRPr="007D749A" w:rsidRDefault="00511A30" w:rsidP="00FB2F3C">
      <w:pPr>
        <w:pStyle w:val="ListParagraph"/>
        <w:numPr>
          <w:ilvl w:val="0"/>
          <w:numId w:val="29"/>
        </w:numPr>
        <w:rPr>
          <w:rFonts w:ascii="Garamond" w:hAnsi="Garamond"/>
          <w:color w:val="C00000"/>
          <w:sz w:val="28"/>
          <w:szCs w:val="52"/>
          <w:u w:val="single"/>
        </w:rPr>
      </w:pPr>
      <w:r>
        <w:rPr>
          <w:rFonts w:ascii="Garamond" w:hAnsi="Garamond"/>
          <w:color w:val="000000" w:themeColor="text1"/>
          <w:szCs w:val="48"/>
        </w:rPr>
        <w:t>Paper on</w:t>
      </w:r>
      <w:r w:rsidR="007D749A">
        <w:rPr>
          <w:rFonts w:ascii="Garamond" w:hAnsi="Garamond"/>
          <w:color w:val="000000" w:themeColor="text1"/>
          <w:szCs w:val="48"/>
        </w:rPr>
        <w:t xml:space="preserve"> </w:t>
      </w:r>
      <w:r>
        <w:rPr>
          <w:rFonts w:ascii="Garamond" w:hAnsi="Garamond"/>
          <w:color w:val="000000" w:themeColor="text1"/>
          <w:szCs w:val="48"/>
        </w:rPr>
        <w:t>r</w:t>
      </w:r>
      <w:r w:rsidR="007D749A">
        <w:rPr>
          <w:rFonts w:ascii="Garamond" w:hAnsi="Garamond"/>
          <w:color w:val="000000" w:themeColor="text1"/>
          <w:szCs w:val="48"/>
        </w:rPr>
        <w:t>esponse-</w:t>
      </w:r>
      <w:r>
        <w:rPr>
          <w:rFonts w:ascii="Garamond" w:hAnsi="Garamond"/>
          <w:color w:val="000000" w:themeColor="text1"/>
          <w:szCs w:val="48"/>
        </w:rPr>
        <w:t>d</w:t>
      </w:r>
      <w:r w:rsidR="007D749A">
        <w:rPr>
          <w:rFonts w:ascii="Garamond" w:hAnsi="Garamond"/>
          <w:color w:val="000000" w:themeColor="text1"/>
          <w:szCs w:val="48"/>
        </w:rPr>
        <w:t>ependen</w:t>
      </w:r>
      <w:r>
        <w:rPr>
          <w:rFonts w:ascii="Garamond" w:hAnsi="Garamond"/>
          <w:color w:val="000000" w:themeColor="text1"/>
          <w:szCs w:val="48"/>
        </w:rPr>
        <w:t>ce about</w:t>
      </w:r>
      <w:r w:rsidR="008B4A95">
        <w:rPr>
          <w:rFonts w:ascii="Garamond" w:hAnsi="Garamond"/>
          <w:color w:val="000000" w:themeColor="text1"/>
          <w:szCs w:val="48"/>
        </w:rPr>
        <w:t xml:space="preserve"> moral</w:t>
      </w:r>
      <w:r w:rsidR="007D749A">
        <w:rPr>
          <w:rFonts w:ascii="Garamond" w:hAnsi="Garamond"/>
          <w:color w:val="000000" w:themeColor="text1"/>
          <w:szCs w:val="48"/>
        </w:rPr>
        <w:t xml:space="preserve"> </w:t>
      </w:r>
      <w:r>
        <w:rPr>
          <w:rFonts w:ascii="Garamond" w:hAnsi="Garamond"/>
          <w:color w:val="000000" w:themeColor="text1"/>
          <w:szCs w:val="48"/>
        </w:rPr>
        <w:t>r</w:t>
      </w:r>
      <w:r w:rsidR="007D749A">
        <w:rPr>
          <w:rFonts w:ascii="Garamond" w:hAnsi="Garamond"/>
          <w:color w:val="000000" w:themeColor="text1"/>
          <w:szCs w:val="48"/>
        </w:rPr>
        <w:t>esponsibility</w:t>
      </w:r>
      <w:r w:rsidR="008F15E7">
        <w:rPr>
          <w:rFonts w:ascii="Garamond" w:hAnsi="Garamond"/>
          <w:color w:val="000000" w:themeColor="text1"/>
          <w:szCs w:val="48"/>
        </w:rPr>
        <w:t xml:space="preserve"> (in preparation)</w:t>
      </w:r>
    </w:p>
    <w:p w14:paraId="665C3A00" w14:textId="0D67B239" w:rsidR="009F144D" w:rsidRPr="00FF4C35" w:rsidRDefault="00511A30" w:rsidP="00FB2F3C">
      <w:pPr>
        <w:pStyle w:val="ListParagraph"/>
        <w:numPr>
          <w:ilvl w:val="0"/>
          <w:numId w:val="29"/>
        </w:numPr>
        <w:rPr>
          <w:rFonts w:ascii="Garamond" w:hAnsi="Garamond"/>
          <w:color w:val="C00000"/>
          <w:sz w:val="28"/>
          <w:szCs w:val="52"/>
          <w:u w:val="single"/>
        </w:rPr>
      </w:pPr>
      <w:r>
        <w:rPr>
          <w:rFonts w:ascii="Garamond" w:hAnsi="Garamond"/>
          <w:color w:val="000000" w:themeColor="text1"/>
        </w:rPr>
        <w:t>Paper on s</w:t>
      </w:r>
      <w:r w:rsidR="006C27A7">
        <w:rPr>
          <w:rFonts w:ascii="Garamond" w:hAnsi="Garamond"/>
          <w:color w:val="000000" w:themeColor="text1"/>
        </w:rPr>
        <w:t>elf-</w:t>
      </w:r>
      <w:r>
        <w:rPr>
          <w:rFonts w:ascii="Garamond" w:hAnsi="Garamond"/>
          <w:color w:val="000000" w:themeColor="text1"/>
        </w:rPr>
        <w:t>f</w:t>
      </w:r>
      <w:r w:rsidR="006C27A7">
        <w:rPr>
          <w:rFonts w:ascii="Garamond" w:hAnsi="Garamond"/>
          <w:color w:val="000000" w:themeColor="text1"/>
        </w:rPr>
        <w:t>orgiveness</w:t>
      </w:r>
      <w:r w:rsidR="009477D6">
        <w:rPr>
          <w:rFonts w:ascii="Garamond" w:hAnsi="Garamond"/>
          <w:color w:val="000000" w:themeColor="text1"/>
        </w:rPr>
        <w:t xml:space="preserve"> </w:t>
      </w:r>
      <w:r w:rsidR="00DD7AFA">
        <w:rPr>
          <w:rFonts w:ascii="Garamond" w:hAnsi="Garamond"/>
          <w:color w:val="000000" w:themeColor="text1"/>
        </w:rPr>
        <w:t>a</w:t>
      </w:r>
      <w:r w:rsidR="00A44D36">
        <w:rPr>
          <w:rFonts w:ascii="Garamond" w:hAnsi="Garamond"/>
          <w:color w:val="000000" w:themeColor="text1"/>
        </w:rPr>
        <w:t>nd</w:t>
      </w:r>
      <w:r w:rsidR="009477D6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>s</w:t>
      </w:r>
      <w:r w:rsidR="009477D6">
        <w:rPr>
          <w:rFonts w:ascii="Garamond" w:hAnsi="Garamond"/>
          <w:color w:val="000000" w:themeColor="text1"/>
        </w:rPr>
        <w:t>elf-</w:t>
      </w:r>
      <w:r>
        <w:rPr>
          <w:rFonts w:ascii="Garamond" w:hAnsi="Garamond"/>
          <w:color w:val="000000" w:themeColor="text1"/>
        </w:rPr>
        <w:t>r</w:t>
      </w:r>
      <w:r w:rsidR="009477D6">
        <w:rPr>
          <w:rFonts w:ascii="Garamond" w:hAnsi="Garamond"/>
          <w:color w:val="000000" w:themeColor="text1"/>
        </w:rPr>
        <w:t xml:space="preserve">eactive </w:t>
      </w:r>
      <w:r>
        <w:rPr>
          <w:rFonts w:ascii="Garamond" w:hAnsi="Garamond"/>
          <w:color w:val="000000" w:themeColor="text1"/>
        </w:rPr>
        <w:t>a</w:t>
      </w:r>
      <w:r w:rsidR="009477D6">
        <w:rPr>
          <w:rFonts w:ascii="Garamond" w:hAnsi="Garamond"/>
          <w:color w:val="000000" w:themeColor="text1"/>
        </w:rPr>
        <w:t>ttitude</w:t>
      </w:r>
      <w:r w:rsidR="00A44D36">
        <w:rPr>
          <w:rFonts w:ascii="Garamond" w:hAnsi="Garamond"/>
          <w:color w:val="000000" w:themeColor="text1"/>
        </w:rPr>
        <w:t>s</w:t>
      </w:r>
      <w:r w:rsidR="008F15E7">
        <w:rPr>
          <w:rFonts w:ascii="Garamond" w:hAnsi="Garamond"/>
          <w:color w:val="000000" w:themeColor="text1"/>
        </w:rPr>
        <w:t xml:space="preserve"> (in preparation)</w:t>
      </w:r>
    </w:p>
    <w:p w14:paraId="13CEBCAB" w14:textId="77777777" w:rsidR="0079450A" w:rsidRPr="00FD61ED" w:rsidRDefault="0079450A" w:rsidP="00FD61ED">
      <w:pPr>
        <w:rPr>
          <w:rFonts w:ascii="Garamond" w:hAnsi="Garamond"/>
          <w:color w:val="C00000"/>
          <w:szCs w:val="48"/>
          <w:u w:val="single"/>
        </w:rPr>
      </w:pPr>
    </w:p>
    <w:p w14:paraId="4304B5B4" w14:textId="3C0047F7" w:rsidR="00FF0C12" w:rsidRPr="001C4369" w:rsidRDefault="000915CB" w:rsidP="001C4369">
      <w:pPr>
        <w:spacing w:line="276" w:lineRule="auto"/>
        <w:rPr>
          <w:rFonts w:ascii="Times" w:hAnsi="Times"/>
          <w:color w:val="C00000"/>
          <w:sz w:val="28"/>
          <w:szCs w:val="28"/>
        </w:rPr>
      </w:pPr>
      <w:r w:rsidRPr="0079450A">
        <w:rPr>
          <w:rFonts w:ascii="Garamond" w:hAnsi="Garamond"/>
          <w:b/>
          <w:bCs/>
          <w:smallCaps/>
          <w:color w:val="C00000"/>
          <w:sz w:val="28"/>
          <w:szCs w:val="28"/>
        </w:rPr>
        <w:t>Presentations</w:t>
      </w:r>
      <w:r w:rsidR="00C36E81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 and Workshops</w:t>
      </w:r>
      <w:r w:rsidR="00F8321E" w:rsidRPr="0079450A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 </w:t>
      </w:r>
      <w:r w:rsidR="00F8321E" w:rsidRPr="0079450A">
        <w:rPr>
          <w:rFonts w:ascii="Garamond" w:hAnsi="Garamond"/>
          <w:color w:val="C00000"/>
          <w:sz w:val="28"/>
          <w:szCs w:val="28"/>
        </w:rPr>
        <w:t xml:space="preserve">(‘*’ indicates </w:t>
      </w:r>
      <w:r w:rsidR="00964D3A" w:rsidRPr="0079450A">
        <w:rPr>
          <w:rFonts w:ascii="Garamond" w:hAnsi="Garamond"/>
          <w:color w:val="C00000"/>
          <w:sz w:val="28"/>
          <w:szCs w:val="28"/>
        </w:rPr>
        <w:t>non-</w:t>
      </w:r>
      <w:r w:rsidR="00F8321E" w:rsidRPr="0079450A">
        <w:rPr>
          <w:rFonts w:ascii="Garamond" w:hAnsi="Garamond"/>
          <w:color w:val="C00000"/>
          <w:sz w:val="28"/>
          <w:szCs w:val="28"/>
        </w:rPr>
        <w:t>refereed)</w:t>
      </w:r>
      <w:r w:rsidR="00F8321E" w:rsidRPr="0079450A">
        <w:rPr>
          <w:rFonts w:ascii="Times" w:hAnsi="Times"/>
          <w:color w:val="C00000"/>
          <w:sz w:val="28"/>
          <w:szCs w:val="28"/>
        </w:rPr>
        <w:t xml:space="preserve"> </w:t>
      </w:r>
    </w:p>
    <w:p w14:paraId="209F5C17" w14:textId="1B5CEE17" w:rsidR="008D4E8A" w:rsidRPr="00DE0150" w:rsidRDefault="00AC12DA" w:rsidP="008D4E8A">
      <w:pPr>
        <w:rPr>
          <w:rFonts w:ascii="Garamond" w:hAnsi="Garamond"/>
          <w:szCs w:val="48"/>
        </w:rPr>
      </w:pPr>
      <w:r w:rsidRPr="00DE0150">
        <w:rPr>
          <w:rFonts w:ascii="Garamond" w:hAnsi="Garamond"/>
          <w:szCs w:val="48"/>
        </w:rPr>
        <w:t>“</w:t>
      </w:r>
      <w:r w:rsidR="000F369E">
        <w:rPr>
          <w:rFonts w:ascii="Garamond" w:hAnsi="Garamond"/>
          <w:szCs w:val="48"/>
        </w:rPr>
        <w:t>Rational</w:t>
      </w:r>
      <w:r w:rsidR="004C6E05" w:rsidRPr="00DE0150">
        <w:rPr>
          <w:rFonts w:ascii="Garamond" w:hAnsi="Garamond"/>
          <w:szCs w:val="48"/>
        </w:rPr>
        <w:t xml:space="preserve"> Akrasia and Narrative Thinking</w:t>
      </w:r>
      <w:r w:rsidRPr="00DE0150">
        <w:rPr>
          <w:rFonts w:ascii="Garamond" w:hAnsi="Garamond"/>
          <w:szCs w:val="48"/>
        </w:rPr>
        <w:t xml:space="preserve">” </w:t>
      </w:r>
    </w:p>
    <w:p w14:paraId="6F3A3316" w14:textId="4CFB32BA" w:rsidR="00D8737F" w:rsidRPr="00900EEE" w:rsidRDefault="00900EEE" w:rsidP="00900EEE">
      <w:pPr>
        <w:ind w:left="1440" w:hanging="1440"/>
        <w:rPr>
          <w:rFonts w:ascii="Garamond" w:hAnsi="Garamond"/>
          <w:szCs w:val="48"/>
        </w:rPr>
      </w:pPr>
      <w:r>
        <w:rPr>
          <w:rFonts w:ascii="Garamond" w:hAnsi="Garamond"/>
          <w:szCs w:val="48"/>
        </w:rPr>
        <w:t>June 2023</w:t>
      </w:r>
      <w:r>
        <w:rPr>
          <w:rFonts w:ascii="Garamond" w:hAnsi="Garamond"/>
          <w:szCs w:val="48"/>
        </w:rPr>
        <w:tab/>
      </w:r>
      <w:r w:rsidR="00B54134">
        <w:rPr>
          <w:rFonts w:ascii="Garamond" w:hAnsi="Garamond"/>
          <w:szCs w:val="48"/>
        </w:rPr>
        <w:t>Mini-</w:t>
      </w:r>
      <w:r w:rsidR="00D8737F" w:rsidRPr="00900EEE">
        <w:rPr>
          <w:rFonts w:ascii="Garamond" w:hAnsi="Garamond"/>
          <w:szCs w:val="48"/>
        </w:rPr>
        <w:t>Montreal Affectivity Lab</w:t>
      </w:r>
      <w:r w:rsidR="00C75835">
        <w:rPr>
          <w:rFonts w:ascii="Garamond" w:hAnsi="Garamond"/>
          <w:szCs w:val="48"/>
        </w:rPr>
        <w:t xml:space="preserve"> (MAL)</w:t>
      </w:r>
      <w:r w:rsidR="00B54134">
        <w:rPr>
          <w:rFonts w:ascii="Garamond" w:hAnsi="Garamond"/>
          <w:szCs w:val="48"/>
        </w:rPr>
        <w:t xml:space="preserve"> graduate</w:t>
      </w:r>
      <w:r w:rsidR="00D8737F" w:rsidRPr="00900EEE">
        <w:rPr>
          <w:rFonts w:ascii="Garamond" w:hAnsi="Garamond"/>
          <w:szCs w:val="48"/>
        </w:rPr>
        <w:t xml:space="preserve"> work</w:t>
      </w:r>
      <w:r w:rsidR="00B54134">
        <w:rPr>
          <w:rFonts w:ascii="Garamond" w:hAnsi="Garamond"/>
          <w:szCs w:val="48"/>
        </w:rPr>
        <w:t xml:space="preserve"> </w:t>
      </w:r>
      <w:r w:rsidR="00D8737F" w:rsidRPr="00900EEE">
        <w:rPr>
          <w:rFonts w:ascii="Garamond" w:hAnsi="Garamond"/>
          <w:szCs w:val="48"/>
        </w:rPr>
        <w:t>in</w:t>
      </w:r>
      <w:r w:rsidR="00B54134">
        <w:rPr>
          <w:rFonts w:ascii="Garamond" w:hAnsi="Garamond"/>
          <w:szCs w:val="48"/>
        </w:rPr>
        <w:t xml:space="preserve"> </w:t>
      </w:r>
      <w:r w:rsidR="00D8737F" w:rsidRPr="00900EEE">
        <w:rPr>
          <w:rFonts w:ascii="Garamond" w:hAnsi="Garamond"/>
          <w:szCs w:val="48"/>
        </w:rPr>
        <w:t>progress workshop.</w:t>
      </w:r>
      <w:r w:rsidR="00E418DF">
        <w:rPr>
          <w:rFonts w:ascii="Garamond" w:hAnsi="Garamond"/>
          <w:szCs w:val="48"/>
        </w:rPr>
        <w:t>*</w:t>
      </w:r>
    </w:p>
    <w:p w14:paraId="60D24216" w14:textId="493D60D7" w:rsidR="00964D3A" w:rsidRPr="00900EEE" w:rsidRDefault="00900EEE" w:rsidP="00900EEE">
      <w:pPr>
        <w:ind w:left="1440" w:hanging="1440"/>
        <w:rPr>
          <w:rFonts w:ascii="Garamond" w:hAnsi="Garamond"/>
          <w:szCs w:val="48"/>
        </w:rPr>
      </w:pPr>
      <w:r>
        <w:rPr>
          <w:rFonts w:ascii="Garamond" w:hAnsi="Garamond"/>
          <w:bCs/>
        </w:rPr>
        <w:t>Jan 2023</w:t>
      </w:r>
      <w:r>
        <w:rPr>
          <w:rFonts w:ascii="Garamond" w:hAnsi="Garamond"/>
          <w:bCs/>
        </w:rPr>
        <w:tab/>
      </w:r>
      <w:r w:rsidR="00AC12DA" w:rsidRPr="00900EEE">
        <w:rPr>
          <w:rFonts w:ascii="Garamond" w:hAnsi="Garamond"/>
          <w:bCs/>
        </w:rPr>
        <w:t>Groupe de Recherche Interuniversitaire sur</w:t>
      </w:r>
      <w:r w:rsidR="008D4E8A" w:rsidRPr="00900EEE">
        <w:rPr>
          <w:rFonts w:ascii="Garamond" w:hAnsi="Garamond"/>
          <w:bCs/>
        </w:rPr>
        <w:t xml:space="preserve"> la </w:t>
      </w:r>
      <w:r w:rsidR="00AC12DA" w:rsidRPr="00900EEE">
        <w:rPr>
          <w:rFonts w:ascii="Garamond" w:hAnsi="Garamond"/>
          <w:bCs/>
        </w:rPr>
        <w:t>Normativit</w:t>
      </w:r>
      <w:r w:rsidR="00AC12DA" w:rsidRPr="00900EEE">
        <w:rPr>
          <w:rFonts w:ascii="Garamond" w:hAnsi="Garamond"/>
        </w:rPr>
        <w:t>é</w:t>
      </w:r>
      <w:r w:rsidR="005F21DE" w:rsidRPr="00900EEE">
        <w:rPr>
          <w:rFonts w:ascii="Garamond" w:hAnsi="Garamond"/>
        </w:rPr>
        <w:t xml:space="preserve"> (GRIN)</w:t>
      </w:r>
      <w:r w:rsidR="00DF5426" w:rsidRPr="00900EEE">
        <w:rPr>
          <w:rFonts w:ascii="Garamond" w:hAnsi="Garamond"/>
        </w:rPr>
        <w:t xml:space="preserve"> work-in-progress workshop</w:t>
      </w:r>
      <w:r w:rsidR="00A76765" w:rsidRPr="00900EEE">
        <w:rPr>
          <w:rFonts w:ascii="Garamond" w:hAnsi="Garamond"/>
        </w:rPr>
        <w:t>.</w:t>
      </w:r>
      <w:r w:rsidR="008548BE" w:rsidRPr="00900EEE">
        <w:rPr>
          <w:rFonts w:ascii="Garamond" w:hAnsi="Garamond"/>
        </w:rPr>
        <w:t xml:space="preserve"> Under the title “Emotions, Virtue and Narrative Thinking.”</w:t>
      </w:r>
      <w:r w:rsidR="00CC510A" w:rsidRPr="00900EEE">
        <w:rPr>
          <w:rFonts w:ascii="Garamond" w:hAnsi="Garamond"/>
        </w:rPr>
        <w:t>*</w:t>
      </w:r>
    </w:p>
    <w:p w14:paraId="40B885F0" w14:textId="77777777" w:rsidR="0070666B" w:rsidRDefault="0070666B" w:rsidP="006246C9">
      <w:pPr>
        <w:rPr>
          <w:rFonts w:ascii="Garamond" w:hAnsi="Garamond"/>
          <w:szCs w:val="48"/>
        </w:rPr>
      </w:pPr>
    </w:p>
    <w:p w14:paraId="049E7289" w14:textId="58EA5219" w:rsidR="008D4E8A" w:rsidRDefault="00A03194" w:rsidP="009D5311">
      <w:pPr>
        <w:ind w:left="720" w:hanging="720"/>
        <w:jc w:val="both"/>
        <w:rPr>
          <w:rFonts w:ascii="Garamond" w:hAnsi="Garamond"/>
          <w:szCs w:val="48"/>
        </w:rPr>
      </w:pPr>
      <w:r>
        <w:rPr>
          <w:rFonts w:ascii="Garamond" w:hAnsi="Garamond"/>
          <w:szCs w:val="48"/>
        </w:rPr>
        <w:t>“Revisiting Response-Dependent Responsibility”</w:t>
      </w:r>
    </w:p>
    <w:p w14:paraId="78C6C77B" w14:textId="73FC9255" w:rsidR="00E84E49" w:rsidRPr="00C9344F" w:rsidRDefault="00C9344F" w:rsidP="00C9344F">
      <w:pPr>
        <w:jc w:val="both"/>
        <w:rPr>
          <w:rFonts w:ascii="Garamond" w:hAnsi="Garamond"/>
          <w:szCs w:val="48"/>
        </w:rPr>
      </w:pPr>
      <w:r>
        <w:rPr>
          <w:rFonts w:ascii="Garamond" w:hAnsi="Garamond"/>
          <w:szCs w:val="48"/>
        </w:rPr>
        <w:t>May 2023</w:t>
      </w:r>
      <w:r>
        <w:rPr>
          <w:rFonts w:ascii="Garamond" w:hAnsi="Garamond"/>
          <w:szCs w:val="48"/>
        </w:rPr>
        <w:tab/>
      </w:r>
      <w:r w:rsidR="00E84E49" w:rsidRPr="0055065F">
        <w:rPr>
          <w:rFonts w:ascii="Garamond" w:hAnsi="Garamond"/>
          <w:szCs w:val="48"/>
        </w:rPr>
        <w:t>GRIN 2023 students’ colloquium</w:t>
      </w:r>
      <w:r w:rsidR="001C3AA5">
        <w:rPr>
          <w:rFonts w:ascii="Garamond" w:hAnsi="Garamond"/>
          <w:szCs w:val="48"/>
        </w:rPr>
        <w:t xml:space="preserve"> at</w:t>
      </w:r>
      <w:r w:rsidR="00FF1762">
        <w:rPr>
          <w:rFonts w:ascii="Garamond" w:hAnsi="Garamond"/>
          <w:szCs w:val="48"/>
        </w:rPr>
        <w:t xml:space="preserve"> the</w:t>
      </w:r>
      <w:r w:rsidR="001C3AA5">
        <w:rPr>
          <w:rFonts w:ascii="Garamond" w:hAnsi="Garamond"/>
          <w:szCs w:val="48"/>
        </w:rPr>
        <w:t xml:space="preserve"> University of Quebec at Montreal</w:t>
      </w:r>
      <w:r w:rsidR="00E84E49" w:rsidRPr="00C9344F">
        <w:rPr>
          <w:rFonts w:ascii="Garamond" w:hAnsi="Garamond"/>
          <w:szCs w:val="48"/>
        </w:rPr>
        <w:t>.*</w:t>
      </w:r>
    </w:p>
    <w:p w14:paraId="4A4879DB" w14:textId="2F1C4D93" w:rsidR="008F4CE2" w:rsidRPr="00F61DAE" w:rsidRDefault="00F61DAE" w:rsidP="009475AD">
      <w:pPr>
        <w:ind w:left="1440" w:hanging="1440"/>
        <w:jc w:val="both"/>
        <w:rPr>
          <w:rFonts w:ascii="Garamond" w:hAnsi="Garamond"/>
          <w:szCs w:val="48"/>
        </w:rPr>
      </w:pPr>
      <w:r>
        <w:rPr>
          <w:rFonts w:ascii="Garamond" w:hAnsi="Garamond"/>
          <w:szCs w:val="48"/>
        </w:rPr>
        <w:t>Feb 2023</w:t>
      </w:r>
      <w:r>
        <w:rPr>
          <w:rFonts w:ascii="Garamond" w:hAnsi="Garamond"/>
          <w:szCs w:val="48"/>
        </w:rPr>
        <w:tab/>
      </w:r>
      <w:r w:rsidR="00A45C44" w:rsidRPr="0055065F">
        <w:rPr>
          <w:rFonts w:ascii="Garamond" w:hAnsi="Garamond"/>
          <w:szCs w:val="48"/>
        </w:rPr>
        <w:t xml:space="preserve">Undergraduate </w:t>
      </w:r>
      <w:r w:rsidR="004F7A3F" w:rsidRPr="0055065F">
        <w:rPr>
          <w:rFonts w:ascii="Garamond" w:hAnsi="Garamond"/>
          <w:szCs w:val="48"/>
        </w:rPr>
        <w:t>P</w:t>
      </w:r>
      <w:r w:rsidR="00692996" w:rsidRPr="0055065F">
        <w:rPr>
          <w:rFonts w:ascii="Garamond" w:hAnsi="Garamond"/>
          <w:szCs w:val="48"/>
        </w:rPr>
        <w:t xml:space="preserve">hilosophy </w:t>
      </w:r>
      <w:r w:rsidR="004F7A3F" w:rsidRPr="0055065F">
        <w:rPr>
          <w:rFonts w:ascii="Garamond" w:hAnsi="Garamond"/>
          <w:szCs w:val="48"/>
        </w:rPr>
        <w:t>S</w:t>
      </w:r>
      <w:r w:rsidR="00692996" w:rsidRPr="0055065F">
        <w:rPr>
          <w:rFonts w:ascii="Garamond" w:hAnsi="Garamond"/>
          <w:szCs w:val="48"/>
        </w:rPr>
        <w:t xml:space="preserve">tudent </w:t>
      </w:r>
      <w:r w:rsidR="004F7A3F" w:rsidRPr="0055065F">
        <w:rPr>
          <w:rFonts w:ascii="Garamond" w:hAnsi="Garamond"/>
          <w:szCs w:val="48"/>
        </w:rPr>
        <w:t>A</w:t>
      </w:r>
      <w:r w:rsidR="00692996" w:rsidRPr="0055065F">
        <w:rPr>
          <w:rFonts w:ascii="Garamond" w:hAnsi="Garamond"/>
          <w:szCs w:val="48"/>
        </w:rPr>
        <w:t>ssociation</w:t>
      </w:r>
      <w:r w:rsidR="006D2D14">
        <w:rPr>
          <w:rFonts w:ascii="Garamond" w:hAnsi="Garamond"/>
          <w:szCs w:val="48"/>
        </w:rPr>
        <w:t xml:space="preserve"> and Student Association of Cognitive Science (</w:t>
      </w:r>
      <w:proofErr w:type="spellStart"/>
      <w:r w:rsidR="006D2D14">
        <w:rPr>
          <w:rFonts w:ascii="Garamond" w:hAnsi="Garamond"/>
          <w:szCs w:val="48"/>
        </w:rPr>
        <w:t>PSAxSACS</w:t>
      </w:r>
      <w:proofErr w:type="spellEnd"/>
      <w:r w:rsidR="006D2D14">
        <w:rPr>
          <w:rFonts w:ascii="Garamond" w:hAnsi="Garamond"/>
          <w:szCs w:val="48"/>
        </w:rPr>
        <w:t>)</w:t>
      </w:r>
      <w:r w:rsidR="004F7A3F" w:rsidRPr="0055065F">
        <w:rPr>
          <w:rFonts w:ascii="Garamond" w:hAnsi="Garamond"/>
          <w:szCs w:val="48"/>
        </w:rPr>
        <w:t xml:space="preserve"> </w:t>
      </w:r>
      <w:r w:rsidR="00070EB1">
        <w:rPr>
          <w:rFonts w:ascii="Garamond" w:hAnsi="Garamond"/>
          <w:szCs w:val="48"/>
        </w:rPr>
        <w:t>l</w:t>
      </w:r>
      <w:r w:rsidR="004F7A3F" w:rsidRPr="0055065F">
        <w:rPr>
          <w:rFonts w:ascii="Garamond" w:hAnsi="Garamond"/>
          <w:szCs w:val="48"/>
        </w:rPr>
        <w:t xml:space="preserve">ecture </w:t>
      </w:r>
      <w:r w:rsidR="00070EB1">
        <w:rPr>
          <w:rFonts w:ascii="Garamond" w:hAnsi="Garamond"/>
          <w:szCs w:val="48"/>
        </w:rPr>
        <w:t>s</w:t>
      </w:r>
      <w:r w:rsidR="004F7A3F" w:rsidRPr="0055065F">
        <w:rPr>
          <w:rFonts w:ascii="Garamond" w:hAnsi="Garamond"/>
          <w:szCs w:val="48"/>
        </w:rPr>
        <w:t>eries</w:t>
      </w:r>
      <w:r w:rsidR="00597C39">
        <w:rPr>
          <w:rFonts w:ascii="Garamond" w:hAnsi="Garamond"/>
          <w:szCs w:val="48"/>
        </w:rPr>
        <w:t xml:space="preserve"> at</w:t>
      </w:r>
      <w:r w:rsidR="004F7A3F" w:rsidRPr="00F61DAE">
        <w:rPr>
          <w:rFonts w:ascii="Garamond" w:hAnsi="Garamond"/>
          <w:szCs w:val="48"/>
        </w:rPr>
        <w:t xml:space="preserve"> McGill University.</w:t>
      </w:r>
      <w:r w:rsidR="00964D3A" w:rsidRPr="00F61DAE">
        <w:rPr>
          <w:rFonts w:ascii="Garamond" w:hAnsi="Garamond"/>
          <w:szCs w:val="48"/>
        </w:rPr>
        <w:t>*</w:t>
      </w:r>
      <w:r w:rsidR="00A03194" w:rsidRPr="00F61DAE">
        <w:rPr>
          <w:rFonts w:ascii="Garamond" w:hAnsi="Garamond"/>
          <w:szCs w:val="48"/>
        </w:rPr>
        <w:t xml:space="preserve"> </w:t>
      </w:r>
    </w:p>
    <w:p w14:paraId="38FBA5E7" w14:textId="55833768" w:rsidR="00606F0E" w:rsidRPr="00643EA5" w:rsidRDefault="00643EA5" w:rsidP="00643EA5">
      <w:pPr>
        <w:ind w:left="1440" w:hanging="1440"/>
        <w:jc w:val="both"/>
        <w:rPr>
          <w:rFonts w:ascii="Garamond" w:hAnsi="Garamond"/>
          <w:szCs w:val="48"/>
        </w:rPr>
      </w:pPr>
      <w:r>
        <w:rPr>
          <w:rFonts w:ascii="Garamond" w:hAnsi="Garamond"/>
          <w:szCs w:val="48"/>
        </w:rPr>
        <w:lastRenderedPageBreak/>
        <w:t>Oct 2022</w:t>
      </w:r>
      <w:r>
        <w:rPr>
          <w:rFonts w:ascii="Garamond" w:hAnsi="Garamond"/>
          <w:szCs w:val="48"/>
        </w:rPr>
        <w:tab/>
      </w:r>
      <w:r w:rsidR="004F7A3F" w:rsidRPr="005554E5">
        <w:rPr>
          <w:rFonts w:ascii="Garamond" w:hAnsi="Garamond"/>
          <w:szCs w:val="48"/>
        </w:rPr>
        <w:t xml:space="preserve">Graduate </w:t>
      </w:r>
      <w:r w:rsidR="00815F21">
        <w:rPr>
          <w:rFonts w:ascii="Garamond" w:hAnsi="Garamond"/>
          <w:szCs w:val="48"/>
        </w:rPr>
        <w:t>s</w:t>
      </w:r>
      <w:r w:rsidR="004F7A3F" w:rsidRPr="005554E5">
        <w:rPr>
          <w:rFonts w:ascii="Garamond" w:hAnsi="Garamond"/>
          <w:szCs w:val="48"/>
        </w:rPr>
        <w:t xml:space="preserve">tudent </w:t>
      </w:r>
      <w:r w:rsidR="0066538B" w:rsidRPr="005554E5">
        <w:rPr>
          <w:rFonts w:ascii="Garamond" w:hAnsi="Garamond"/>
          <w:szCs w:val="48"/>
        </w:rPr>
        <w:t>Work</w:t>
      </w:r>
      <w:r w:rsidR="00D46ABA">
        <w:rPr>
          <w:rFonts w:ascii="Garamond" w:hAnsi="Garamond"/>
          <w:szCs w:val="48"/>
        </w:rPr>
        <w:t xml:space="preserve"> </w:t>
      </w:r>
      <w:r w:rsidR="0066538B" w:rsidRPr="005554E5">
        <w:rPr>
          <w:rFonts w:ascii="Garamond" w:hAnsi="Garamond"/>
          <w:szCs w:val="48"/>
        </w:rPr>
        <w:t>in</w:t>
      </w:r>
      <w:r w:rsidR="00D46ABA">
        <w:rPr>
          <w:rFonts w:ascii="Garamond" w:hAnsi="Garamond"/>
          <w:szCs w:val="48"/>
        </w:rPr>
        <w:t xml:space="preserve"> </w:t>
      </w:r>
      <w:r w:rsidR="0066538B" w:rsidRPr="005554E5">
        <w:rPr>
          <w:rFonts w:ascii="Garamond" w:hAnsi="Garamond"/>
          <w:szCs w:val="48"/>
        </w:rPr>
        <w:t>Progress</w:t>
      </w:r>
      <w:r w:rsidR="008B2606" w:rsidRPr="005554E5">
        <w:rPr>
          <w:rFonts w:ascii="Garamond" w:hAnsi="Garamond"/>
          <w:szCs w:val="48"/>
        </w:rPr>
        <w:t xml:space="preserve"> Seminar</w:t>
      </w:r>
      <w:r w:rsidR="0066538B" w:rsidRPr="005554E5">
        <w:rPr>
          <w:rFonts w:ascii="Garamond" w:hAnsi="Garamond"/>
          <w:szCs w:val="48"/>
        </w:rPr>
        <w:t xml:space="preserve"> </w:t>
      </w:r>
      <w:r w:rsidR="008B2606" w:rsidRPr="005554E5">
        <w:rPr>
          <w:rFonts w:ascii="Garamond" w:hAnsi="Garamond"/>
          <w:szCs w:val="48"/>
        </w:rPr>
        <w:t>Series</w:t>
      </w:r>
      <w:r w:rsidR="008B2606" w:rsidRPr="00643EA5">
        <w:rPr>
          <w:rFonts w:ascii="Garamond" w:hAnsi="Garamond"/>
          <w:szCs w:val="48"/>
        </w:rPr>
        <w:t xml:space="preserve"> (WIPSS)</w:t>
      </w:r>
      <w:r w:rsidR="00D26B46">
        <w:rPr>
          <w:rFonts w:ascii="Garamond" w:hAnsi="Garamond"/>
          <w:szCs w:val="48"/>
        </w:rPr>
        <w:t xml:space="preserve"> at</w:t>
      </w:r>
      <w:r w:rsidR="0066538B" w:rsidRPr="00643EA5">
        <w:rPr>
          <w:rFonts w:ascii="Garamond" w:hAnsi="Garamond"/>
          <w:szCs w:val="48"/>
        </w:rPr>
        <w:t xml:space="preserve"> McGill University.</w:t>
      </w:r>
      <w:r w:rsidR="00CA501F" w:rsidRPr="00643EA5">
        <w:rPr>
          <w:rFonts w:ascii="Garamond" w:hAnsi="Garamond"/>
          <w:szCs w:val="48"/>
        </w:rPr>
        <w:t xml:space="preserve"> Under the title “Reflections on a New Role for Strawson’s Thesis.”</w:t>
      </w:r>
      <w:r w:rsidR="00964D3A" w:rsidRPr="00643EA5">
        <w:rPr>
          <w:rFonts w:ascii="Garamond" w:hAnsi="Garamond"/>
          <w:szCs w:val="48"/>
        </w:rPr>
        <w:t>*</w:t>
      </w:r>
    </w:p>
    <w:p w14:paraId="78A84298" w14:textId="77777777" w:rsidR="002A0AF5" w:rsidRPr="002A0AF5" w:rsidRDefault="002A0AF5" w:rsidP="002A0AF5">
      <w:pPr>
        <w:jc w:val="both"/>
        <w:rPr>
          <w:rFonts w:ascii="Garamond" w:hAnsi="Garamond"/>
          <w:szCs w:val="48"/>
        </w:rPr>
      </w:pPr>
    </w:p>
    <w:p w14:paraId="3E951621" w14:textId="2CCD8C8E" w:rsidR="001C4369" w:rsidRDefault="001C4369" w:rsidP="001C4369">
      <w:pPr>
        <w:rPr>
          <w:rFonts w:ascii="Garamond" w:hAnsi="Garamond"/>
          <w:szCs w:val="48"/>
        </w:rPr>
      </w:pPr>
      <w:r>
        <w:rPr>
          <w:rFonts w:ascii="Garamond" w:hAnsi="Garamond"/>
          <w:szCs w:val="48"/>
        </w:rPr>
        <w:t>“How to Straddle the Objective and Participant Stances” (abstract length, with Neil Campbell)</w:t>
      </w:r>
    </w:p>
    <w:p w14:paraId="787ECCE5" w14:textId="1FA5001B" w:rsidR="001C4369" w:rsidRPr="00AC6DD6" w:rsidRDefault="00AC6DD6" w:rsidP="00AC6DD6">
      <w:pPr>
        <w:rPr>
          <w:rFonts w:ascii="Garamond" w:hAnsi="Garamond"/>
          <w:szCs w:val="48"/>
        </w:rPr>
      </w:pPr>
      <w:r>
        <w:rPr>
          <w:rFonts w:ascii="Garamond" w:hAnsi="Garamond"/>
          <w:szCs w:val="48"/>
        </w:rPr>
        <w:t>May 2023</w:t>
      </w:r>
      <w:r>
        <w:rPr>
          <w:rFonts w:ascii="Garamond" w:hAnsi="Garamond"/>
          <w:szCs w:val="48"/>
        </w:rPr>
        <w:tab/>
      </w:r>
      <w:r w:rsidR="001C4369" w:rsidRPr="00C6697A">
        <w:rPr>
          <w:rFonts w:ascii="Garamond" w:hAnsi="Garamond"/>
          <w:szCs w:val="48"/>
        </w:rPr>
        <w:t>Canadian Philosophical Association 2023 Congress</w:t>
      </w:r>
      <w:r w:rsidR="004938C4">
        <w:rPr>
          <w:rFonts w:ascii="Garamond" w:hAnsi="Garamond"/>
          <w:szCs w:val="48"/>
        </w:rPr>
        <w:t xml:space="preserve"> at</w:t>
      </w:r>
      <w:r w:rsidR="001C4369" w:rsidRPr="00AC6DD6">
        <w:rPr>
          <w:rFonts w:ascii="Garamond" w:hAnsi="Garamond"/>
          <w:szCs w:val="48"/>
        </w:rPr>
        <w:t xml:space="preserve"> York University</w:t>
      </w:r>
      <w:r w:rsidR="00464C94">
        <w:rPr>
          <w:rFonts w:ascii="Garamond" w:hAnsi="Garamond"/>
          <w:szCs w:val="48"/>
        </w:rPr>
        <w:t>.</w:t>
      </w:r>
      <w:r w:rsidR="001C4369" w:rsidRPr="00AC6DD6">
        <w:rPr>
          <w:rFonts w:ascii="Garamond" w:hAnsi="Garamond"/>
          <w:szCs w:val="48"/>
        </w:rPr>
        <w:t xml:space="preserve"> </w:t>
      </w:r>
    </w:p>
    <w:p w14:paraId="1C683FB9" w14:textId="77777777" w:rsidR="00EC488F" w:rsidRPr="00EC488F" w:rsidRDefault="00EC488F" w:rsidP="00EC488F">
      <w:pPr>
        <w:jc w:val="both"/>
        <w:rPr>
          <w:rFonts w:ascii="Garamond" w:hAnsi="Garamond"/>
          <w:szCs w:val="48"/>
        </w:rPr>
      </w:pPr>
    </w:p>
    <w:p w14:paraId="6BEFA0B0" w14:textId="77777777" w:rsidR="009F3A74" w:rsidRDefault="00632BAC" w:rsidP="00AC12DA">
      <w:pPr>
        <w:ind w:left="720" w:hanging="720"/>
        <w:jc w:val="both"/>
        <w:rPr>
          <w:rFonts w:ascii="Garamond" w:hAnsi="Garamond"/>
          <w:szCs w:val="48"/>
        </w:rPr>
      </w:pPr>
      <w:r w:rsidRPr="00632BAC">
        <w:rPr>
          <w:rFonts w:ascii="Garamond" w:hAnsi="Garamond"/>
          <w:szCs w:val="48"/>
        </w:rPr>
        <w:t>“Seth Shabo’s Inseparability Thesis and the Half-Suspension of Reactive Attitudes”</w:t>
      </w:r>
    </w:p>
    <w:p w14:paraId="22CBCB63" w14:textId="4088B898" w:rsidR="004F7A3F" w:rsidRPr="0028539B" w:rsidRDefault="0028539B" w:rsidP="0028539B">
      <w:pPr>
        <w:jc w:val="both"/>
        <w:rPr>
          <w:rFonts w:ascii="Garamond" w:hAnsi="Garamond"/>
          <w:szCs w:val="48"/>
        </w:rPr>
      </w:pPr>
      <w:r>
        <w:rPr>
          <w:rFonts w:ascii="Garamond" w:hAnsi="Garamond"/>
          <w:szCs w:val="48"/>
        </w:rPr>
        <w:t>Feb 2022</w:t>
      </w:r>
      <w:r w:rsidR="00A95068">
        <w:rPr>
          <w:rFonts w:ascii="Garamond" w:hAnsi="Garamond"/>
          <w:szCs w:val="48"/>
        </w:rPr>
        <w:tab/>
      </w:r>
      <w:r w:rsidR="00632BAC" w:rsidRPr="00C75F6B">
        <w:rPr>
          <w:rFonts w:ascii="Garamond" w:hAnsi="Garamond"/>
          <w:szCs w:val="48"/>
        </w:rPr>
        <w:t>Society for Undergraduate Philosophers</w:t>
      </w:r>
      <w:r w:rsidR="009F3A74" w:rsidRPr="00C75F6B">
        <w:rPr>
          <w:rFonts w:ascii="Garamond" w:hAnsi="Garamond"/>
          <w:szCs w:val="48"/>
        </w:rPr>
        <w:t xml:space="preserve"> </w:t>
      </w:r>
      <w:r w:rsidR="00F46C6D" w:rsidRPr="00C75F6B">
        <w:rPr>
          <w:rFonts w:ascii="Garamond" w:hAnsi="Garamond"/>
          <w:szCs w:val="48"/>
        </w:rPr>
        <w:t>S</w:t>
      </w:r>
      <w:r w:rsidR="009F3A74" w:rsidRPr="00C75F6B">
        <w:rPr>
          <w:rFonts w:ascii="Garamond" w:hAnsi="Garamond"/>
          <w:szCs w:val="48"/>
        </w:rPr>
        <w:t xml:space="preserve">peaker </w:t>
      </w:r>
      <w:r w:rsidR="00F46C6D" w:rsidRPr="00C75F6B">
        <w:rPr>
          <w:rFonts w:ascii="Garamond" w:hAnsi="Garamond"/>
          <w:szCs w:val="48"/>
        </w:rPr>
        <w:t>S</w:t>
      </w:r>
      <w:r w:rsidR="009F3A74" w:rsidRPr="00C75F6B">
        <w:rPr>
          <w:rFonts w:ascii="Garamond" w:hAnsi="Garamond"/>
          <w:szCs w:val="48"/>
        </w:rPr>
        <w:t>eries</w:t>
      </w:r>
      <w:r w:rsidR="000C0719">
        <w:rPr>
          <w:rFonts w:ascii="Garamond" w:hAnsi="Garamond"/>
          <w:szCs w:val="48"/>
        </w:rPr>
        <w:t xml:space="preserve"> at the</w:t>
      </w:r>
      <w:r w:rsidR="00632BAC" w:rsidRPr="0028539B">
        <w:rPr>
          <w:rFonts w:ascii="Garamond" w:hAnsi="Garamond"/>
          <w:szCs w:val="48"/>
        </w:rPr>
        <w:t xml:space="preserve"> University of Guelph.</w:t>
      </w:r>
      <w:r w:rsidR="00964D3A" w:rsidRPr="0028539B">
        <w:rPr>
          <w:rFonts w:ascii="Garamond" w:hAnsi="Garamond"/>
          <w:szCs w:val="48"/>
        </w:rPr>
        <w:t>*</w:t>
      </w:r>
      <w:r w:rsidR="00632BAC" w:rsidRPr="0028539B">
        <w:rPr>
          <w:rFonts w:ascii="Garamond" w:hAnsi="Garamond"/>
          <w:szCs w:val="48"/>
        </w:rPr>
        <w:t xml:space="preserve"> </w:t>
      </w:r>
    </w:p>
    <w:p w14:paraId="0951FC31" w14:textId="77777777" w:rsidR="00D4116A" w:rsidRPr="00AC12DA" w:rsidRDefault="00D4116A" w:rsidP="00AC12DA">
      <w:pPr>
        <w:ind w:left="720" w:hanging="720"/>
        <w:jc w:val="both"/>
        <w:rPr>
          <w:rFonts w:ascii="Garamond" w:hAnsi="Garamond"/>
          <w:b/>
          <w:bCs/>
          <w:szCs w:val="48"/>
        </w:rPr>
      </w:pPr>
    </w:p>
    <w:p w14:paraId="340FC81B" w14:textId="767F70F6" w:rsidR="000166B4" w:rsidRDefault="004F7A3F" w:rsidP="00A900CE">
      <w:pPr>
        <w:jc w:val="both"/>
        <w:rPr>
          <w:rFonts w:ascii="Garamond" w:hAnsi="Garamond"/>
          <w:szCs w:val="48"/>
        </w:rPr>
      </w:pPr>
      <w:r>
        <w:rPr>
          <w:rFonts w:ascii="Garamond" w:hAnsi="Garamond"/>
          <w:szCs w:val="48"/>
        </w:rPr>
        <w:t>“</w:t>
      </w:r>
      <w:r w:rsidRPr="00B24453">
        <w:rPr>
          <w:rFonts w:ascii="Garamond" w:hAnsi="Garamond"/>
          <w:szCs w:val="48"/>
        </w:rPr>
        <w:t>Reactive Attitudes and Dimensions of Engagement</w:t>
      </w:r>
      <w:r>
        <w:rPr>
          <w:rFonts w:ascii="Garamond" w:hAnsi="Garamond"/>
          <w:szCs w:val="48"/>
        </w:rPr>
        <w:t>”</w:t>
      </w:r>
    </w:p>
    <w:p w14:paraId="621A69D4" w14:textId="30E9B8F7" w:rsidR="00634CC7" w:rsidRPr="00C81191" w:rsidRDefault="00C81191" w:rsidP="001F455B">
      <w:pPr>
        <w:ind w:left="1440" w:hanging="1440"/>
        <w:jc w:val="both"/>
        <w:rPr>
          <w:rFonts w:ascii="Garamond" w:hAnsi="Garamond"/>
          <w:szCs w:val="48"/>
        </w:rPr>
      </w:pPr>
      <w:r>
        <w:rPr>
          <w:rFonts w:ascii="Garamond" w:hAnsi="Garamond"/>
          <w:szCs w:val="48"/>
        </w:rPr>
        <w:t>Mar 2022</w:t>
      </w:r>
      <w:r>
        <w:rPr>
          <w:rFonts w:ascii="Garamond" w:hAnsi="Garamond"/>
          <w:szCs w:val="48"/>
        </w:rPr>
        <w:tab/>
      </w:r>
      <w:r w:rsidR="00812877" w:rsidRPr="009469A5">
        <w:rPr>
          <w:rFonts w:ascii="Garamond" w:hAnsi="Garamond"/>
          <w:szCs w:val="48"/>
        </w:rPr>
        <w:t>U</w:t>
      </w:r>
      <w:r w:rsidR="00F66074">
        <w:rPr>
          <w:rFonts w:ascii="Garamond" w:hAnsi="Garamond"/>
          <w:szCs w:val="48"/>
        </w:rPr>
        <w:t>ndergraduate</w:t>
      </w:r>
      <w:r w:rsidR="00812877" w:rsidRPr="009469A5">
        <w:rPr>
          <w:rFonts w:ascii="Garamond" w:hAnsi="Garamond"/>
          <w:szCs w:val="48"/>
        </w:rPr>
        <w:t xml:space="preserve"> </w:t>
      </w:r>
      <w:r w:rsidR="004F7A3F" w:rsidRPr="009469A5">
        <w:rPr>
          <w:rFonts w:ascii="Garamond" w:hAnsi="Garamond"/>
          <w:szCs w:val="48"/>
        </w:rPr>
        <w:t>P</w:t>
      </w:r>
      <w:r w:rsidR="00CC7228" w:rsidRPr="009469A5">
        <w:rPr>
          <w:rFonts w:ascii="Garamond" w:hAnsi="Garamond"/>
          <w:szCs w:val="48"/>
        </w:rPr>
        <w:t xml:space="preserve">hilosophy </w:t>
      </w:r>
      <w:r w:rsidR="004F7A3F" w:rsidRPr="009469A5">
        <w:rPr>
          <w:rFonts w:ascii="Garamond" w:hAnsi="Garamond"/>
          <w:szCs w:val="48"/>
        </w:rPr>
        <w:t>S</w:t>
      </w:r>
      <w:r w:rsidR="00CC7228" w:rsidRPr="009469A5">
        <w:rPr>
          <w:rFonts w:ascii="Garamond" w:hAnsi="Garamond"/>
          <w:szCs w:val="48"/>
        </w:rPr>
        <w:t xml:space="preserve">tudent </w:t>
      </w:r>
      <w:r w:rsidR="004F7A3F" w:rsidRPr="009469A5">
        <w:rPr>
          <w:rFonts w:ascii="Garamond" w:hAnsi="Garamond"/>
          <w:szCs w:val="48"/>
        </w:rPr>
        <w:t>A</w:t>
      </w:r>
      <w:r w:rsidR="00CC7228" w:rsidRPr="009469A5">
        <w:rPr>
          <w:rFonts w:ascii="Garamond" w:hAnsi="Garamond"/>
          <w:szCs w:val="48"/>
        </w:rPr>
        <w:t>ssociation</w:t>
      </w:r>
      <w:r w:rsidR="00F66074">
        <w:rPr>
          <w:rFonts w:ascii="Garamond" w:hAnsi="Garamond"/>
          <w:szCs w:val="48"/>
        </w:rPr>
        <w:t xml:space="preserve"> and Student Association of Cognitive Science (</w:t>
      </w:r>
      <w:proofErr w:type="spellStart"/>
      <w:r w:rsidR="00F66074">
        <w:rPr>
          <w:rFonts w:ascii="Garamond" w:hAnsi="Garamond"/>
          <w:szCs w:val="48"/>
        </w:rPr>
        <w:t>PSAxSACS</w:t>
      </w:r>
      <w:proofErr w:type="spellEnd"/>
      <w:r w:rsidR="00F66074">
        <w:rPr>
          <w:rFonts w:ascii="Garamond" w:hAnsi="Garamond"/>
          <w:szCs w:val="48"/>
        </w:rPr>
        <w:t>)</w:t>
      </w:r>
      <w:r w:rsidR="004F7A3F" w:rsidRPr="009469A5">
        <w:rPr>
          <w:rFonts w:ascii="Garamond" w:hAnsi="Garamond"/>
          <w:szCs w:val="48"/>
        </w:rPr>
        <w:t xml:space="preserve"> </w:t>
      </w:r>
      <w:r w:rsidR="00070EB1">
        <w:rPr>
          <w:rFonts w:ascii="Garamond" w:hAnsi="Garamond"/>
          <w:szCs w:val="48"/>
        </w:rPr>
        <w:t>l</w:t>
      </w:r>
      <w:r w:rsidR="004F7A3F" w:rsidRPr="009469A5">
        <w:rPr>
          <w:rFonts w:ascii="Garamond" w:hAnsi="Garamond"/>
          <w:szCs w:val="48"/>
        </w:rPr>
        <w:t xml:space="preserve">ecture </w:t>
      </w:r>
      <w:r w:rsidR="00070EB1">
        <w:rPr>
          <w:rFonts w:ascii="Garamond" w:hAnsi="Garamond"/>
          <w:szCs w:val="48"/>
        </w:rPr>
        <w:t>s</w:t>
      </w:r>
      <w:r w:rsidR="004F7A3F" w:rsidRPr="009469A5">
        <w:rPr>
          <w:rFonts w:ascii="Garamond" w:hAnsi="Garamond"/>
          <w:szCs w:val="48"/>
        </w:rPr>
        <w:t>eries</w:t>
      </w:r>
      <w:r w:rsidR="002177C8">
        <w:rPr>
          <w:rFonts w:ascii="Garamond" w:hAnsi="Garamond"/>
          <w:szCs w:val="48"/>
        </w:rPr>
        <w:t xml:space="preserve"> at</w:t>
      </w:r>
      <w:r w:rsidR="004F7A3F" w:rsidRPr="00C81191">
        <w:rPr>
          <w:rFonts w:ascii="Garamond" w:hAnsi="Garamond"/>
          <w:szCs w:val="48"/>
        </w:rPr>
        <w:t xml:space="preserve"> McGill University.</w:t>
      </w:r>
      <w:r w:rsidR="00964D3A" w:rsidRPr="00C81191">
        <w:rPr>
          <w:rFonts w:ascii="Garamond" w:hAnsi="Garamond"/>
          <w:szCs w:val="48"/>
        </w:rPr>
        <w:t>*</w:t>
      </w:r>
    </w:p>
    <w:p w14:paraId="6E9F28B6" w14:textId="0482EFFE" w:rsidR="00294E99" w:rsidRPr="00511470" w:rsidRDefault="00511470" w:rsidP="00511470">
      <w:pPr>
        <w:jc w:val="both"/>
        <w:rPr>
          <w:rFonts w:ascii="Garamond" w:hAnsi="Garamond"/>
          <w:szCs w:val="48"/>
        </w:rPr>
      </w:pPr>
      <w:r w:rsidRPr="00511470">
        <w:rPr>
          <w:rFonts w:ascii="Garamond" w:hAnsi="Garamond"/>
          <w:szCs w:val="48"/>
        </w:rPr>
        <w:t>Mar 2021</w:t>
      </w:r>
      <w:r>
        <w:rPr>
          <w:rFonts w:ascii="Garamond" w:hAnsi="Garamond"/>
          <w:i/>
          <w:iCs/>
          <w:szCs w:val="48"/>
        </w:rPr>
        <w:tab/>
      </w:r>
      <w:r w:rsidR="00DF4FA0" w:rsidRPr="00511470">
        <w:rPr>
          <w:rFonts w:ascii="Garamond" w:hAnsi="Garamond"/>
          <w:i/>
          <w:iCs/>
          <w:szCs w:val="48"/>
        </w:rPr>
        <w:t>MindWork</w:t>
      </w:r>
      <w:r w:rsidR="00DF4FA0" w:rsidRPr="00511470">
        <w:rPr>
          <w:rFonts w:ascii="Garamond" w:hAnsi="Garamond"/>
          <w:szCs w:val="48"/>
        </w:rPr>
        <w:t xml:space="preserve"> work</w:t>
      </w:r>
      <w:r w:rsidR="00652C64">
        <w:rPr>
          <w:rFonts w:ascii="Garamond" w:hAnsi="Garamond"/>
          <w:szCs w:val="48"/>
        </w:rPr>
        <w:t xml:space="preserve"> </w:t>
      </w:r>
      <w:r w:rsidR="00DF4FA0" w:rsidRPr="00511470">
        <w:rPr>
          <w:rFonts w:ascii="Garamond" w:hAnsi="Garamond"/>
          <w:szCs w:val="48"/>
        </w:rPr>
        <w:t>in</w:t>
      </w:r>
      <w:r w:rsidR="00652C64">
        <w:rPr>
          <w:rFonts w:ascii="Garamond" w:hAnsi="Garamond"/>
          <w:szCs w:val="48"/>
        </w:rPr>
        <w:t xml:space="preserve"> </w:t>
      </w:r>
      <w:r w:rsidR="00DF4FA0" w:rsidRPr="00511470">
        <w:rPr>
          <w:rFonts w:ascii="Garamond" w:hAnsi="Garamond"/>
          <w:szCs w:val="48"/>
        </w:rPr>
        <w:t>progress workshop</w:t>
      </w:r>
      <w:r w:rsidR="000E46B7">
        <w:rPr>
          <w:rFonts w:ascii="Garamond" w:hAnsi="Garamond"/>
          <w:szCs w:val="48"/>
        </w:rPr>
        <w:t xml:space="preserve"> at the</w:t>
      </w:r>
      <w:r w:rsidR="00DF4FA0" w:rsidRPr="00511470">
        <w:rPr>
          <w:rFonts w:ascii="Garamond" w:hAnsi="Garamond"/>
          <w:szCs w:val="48"/>
        </w:rPr>
        <w:t xml:space="preserve"> University of Texas at Austin.</w:t>
      </w:r>
      <w:r w:rsidR="00964D3A" w:rsidRPr="00511470">
        <w:rPr>
          <w:rFonts w:ascii="Garamond" w:hAnsi="Garamond"/>
          <w:szCs w:val="48"/>
        </w:rPr>
        <w:t>*</w:t>
      </w:r>
    </w:p>
    <w:p w14:paraId="22A63F44" w14:textId="57A51BCA" w:rsidR="00294E99" w:rsidRDefault="00294E99" w:rsidP="00C643BF">
      <w:pPr>
        <w:ind w:left="720" w:hanging="720"/>
        <w:jc w:val="both"/>
        <w:rPr>
          <w:rFonts w:ascii="Garamond" w:hAnsi="Garamond"/>
          <w:b/>
          <w:bCs/>
          <w:szCs w:val="48"/>
        </w:rPr>
      </w:pPr>
    </w:p>
    <w:p w14:paraId="1B0FDA69" w14:textId="7CCA6386" w:rsidR="001E6ED7" w:rsidRDefault="00294E99" w:rsidP="001E6ED7">
      <w:pPr>
        <w:jc w:val="both"/>
        <w:rPr>
          <w:rFonts w:ascii="Garamond" w:hAnsi="Garamond"/>
          <w:szCs w:val="48"/>
        </w:rPr>
      </w:pPr>
      <w:r>
        <w:rPr>
          <w:rFonts w:ascii="Garamond" w:hAnsi="Garamond"/>
          <w:szCs w:val="48"/>
        </w:rPr>
        <w:t xml:space="preserve">“Responding to Moore’s Bestowal Love with a Euthyphro Problem” </w:t>
      </w:r>
    </w:p>
    <w:p w14:paraId="74280A18" w14:textId="38DCD2F3" w:rsidR="00294E99" w:rsidRPr="00CD2573" w:rsidRDefault="00CD2573" w:rsidP="00CD2573">
      <w:pPr>
        <w:ind w:left="1440" w:hanging="1440"/>
        <w:jc w:val="both"/>
        <w:rPr>
          <w:rFonts w:ascii="Garamond" w:hAnsi="Garamond"/>
          <w:szCs w:val="48"/>
        </w:rPr>
      </w:pPr>
      <w:r>
        <w:rPr>
          <w:rFonts w:ascii="Garamond" w:hAnsi="Garamond"/>
          <w:szCs w:val="48"/>
        </w:rPr>
        <w:t>Jan 2021</w:t>
      </w:r>
      <w:r>
        <w:rPr>
          <w:rFonts w:ascii="Garamond" w:hAnsi="Garamond"/>
          <w:szCs w:val="48"/>
        </w:rPr>
        <w:tab/>
      </w:r>
      <w:r w:rsidR="00294E99" w:rsidRPr="00DA345C">
        <w:rPr>
          <w:rFonts w:ascii="Garamond" w:hAnsi="Garamond"/>
          <w:szCs w:val="48"/>
        </w:rPr>
        <w:t>Speaker Series</w:t>
      </w:r>
      <w:r w:rsidR="00637F2B">
        <w:rPr>
          <w:rFonts w:ascii="Garamond" w:hAnsi="Garamond"/>
          <w:szCs w:val="48"/>
        </w:rPr>
        <w:t xml:space="preserve"> </w:t>
      </w:r>
      <w:r w:rsidR="00314BC9">
        <w:rPr>
          <w:rFonts w:ascii="Garamond" w:hAnsi="Garamond"/>
          <w:szCs w:val="48"/>
        </w:rPr>
        <w:t>presentation</w:t>
      </w:r>
      <w:r w:rsidR="00907204">
        <w:rPr>
          <w:rFonts w:ascii="Garamond" w:hAnsi="Garamond"/>
          <w:szCs w:val="48"/>
        </w:rPr>
        <w:t xml:space="preserve"> at Wilfrid Laurier University,</w:t>
      </w:r>
      <w:r w:rsidR="0009673B" w:rsidRPr="00CD2573">
        <w:rPr>
          <w:rFonts w:ascii="Garamond" w:hAnsi="Garamond"/>
          <w:szCs w:val="48"/>
        </w:rPr>
        <w:t xml:space="preserve"> </w:t>
      </w:r>
      <w:r w:rsidR="005F192C" w:rsidRPr="00CD2573">
        <w:rPr>
          <w:rFonts w:ascii="Garamond" w:hAnsi="Garamond"/>
          <w:szCs w:val="48"/>
        </w:rPr>
        <w:t>followed by</w:t>
      </w:r>
      <w:r w:rsidR="0009673B" w:rsidRPr="00CD2573">
        <w:rPr>
          <w:rFonts w:ascii="Garamond" w:hAnsi="Garamond"/>
          <w:szCs w:val="48"/>
        </w:rPr>
        <w:t xml:space="preserve"> comments from Dwayne Moore (University of Saskatchewan)</w:t>
      </w:r>
      <w:r w:rsidR="00294E99" w:rsidRPr="00CD2573">
        <w:rPr>
          <w:rFonts w:ascii="Garamond" w:hAnsi="Garamond"/>
          <w:szCs w:val="48"/>
        </w:rPr>
        <w:t>.</w:t>
      </w:r>
      <w:r w:rsidR="00023CD1" w:rsidRPr="00CD2573">
        <w:rPr>
          <w:rFonts w:ascii="Garamond" w:hAnsi="Garamond"/>
          <w:szCs w:val="48"/>
        </w:rPr>
        <w:t>*</w:t>
      </w:r>
      <w:r w:rsidR="00294E99" w:rsidRPr="00CD2573">
        <w:rPr>
          <w:rFonts w:ascii="Garamond" w:hAnsi="Garamond"/>
          <w:szCs w:val="48"/>
        </w:rPr>
        <w:t xml:space="preserve"> </w:t>
      </w:r>
    </w:p>
    <w:p w14:paraId="1BE78C1B" w14:textId="77777777" w:rsidR="00294E99" w:rsidRPr="0066538B" w:rsidRDefault="00294E99" w:rsidP="00C643BF">
      <w:pPr>
        <w:ind w:left="720" w:hanging="720"/>
        <w:jc w:val="both"/>
        <w:rPr>
          <w:rFonts w:ascii="Garamond" w:hAnsi="Garamond"/>
          <w:b/>
          <w:bCs/>
          <w:szCs w:val="48"/>
        </w:rPr>
      </w:pPr>
    </w:p>
    <w:p w14:paraId="349148E2" w14:textId="015C81C3" w:rsidR="001E6ED7" w:rsidRDefault="003D3311" w:rsidP="00C643BF">
      <w:pPr>
        <w:ind w:left="720" w:hanging="720"/>
        <w:jc w:val="both"/>
        <w:rPr>
          <w:rFonts w:ascii="Garamond" w:hAnsi="Garamond"/>
          <w:szCs w:val="48"/>
        </w:rPr>
      </w:pPr>
      <w:r>
        <w:rPr>
          <w:rFonts w:ascii="Garamond" w:hAnsi="Garamond"/>
          <w:szCs w:val="48"/>
        </w:rPr>
        <w:t>“</w:t>
      </w:r>
      <w:r w:rsidR="00A3700B" w:rsidRPr="000A4D2D">
        <w:rPr>
          <w:rFonts w:ascii="Garamond" w:hAnsi="Garamond"/>
          <w:szCs w:val="48"/>
        </w:rPr>
        <w:t>‘Our Desire to Be Complete’: Escaping a Euthyphro Problem for Moore’s Bestowal Love</w:t>
      </w:r>
      <w:r>
        <w:rPr>
          <w:rFonts w:ascii="Garamond" w:hAnsi="Garamond"/>
          <w:szCs w:val="48"/>
        </w:rPr>
        <w:t>”</w:t>
      </w:r>
    </w:p>
    <w:p w14:paraId="06AD868E" w14:textId="09FB9C59" w:rsidR="00E56551" w:rsidRPr="001E5D67" w:rsidRDefault="001E5D67" w:rsidP="00AC6E0D">
      <w:pPr>
        <w:ind w:left="1440" w:hanging="1440"/>
        <w:jc w:val="both"/>
        <w:rPr>
          <w:rFonts w:ascii="Garamond" w:hAnsi="Garamond"/>
          <w:bCs/>
          <w:szCs w:val="44"/>
        </w:rPr>
      </w:pPr>
      <w:r>
        <w:rPr>
          <w:rFonts w:ascii="Garamond" w:hAnsi="Garamond"/>
          <w:bCs/>
          <w:szCs w:val="44"/>
        </w:rPr>
        <w:t xml:space="preserve">Nov 2020 </w:t>
      </w:r>
      <w:r>
        <w:rPr>
          <w:rFonts w:ascii="Garamond" w:hAnsi="Garamond"/>
          <w:bCs/>
          <w:szCs w:val="44"/>
        </w:rPr>
        <w:tab/>
      </w:r>
      <w:r w:rsidR="00A3700B" w:rsidRPr="008E54E7">
        <w:rPr>
          <w:rFonts w:ascii="Garamond" w:hAnsi="Garamond"/>
          <w:bCs/>
          <w:szCs w:val="44"/>
        </w:rPr>
        <w:t>14</w:t>
      </w:r>
      <w:r w:rsidR="00A3700B" w:rsidRPr="008E54E7">
        <w:rPr>
          <w:rFonts w:ascii="Garamond" w:hAnsi="Garamond"/>
          <w:bCs/>
          <w:szCs w:val="44"/>
          <w:vertAlign w:val="superscript"/>
        </w:rPr>
        <w:t>th</w:t>
      </w:r>
      <w:r w:rsidR="00A3700B" w:rsidRPr="008E54E7">
        <w:rPr>
          <w:rFonts w:ascii="Garamond" w:hAnsi="Garamond"/>
          <w:bCs/>
          <w:szCs w:val="44"/>
        </w:rPr>
        <w:t xml:space="preserve"> Annual Western Michigan University Graduate Student Philosophy Conference</w:t>
      </w:r>
      <w:r w:rsidR="00CF35F9" w:rsidRPr="001E5D67">
        <w:rPr>
          <w:rFonts w:ascii="Garamond" w:hAnsi="Garamond"/>
          <w:bCs/>
          <w:szCs w:val="44"/>
        </w:rPr>
        <w:t xml:space="preserve">. </w:t>
      </w:r>
    </w:p>
    <w:p w14:paraId="4622E67D" w14:textId="77777777" w:rsidR="00A71ACF" w:rsidRPr="00BC5B94" w:rsidRDefault="00A71ACF" w:rsidP="00C643BF">
      <w:pPr>
        <w:ind w:left="720" w:hanging="720"/>
        <w:jc w:val="both"/>
        <w:rPr>
          <w:rFonts w:ascii="Garamond" w:hAnsi="Garamond"/>
          <w:bCs/>
          <w:szCs w:val="44"/>
        </w:rPr>
      </w:pPr>
    </w:p>
    <w:p w14:paraId="61A412E3" w14:textId="7A92DAC1" w:rsidR="00AA7F1F" w:rsidRDefault="00C61D6F" w:rsidP="00C643BF">
      <w:pPr>
        <w:ind w:left="720" w:hanging="72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“</w:t>
      </w:r>
      <w:r w:rsidR="00A3700B" w:rsidRPr="00FF2E70">
        <w:rPr>
          <w:rFonts w:ascii="Garamond" w:hAnsi="Garamond"/>
          <w:bCs/>
        </w:rPr>
        <w:t>What is the Meaning of My (Online) Life?</w:t>
      </w:r>
      <w:r>
        <w:rPr>
          <w:rFonts w:ascii="Garamond" w:hAnsi="Garamond"/>
          <w:bCs/>
        </w:rPr>
        <w:t>”</w:t>
      </w:r>
    </w:p>
    <w:p w14:paraId="173DB637" w14:textId="765040E1" w:rsidR="00E56551" w:rsidRPr="001E284C" w:rsidRDefault="001E284C" w:rsidP="001E284C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July 2020 </w:t>
      </w:r>
      <w:r>
        <w:rPr>
          <w:rFonts w:ascii="Garamond" w:hAnsi="Garamond"/>
          <w:bCs/>
        </w:rPr>
        <w:tab/>
      </w:r>
      <w:r w:rsidR="00A3700B" w:rsidRPr="00834969">
        <w:rPr>
          <w:rFonts w:ascii="Garamond" w:hAnsi="Garamond"/>
          <w:bCs/>
        </w:rPr>
        <w:t>Designing the Self</w:t>
      </w:r>
      <w:r w:rsidR="00691747" w:rsidRPr="00834969">
        <w:rPr>
          <w:rFonts w:ascii="Garamond" w:hAnsi="Garamond"/>
          <w:bCs/>
        </w:rPr>
        <w:t xml:space="preserve">, </w:t>
      </w:r>
      <w:r w:rsidR="000F19F5" w:rsidRPr="00834969">
        <w:rPr>
          <w:rFonts w:ascii="Garamond" w:hAnsi="Garamond"/>
          <w:bCs/>
        </w:rPr>
        <w:t>Department</w:t>
      </w:r>
      <w:r w:rsidR="000F19F5" w:rsidRPr="001E284C">
        <w:rPr>
          <w:rFonts w:ascii="Garamond" w:hAnsi="Garamond"/>
          <w:bCs/>
        </w:rPr>
        <w:t xml:space="preserve"> of Humanities at </w:t>
      </w:r>
      <w:r w:rsidR="00691747" w:rsidRPr="001E284C">
        <w:rPr>
          <w:rFonts w:ascii="Garamond" w:hAnsi="Garamond"/>
          <w:bCs/>
        </w:rPr>
        <w:t>York University.</w:t>
      </w:r>
      <w:r w:rsidR="00A3700B">
        <w:rPr>
          <w:rStyle w:val="FootnoteReference"/>
          <w:rFonts w:ascii="Garamond" w:hAnsi="Garamond"/>
          <w:bCs/>
        </w:rPr>
        <w:footnoteReference w:id="1"/>
      </w:r>
      <w:r w:rsidR="00A3700B" w:rsidRPr="001E284C">
        <w:rPr>
          <w:rFonts w:ascii="Garamond" w:hAnsi="Garamond"/>
          <w:bCs/>
        </w:rPr>
        <w:t xml:space="preserve"> </w:t>
      </w:r>
    </w:p>
    <w:p w14:paraId="786EAD75" w14:textId="77777777" w:rsidR="00A71ACF" w:rsidRPr="00A71ACF" w:rsidRDefault="00A71ACF" w:rsidP="00C643BF">
      <w:pPr>
        <w:ind w:left="720" w:hanging="720"/>
        <w:jc w:val="both"/>
        <w:rPr>
          <w:rFonts w:ascii="Garamond" w:hAnsi="Garamond"/>
          <w:bCs/>
        </w:rPr>
      </w:pPr>
    </w:p>
    <w:p w14:paraId="49840A1E" w14:textId="77777777" w:rsidR="006021E1" w:rsidRDefault="00C61D6F" w:rsidP="00C643BF">
      <w:pPr>
        <w:ind w:left="720" w:hanging="720"/>
        <w:jc w:val="both"/>
        <w:rPr>
          <w:rFonts w:ascii="Garamond" w:hAnsi="Garamond"/>
          <w:color w:val="000000" w:themeColor="text1"/>
          <w:szCs w:val="28"/>
        </w:rPr>
      </w:pPr>
      <w:r>
        <w:rPr>
          <w:rFonts w:ascii="Garamond" w:hAnsi="Garamond"/>
          <w:color w:val="000000" w:themeColor="text1"/>
          <w:szCs w:val="28"/>
        </w:rPr>
        <w:t>“</w:t>
      </w:r>
      <w:r w:rsidR="00A3700B" w:rsidRPr="00046F6F">
        <w:rPr>
          <w:rFonts w:ascii="Garamond" w:hAnsi="Garamond"/>
          <w:color w:val="000000" w:themeColor="text1"/>
          <w:szCs w:val="28"/>
        </w:rPr>
        <w:t>On Dying Every Day</w:t>
      </w:r>
      <w:r>
        <w:rPr>
          <w:rFonts w:ascii="Garamond" w:hAnsi="Garamond"/>
          <w:color w:val="000000" w:themeColor="text1"/>
          <w:szCs w:val="28"/>
        </w:rPr>
        <w:t>”</w:t>
      </w:r>
      <w:r w:rsidR="00BC5B94">
        <w:rPr>
          <w:rFonts w:ascii="Garamond" w:hAnsi="Garamond"/>
          <w:color w:val="000000" w:themeColor="text1"/>
          <w:szCs w:val="28"/>
        </w:rPr>
        <w:t xml:space="preserve"> </w:t>
      </w:r>
    </w:p>
    <w:p w14:paraId="5351584C" w14:textId="3E924A53" w:rsidR="00BC5B94" w:rsidRPr="00095CB5" w:rsidRDefault="00095CB5" w:rsidP="004B24D7">
      <w:pPr>
        <w:ind w:left="1440" w:hanging="1440"/>
        <w:jc w:val="both"/>
        <w:rPr>
          <w:rFonts w:ascii="Garamond" w:hAnsi="Garamond"/>
          <w:color w:val="000000" w:themeColor="text1"/>
          <w:szCs w:val="28"/>
        </w:rPr>
      </w:pPr>
      <w:r>
        <w:rPr>
          <w:rFonts w:ascii="Garamond" w:hAnsi="Garamond"/>
          <w:color w:val="000000" w:themeColor="text1"/>
          <w:szCs w:val="28"/>
        </w:rPr>
        <w:t>Apr 2019</w:t>
      </w:r>
      <w:r>
        <w:rPr>
          <w:rFonts w:ascii="Garamond" w:hAnsi="Garamond"/>
          <w:color w:val="000000" w:themeColor="text1"/>
          <w:szCs w:val="28"/>
        </w:rPr>
        <w:tab/>
      </w:r>
      <w:r w:rsidR="00A3700B" w:rsidRPr="00834969">
        <w:rPr>
          <w:rFonts w:ascii="Garamond" w:hAnsi="Garamond"/>
          <w:color w:val="000000" w:themeColor="text1"/>
          <w:szCs w:val="28"/>
        </w:rPr>
        <w:t>Philosophy in the Dark: Occulted/Estranged &amp; Inhuman Knowledge</w:t>
      </w:r>
      <w:r w:rsidR="00E17299" w:rsidRPr="00834969">
        <w:rPr>
          <w:rFonts w:ascii="Garamond" w:hAnsi="Garamond"/>
          <w:color w:val="000000" w:themeColor="text1"/>
          <w:szCs w:val="28"/>
        </w:rPr>
        <w:t xml:space="preserve"> at the</w:t>
      </w:r>
      <w:r w:rsidR="00BC5B94" w:rsidRPr="00834969">
        <w:rPr>
          <w:rFonts w:ascii="Garamond" w:hAnsi="Garamond"/>
          <w:color w:val="000000" w:themeColor="text1"/>
          <w:szCs w:val="28"/>
        </w:rPr>
        <w:t xml:space="preserve"> University</w:t>
      </w:r>
      <w:r w:rsidR="00BC5B94" w:rsidRPr="00095CB5">
        <w:rPr>
          <w:rFonts w:ascii="Garamond" w:hAnsi="Garamond"/>
          <w:color w:val="000000" w:themeColor="text1"/>
          <w:szCs w:val="28"/>
        </w:rPr>
        <w:t xml:space="preserve"> of Guelph</w:t>
      </w:r>
      <w:r w:rsidR="00A3700B" w:rsidRPr="00095CB5">
        <w:rPr>
          <w:rFonts w:ascii="Garamond" w:hAnsi="Garamond"/>
          <w:color w:val="000000" w:themeColor="text1"/>
          <w:szCs w:val="28"/>
        </w:rPr>
        <w:t xml:space="preserve">. </w:t>
      </w:r>
    </w:p>
    <w:p w14:paraId="6FB0DB6F" w14:textId="77777777" w:rsidR="00B551FB" w:rsidRPr="0097394E" w:rsidRDefault="00B551FB" w:rsidP="0097394E">
      <w:pPr>
        <w:rPr>
          <w:rFonts w:ascii="Garamond" w:hAnsi="Garamond"/>
          <w:color w:val="000000" w:themeColor="text1"/>
          <w:szCs w:val="28"/>
        </w:rPr>
      </w:pPr>
    </w:p>
    <w:p w14:paraId="49C14391" w14:textId="57698051" w:rsidR="002C589E" w:rsidRPr="003D3876" w:rsidRDefault="00BA05DF" w:rsidP="003D3876">
      <w:pPr>
        <w:spacing w:line="276" w:lineRule="auto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79450A">
        <w:rPr>
          <w:rFonts w:ascii="Garamond" w:hAnsi="Garamond"/>
          <w:b/>
          <w:bCs/>
          <w:smallCaps/>
          <w:color w:val="C00000"/>
          <w:sz w:val="28"/>
          <w:szCs w:val="28"/>
        </w:rPr>
        <w:t>Invited Commentaries</w:t>
      </w:r>
    </w:p>
    <w:p w14:paraId="31A506C5" w14:textId="64CF7267" w:rsidR="00D00E49" w:rsidRPr="00FA7DCD" w:rsidRDefault="00FA7DCD" w:rsidP="00C17782">
      <w:pPr>
        <w:ind w:left="720" w:hanging="7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2021</w:t>
      </w:r>
      <w:r>
        <w:rPr>
          <w:rFonts w:ascii="Garamond" w:hAnsi="Garamond"/>
          <w:color w:val="000000" w:themeColor="text1"/>
        </w:rPr>
        <w:tab/>
      </w:r>
      <w:r w:rsidR="00FB65F3" w:rsidRPr="00FA7DCD">
        <w:rPr>
          <w:rFonts w:ascii="Garamond" w:hAnsi="Garamond"/>
          <w:color w:val="000000" w:themeColor="text1"/>
        </w:rPr>
        <w:t>“Truth, Belief and Ethics in Wittgenstein’s Later Work: Rethinking the Debate Between Moral Cognitivism and Moral Non-Cognitivism,” Jordi Fairhurst</w:t>
      </w:r>
      <w:r w:rsidR="00D949EE">
        <w:rPr>
          <w:rFonts w:ascii="Garamond" w:hAnsi="Garamond"/>
          <w:color w:val="000000" w:themeColor="text1"/>
        </w:rPr>
        <w:t xml:space="preserve"> (</w:t>
      </w:r>
      <w:r w:rsidR="00D949EE" w:rsidRPr="00A41AA1">
        <w:rPr>
          <w:rFonts w:ascii="Garamond" w:hAnsi="Garamond"/>
          <w:color w:val="000000" w:themeColor="text1"/>
        </w:rPr>
        <w:t>University of the Balearic Islands</w:t>
      </w:r>
      <w:r w:rsidR="00D949EE">
        <w:rPr>
          <w:rFonts w:ascii="Garamond" w:hAnsi="Garamond"/>
          <w:color w:val="000000" w:themeColor="text1"/>
        </w:rPr>
        <w:t>)</w:t>
      </w:r>
      <w:r w:rsidR="00FB65F3">
        <w:rPr>
          <w:rFonts w:ascii="Garamond" w:hAnsi="Garamond"/>
          <w:color w:val="000000" w:themeColor="text1"/>
        </w:rPr>
        <w:t>.</w:t>
      </w:r>
      <w:r w:rsidR="00387581">
        <w:rPr>
          <w:rFonts w:ascii="Garamond" w:hAnsi="Garamond"/>
          <w:color w:val="000000" w:themeColor="text1"/>
        </w:rPr>
        <w:t xml:space="preserve"> </w:t>
      </w:r>
      <w:r w:rsidR="00387581" w:rsidRPr="00A057D5">
        <w:rPr>
          <w:rFonts w:ascii="Garamond" w:hAnsi="Garamond"/>
          <w:i/>
          <w:iCs/>
          <w:color w:val="000000" w:themeColor="text1"/>
        </w:rPr>
        <w:t>42</w:t>
      </w:r>
      <w:r w:rsidR="00387581" w:rsidRPr="00A057D5">
        <w:rPr>
          <w:rFonts w:ascii="Garamond" w:hAnsi="Garamond"/>
          <w:i/>
          <w:iCs/>
          <w:color w:val="000000" w:themeColor="text1"/>
          <w:vertAlign w:val="superscript"/>
        </w:rPr>
        <w:t>nd</w:t>
      </w:r>
      <w:r w:rsidR="00387581" w:rsidRPr="00A057D5">
        <w:rPr>
          <w:rFonts w:ascii="Garamond" w:hAnsi="Garamond"/>
          <w:i/>
          <w:iCs/>
          <w:color w:val="000000" w:themeColor="text1"/>
        </w:rPr>
        <w:t xml:space="preserve"> Annual Graduate Philosophy Conference</w:t>
      </w:r>
      <w:r w:rsidR="000D553B">
        <w:rPr>
          <w:rFonts w:ascii="Garamond" w:hAnsi="Garamond"/>
          <w:color w:val="000000" w:themeColor="text1"/>
        </w:rPr>
        <w:t xml:space="preserve"> at the</w:t>
      </w:r>
      <w:r w:rsidR="00387581" w:rsidRPr="00FA7DCD">
        <w:rPr>
          <w:rFonts w:ascii="Garamond" w:hAnsi="Garamond"/>
          <w:color w:val="000000" w:themeColor="text1"/>
        </w:rPr>
        <w:t xml:space="preserve"> University of Illinois at Urbana-Champaign</w:t>
      </w:r>
      <w:r w:rsidR="00387581">
        <w:rPr>
          <w:rFonts w:ascii="Garamond" w:hAnsi="Garamond"/>
          <w:color w:val="000000" w:themeColor="text1"/>
        </w:rPr>
        <w:t xml:space="preserve">. </w:t>
      </w:r>
    </w:p>
    <w:p w14:paraId="09922174" w14:textId="77777777" w:rsidR="00B551FB" w:rsidRPr="001D1695" w:rsidRDefault="00B551FB" w:rsidP="001D1695">
      <w:pPr>
        <w:jc w:val="both"/>
        <w:rPr>
          <w:rFonts w:ascii="Garamond" w:hAnsi="Garamond"/>
          <w:b/>
          <w:bCs/>
          <w:color w:val="C00000"/>
          <w:u w:val="single"/>
        </w:rPr>
      </w:pPr>
    </w:p>
    <w:p w14:paraId="49EA1047" w14:textId="43580472" w:rsidR="00833D5A" w:rsidRPr="0079450A" w:rsidRDefault="00833D5A" w:rsidP="00833D5A">
      <w:pPr>
        <w:spacing w:line="276" w:lineRule="auto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79450A">
        <w:rPr>
          <w:rFonts w:ascii="Garamond" w:hAnsi="Garamond"/>
          <w:b/>
          <w:bCs/>
          <w:smallCaps/>
          <w:color w:val="C00000"/>
          <w:sz w:val="28"/>
          <w:szCs w:val="28"/>
        </w:rPr>
        <w:t>Research Experience</w:t>
      </w:r>
    </w:p>
    <w:p w14:paraId="2659DE12" w14:textId="5E118306" w:rsidR="00B551FB" w:rsidRDefault="00833D5A" w:rsidP="00A55882">
      <w:pPr>
        <w:spacing w:line="276" w:lineRule="auto"/>
        <w:rPr>
          <w:rFonts w:ascii="Garamond" w:hAnsi="Garamond"/>
          <w:color w:val="000000" w:themeColor="text1"/>
        </w:rPr>
      </w:pPr>
      <w:r w:rsidRPr="00833D5A">
        <w:rPr>
          <w:rFonts w:ascii="Garamond" w:hAnsi="Garamond"/>
          <w:color w:val="000000" w:themeColor="text1"/>
        </w:rPr>
        <w:t>Winter 2023</w:t>
      </w:r>
      <w:r>
        <w:rPr>
          <w:rFonts w:ascii="Garamond" w:hAnsi="Garamond"/>
          <w:color w:val="000000" w:themeColor="text1"/>
        </w:rPr>
        <w:tab/>
        <w:t>Research Assistant for</w:t>
      </w:r>
      <w:r w:rsidR="00BA5F27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>Chris Howard (McGill University)</w:t>
      </w:r>
      <w:r w:rsidR="001364DB">
        <w:rPr>
          <w:rFonts w:ascii="Garamond" w:hAnsi="Garamond"/>
          <w:color w:val="000000" w:themeColor="text1"/>
        </w:rPr>
        <w:t>.</w:t>
      </w:r>
      <w:r>
        <w:rPr>
          <w:rFonts w:ascii="Garamond" w:hAnsi="Garamond"/>
          <w:color w:val="000000" w:themeColor="text1"/>
        </w:rPr>
        <w:tab/>
      </w:r>
    </w:p>
    <w:p w14:paraId="1EA0084A" w14:textId="77777777" w:rsidR="00AE7C6C" w:rsidRDefault="00AE7C6C" w:rsidP="00A55882">
      <w:pPr>
        <w:spacing w:line="276" w:lineRule="auto"/>
        <w:rPr>
          <w:rFonts w:ascii="Garamond" w:hAnsi="Garamond"/>
          <w:b/>
          <w:bCs/>
          <w:smallCaps/>
          <w:color w:val="C00000"/>
          <w:sz w:val="26"/>
          <w:szCs w:val="26"/>
        </w:rPr>
      </w:pPr>
    </w:p>
    <w:p w14:paraId="3AF8EB9E" w14:textId="65E2B517" w:rsidR="00C76536" w:rsidRPr="00C76536" w:rsidRDefault="00BA05DF" w:rsidP="00A55882">
      <w:pPr>
        <w:spacing w:line="276" w:lineRule="auto"/>
        <w:rPr>
          <w:rFonts w:ascii="Garamond" w:hAnsi="Garamond"/>
          <w:b/>
          <w:bCs/>
          <w:smallCaps/>
          <w:color w:val="C00000"/>
          <w:sz w:val="26"/>
          <w:szCs w:val="26"/>
        </w:rPr>
      </w:pPr>
      <w:r w:rsidRPr="0004487E">
        <w:rPr>
          <w:rFonts w:ascii="Garamond" w:hAnsi="Garamond"/>
          <w:b/>
          <w:bCs/>
          <w:smallCaps/>
          <w:color w:val="C00000"/>
          <w:sz w:val="26"/>
          <w:szCs w:val="26"/>
        </w:rPr>
        <w:t xml:space="preserve">Teaching </w:t>
      </w:r>
      <w:r w:rsidR="00A81E1B" w:rsidRPr="0004487E">
        <w:rPr>
          <w:rFonts w:ascii="Garamond" w:hAnsi="Garamond"/>
          <w:b/>
          <w:bCs/>
          <w:smallCaps/>
          <w:color w:val="C00000"/>
          <w:sz w:val="26"/>
          <w:szCs w:val="26"/>
        </w:rPr>
        <w:t>Experience</w:t>
      </w:r>
    </w:p>
    <w:p w14:paraId="4DF3D52C" w14:textId="2F5F1F42" w:rsidR="00F73243" w:rsidRPr="00F73243" w:rsidRDefault="000A72B3" w:rsidP="00F73243">
      <w:pPr>
        <w:spacing w:line="276" w:lineRule="auto"/>
        <w:rPr>
          <w:rFonts w:ascii="Garamond" w:hAnsi="Garamond"/>
          <w:b/>
          <w:bCs/>
          <w:smallCaps/>
          <w:color w:val="000000" w:themeColor="text1"/>
          <w:sz w:val="26"/>
          <w:szCs w:val="26"/>
        </w:rPr>
      </w:pPr>
      <w:r>
        <w:rPr>
          <w:rFonts w:ascii="Garamond" w:hAnsi="Garamond"/>
          <w:b/>
          <w:bCs/>
          <w:smallCaps/>
          <w:color w:val="000000" w:themeColor="text1"/>
          <w:sz w:val="26"/>
          <w:szCs w:val="26"/>
        </w:rPr>
        <w:t>McGill University</w:t>
      </w:r>
    </w:p>
    <w:p w14:paraId="3EDC4F9A" w14:textId="6CF99C24" w:rsidR="00926774" w:rsidRPr="004501E1" w:rsidRDefault="00A55882" w:rsidP="00031F37">
      <w:pPr>
        <w:ind w:left="1440" w:hanging="1440"/>
        <w:rPr>
          <w:rFonts w:ascii="Garamond" w:hAnsi="Garamond"/>
          <w:szCs w:val="48"/>
        </w:rPr>
      </w:pPr>
      <w:r w:rsidRPr="00EC74A0">
        <w:rPr>
          <w:rFonts w:ascii="Garamond" w:hAnsi="Garamond"/>
          <w:szCs w:val="48"/>
        </w:rPr>
        <w:t>F</w:t>
      </w:r>
      <w:r w:rsidR="00F73243">
        <w:rPr>
          <w:rFonts w:ascii="Garamond" w:hAnsi="Garamond"/>
          <w:szCs w:val="48"/>
        </w:rPr>
        <w:t xml:space="preserve">all </w:t>
      </w:r>
      <w:r w:rsidRPr="00EC74A0">
        <w:rPr>
          <w:rFonts w:ascii="Garamond" w:hAnsi="Garamond"/>
          <w:szCs w:val="48"/>
        </w:rPr>
        <w:t>2022</w:t>
      </w:r>
      <w:r>
        <w:rPr>
          <w:rFonts w:ascii="Garamond" w:hAnsi="Garamond"/>
          <w:b/>
          <w:bCs/>
          <w:szCs w:val="48"/>
        </w:rPr>
        <w:tab/>
      </w:r>
      <w:r w:rsidR="000F3694" w:rsidRPr="00EC74A0">
        <w:rPr>
          <w:rFonts w:ascii="Garamond" w:hAnsi="Garamond"/>
          <w:szCs w:val="48"/>
        </w:rPr>
        <w:t>Teaching Assistant</w:t>
      </w:r>
      <w:r w:rsidR="008B4585">
        <w:rPr>
          <w:rFonts w:ascii="Garamond" w:hAnsi="Garamond"/>
          <w:szCs w:val="48"/>
        </w:rPr>
        <w:t xml:space="preserve"> for PHIL230:</w:t>
      </w:r>
      <w:r w:rsidR="000F3694" w:rsidRPr="00A55882">
        <w:rPr>
          <w:rFonts w:ascii="Garamond" w:hAnsi="Garamond"/>
          <w:szCs w:val="48"/>
        </w:rPr>
        <w:t xml:space="preserve"> </w:t>
      </w:r>
      <w:r w:rsidR="000F3694" w:rsidRPr="00A55882">
        <w:rPr>
          <w:rFonts w:ascii="Garamond" w:hAnsi="Garamond"/>
          <w:i/>
          <w:iCs/>
          <w:szCs w:val="48"/>
        </w:rPr>
        <w:t>Introduction to Moral Philosophy</w:t>
      </w:r>
      <w:r w:rsidR="008B4585">
        <w:rPr>
          <w:rFonts w:ascii="Garamond" w:hAnsi="Garamond"/>
          <w:szCs w:val="48"/>
        </w:rPr>
        <w:t xml:space="preserve">. </w:t>
      </w:r>
    </w:p>
    <w:p w14:paraId="49A653D7" w14:textId="64C33DDB" w:rsidR="007432AD" w:rsidRDefault="00EC74A0" w:rsidP="005B0636">
      <w:pPr>
        <w:ind w:left="1440" w:hanging="1440"/>
        <w:rPr>
          <w:rFonts w:ascii="Garamond" w:hAnsi="Garamond"/>
          <w:szCs w:val="48"/>
        </w:rPr>
      </w:pPr>
      <w:r w:rsidRPr="00EC74A0">
        <w:rPr>
          <w:rFonts w:ascii="Garamond" w:hAnsi="Garamond"/>
          <w:szCs w:val="48"/>
        </w:rPr>
        <w:t>F</w:t>
      </w:r>
      <w:r w:rsidR="00F73A5B">
        <w:rPr>
          <w:rFonts w:ascii="Garamond" w:hAnsi="Garamond"/>
          <w:szCs w:val="48"/>
        </w:rPr>
        <w:t xml:space="preserve">all </w:t>
      </w:r>
      <w:r w:rsidRPr="00EC74A0">
        <w:rPr>
          <w:rFonts w:ascii="Garamond" w:hAnsi="Garamond"/>
          <w:szCs w:val="48"/>
        </w:rPr>
        <w:t>2021</w:t>
      </w:r>
      <w:r w:rsidRPr="00EC74A0">
        <w:rPr>
          <w:rFonts w:ascii="Garamond" w:hAnsi="Garamond"/>
          <w:szCs w:val="48"/>
        </w:rPr>
        <w:tab/>
      </w:r>
      <w:r w:rsidR="000974C8" w:rsidRPr="00EC74A0">
        <w:rPr>
          <w:rFonts w:ascii="Garamond" w:hAnsi="Garamond"/>
          <w:szCs w:val="48"/>
        </w:rPr>
        <w:t>Teaching Assistant</w:t>
      </w:r>
      <w:r w:rsidR="00177282">
        <w:rPr>
          <w:rFonts w:ascii="Garamond" w:hAnsi="Garamond"/>
          <w:szCs w:val="48"/>
        </w:rPr>
        <w:t xml:space="preserve"> for PHIL230:</w:t>
      </w:r>
      <w:r w:rsidR="000974C8" w:rsidRPr="00A55882">
        <w:rPr>
          <w:rFonts w:ascii="Garamond" w:hAnsi="Garamond"/>
          <w:szCs w:val="48"/>
        </w:rPr>
        <w:t xml:space="preserve"> </w:t>
      </w:r>
      <w:r w:rsidR="000974C8" w:rsidRPr="00A55882">
        <w:rPr>
          <w:rFonts w:ascii="Garamond" w:hAnsi="Garamond"/>
          <w:i/>
          <w:iCs/>
          <w:szCs w:val="48"/>
        </w:rPr>
        <w:t>Introduction to Moral Philosophy</w:t>
      </w:r>
      <w:r w:rsidR="000974C8">
        <w:rPr>
          <w:rFonts w:ascii="Garamond" w:hAnsi="Garamond"/>
          <w:szCs w:val="48"/>
        </w:rPr>
        <w:t>.</w:t>
      </w:r>
      <w:r w:rsidR="000974C8" w:rsidRPr="00A55882">
        <w:rPr>
          <w:rFonts w:ascii="Garamond" w:hAnsi="Garamond"/>
          <w:szCs w:val="48"/>
        </w:rPr>
        <w:t xml:space="preserve"> </w:t>
      </w:r>
    </w:p>
    <w:p w14:paraId="3975B6D9" w14:textId="77777777" w:rsidR="006B6BFD" w:rsidRDefault="006B6BFD" w:rsidP="00383ADC">
      <w:pPr>
        <w:rPr>
          <w:rFonts w:ascii="Garamond" w:hAnsi="Garamond"/>
          <w:b/>
          <w:bCs/>
          <w:smallCaps/>
          <w:color w:val="000000" w:themeColor="text1"/>
          <w:sz w:val="26"/>
          <w:szCs w:val="26"/>
        </w:rPr>
      </w:pPr>
    </w:p>
    <w:p w14:paraId="5FB1382D" w14:textId="77777777" w:rsidR="00053D16" w:rsidRDefault="00053D16" w:rsidP="00392D32">
      <w:pPr>
        <w:ind w:left="1440" w:hanging="1440"/>
        <w:rPr>
          <w:rFonts w:ascii="Garamond" w:hAnsi="Garamond"/>
          <w:b/>
          <w:bCs/>
          <w:smallCaps/>
          <w:color w:val="000000" w:themeColor="text1"/>
          <w:sz w:val="26"/>
          <w:szCs w:val="26"/>
        </w:rPr>
      </w:pPr>
    </w:p>
    <w:p w14:paraId="1D80CD9B" w14:textId="77777777" w:rsidR="00053D16" w:rsidRDefault="00053D16" w:rsidP="00392D32">
      <w:pPr>
        <w:ind w:left="1440" w:hanging="1440"/>
        <w:rPr>
          <w:rFonts w:ascii="Garamond" w:hAnsi="Garamond"/>
          <w:b/>
          <w:bCs/>
          <w:smallCaps/>
          <w:color w:val="000000" w:themeColor="text1"/>
          <w:sz w:val="26"/>
          <w:szCs w:val="26"/>
        </w:rPr>
      </w:pPr>
    </w:p>
    <w:p w14:paraId="1D869956" w14:textId="2CC505EB" w:rsidR="002D054C" w:rsidRPr="00EC74A0" w:rsidRDefault="002D054C" w:rsidP="00392D32">
      <w:pPr>
        <w:ind w:left="1440" w:hanging="1440"/>
        <w:rPr>
          <w:rFonts w:ascii="Garamond" w:hAnsi="Garamond"/>
          <w:szCs w:val="48"/>
        </w:rPr>
      </w:pPr>
      <w:r>
        <w:rPr>
          <w:rFonts w:ascii="Garamond" w:hAnsi="Garamond"/>
          <w:b/>
          <w:bCs/>
          <w:smallCaps/>
          <w:color w:val="000000" w:themeColor="text1"/>
          <w:sz w:val="26"/>
          <w:szCs w:val="26"/>
        </w:rPr>
        <w:lastRenderedPageBreak/>
        <w:t>Wilfrid Laurier University</w:t>
      </w:r>
    </w:p>
    <w:p w14:paraId="64E7C8A3" w14:textId="310A1CB1" w:rsidR="00AB6225" w:rsidRPr="004501E1" w:rsidRDefault="00315EFF" w:rsidP="00B10EB2">
      <w:pPr>
        <w:ind w:left="1440" w:hanging="1440"/>
        <w:rPr>
          <w:rFonts w:ascii="Garamond" w:hAnsi="Garamond"/>
          <w:szCs w:val="48"/>
        </w:rPr>
      </w:pPr>
      <w:r w:rsidRPr="00315EFF">
        <w:rPr>
          <w:rFonts w:ascii="Garamond" w:hAnsi="Garamond"/>
          <w:szCs w:val="48"/>
        </w:rPr>
        <w:t>Winter 2020</w:t>
      </w:r>
      <w:r w:rsidRPr="00315EFF">
        <w:rPr>
          <w:rFonts w:ascii="Garamond" w:hAnsi="Garamond"/>
          <w:szCs w:val="48"/>
        </w:rPr>
        <w:tab/>
      </w:r>
      <w:r w:rsidR="00BA05DF" w:rsidRPr="00315EFF">
        <w:rPr>
          <w:rFonts w:ascii="Garamond" w:hAnsi="Garamond"/>
          <w:szCs w:val="48"/>
        </w:rPr>
        <w:t>T</w:t>
      </w:r>
      <w:r w:rsidR="00464292" w:rsidRPr="00315EFF">
        <w:rPr>
          <w:rFonts w:ascii="Garamond" w:hAnsi="Garamond"/>
          <w:szCs w:val="48"/>
        </w:rPr>
        <w:t xml:space="preserve">eaching </w:t>
      </w:r>
      <w:r w:rsidR="00BA05DF" w:rsidRPr="00315EFF">
        <w:rPr>
          <w:rFonts w:ascii="Garamond" w:hAnsi="Garamond"/>
          <w:szCs w:val="48"/>
        </w:rPr>
        <w:t>A</w:t>
      </w:r>
      <w:r w:rsidR="00464292" w:rsidRPr="00315EFF">
        <w:rPr>
          <w:rFonts w:ascii="Garamond" w:hAnsi="Garamond"/>
          <w:szCs w:val="48"/>
        </w:rPr>
        <w:t>ssistant</w:t>
      </w:r>
      <w:r w:rsidR="00775312">
        <w:rPr>
          <w:rFonts w:ascii="Garamond" w:hAnsi="Garamond"/>
          <w:szCs w:val="48"/>
        </w:rPr>
        <w:t xml:space="preserve"> for PP110:</w:t>
      </w:r>
      <w:r w:rsidR="00BA05DF" w:rsidRPr="00315EFF">
        <w:rPr>
          <w:rFonts w:ascii="Garamond" w:hAnsi="Garamond"/>
          <w:szCs w:val="48"/>
        </w:rPr>
        <w:t xml:space="preserve"> </w:t>
      </w:r>
      <w:r w:rsidR="00BA05DF" w:rsidRPr="00315EFF">
        <w:rPr>
          <w:rFonts w:ascii="Garamond" w:hAnsi="Garamond"/>
          <w:i/>
          <w:iCs/>
          <w:szCs w:val="48"/>
        </w:rPr>
        <w:t>Values and Society</w:t>
      </w:r>
      <w:r w:rsidR="002164D3">
        <w:rPr>
          <w:rFonts w:ascii="Garamond" w:hAnsi="Garamond"/>
          <w:szCs w:val="48"/>
        </w:rPr>
        <w:t>.</w:t>
      </w:r>
    </w:p>
    <w:p w14:paraId="5FF0BCDB" w14:textId="3A01FA6A" w:rsidR="002A5435" w:rsidRDefault="002C7B85" w:rsidP="00383ADC">
      <w:pPr>
        <w:ind w:left="1440" w:hanging="1440"/>
        <w:rPr>
          <w:rFonts w:ascii="Garamond" w:hAnsi="Garamond"/>
          <w:szCs w:val="48"/>
        </w:rPr>
      </w:pPr>
      <w:r w:rsidRPr="002C7B85">
        <w:rPr>
          <w:rFonts w:ascii="Garamond" w:hAnsi="Garamond"/>
          <w:szCs w:val="48"/>
        </w:rPr>
        <w:t xml:space="preserve">Fall 2019 </w:t>
      </w:r>
      <w:r w:rsidRPr="002C7B85">
        <w:rPr>
          <w:rFonts w:ascii="Garamond" w:hAnsi="Garamond"/>
          <w:szCs w:val="48"/>
        </w:rPr>
        <w:tab/>
      </w:r>
      <w:r w:rsidR="00BA05DF" w:rsidRPr="002C7B85">
        <w:rPr>
          <w:rFonts w:ascii="Garamond" w:hAnsi="Garamond"/>
          <w:szCs w:val="48"/>
        </w:rPr>
        <w:t>T</w:t>
      </w:r>
      <w:r w:rsidR="00464292" w:rsidRPr="002C7B85">
        <w:rPr>
          <w:rFonts w:ascii="Garamond" w:hAnsi="Garamond"/>
          <w:szCs w:val="48"/>
        </w:rPr>
        <w:t xml:space="preserve">eaching </w:t>
      </w:r>
      <w:r w:rsidR="00BA05DF" w:rsidRPr="002C7B85">
        <w:rPr>
          <w:rFonts w:ascii="Garamond" w:hAnsi="Garamond"/>
          <w:szCs w:val="48"/>
        </w:rPr>
        <w:t>A</w:t>
      </w:r>
      <w:r w:rsidR="00464292" w:rsidRPr="002C7B85">
        <w:rPr>
          <w:rFonts w:ascii="Garamond" w:hAnsi="Garamond"/>
          <w:szCs w:val="48"/>
        </w:rPr>
        <w:t>ssistant</w:t>
      </w:r>
      <w:r w:rsidR="00775312">
        <w:rPr>
          <w:rFonts w:ascii="Garamond" w:hAnsi="Garamond"/>
          <w:szCs w:val="48"/>
        </w:rPr>
        <w:t xml:space="preserve"> for PP110: </w:t>
      </w:r>
      <w:r w:rsidR="00BA05DF" w:rsidRPr="002C7B85">
        <w:rPr>
          <w:rFonts w:ascii="Garamond" w:hAnsi="Garamond"/>
          <w:i/>
          <w:iCs/>
          <w:szCs w:val="48"/>
        </w:rPr>
        <w:t>Values and Society</w:t>
      </w:r>
      <w:r w:rsidR="008969D0">
        <w:rPr>
          <w:rFonts w:ascii="Garamond" w:hAnsi="Garamond"/>
          <w:szCs w:val="48"/>
        </w:rPr>
        <w:t xml:space="preserve">. </w:t>
      </w:r>
    </w:p>
    <w:p w14:paraId="08830DCC" w14:textId="77777777" w:rsidR="00053D16" w:rsidRDefault="00053D16" w:rsidP="00383ADC">
      <w:pPr>
        <w:ind w:left="1440" w:hanging="1440"/>
        <w:rPr>
          <w:rFonts w:ascii="Garamond" w:hAnsi="Garamond"/>
          <w:szCs w:val="48"/>
        </w:rPr>
      </w:pPr>
    </w:p>
    <w:p w14:paraId="63A02B7B" w14:textId="666EDDBF" w:rsidR="007C3875" w:rsidRPr="00E2724D" w:rsidRDefault="007C3875" w:rsidP="00A55265">
      <w:pPr>
        <w:spacing w:line="276" w:lineRule="auto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E2724D">
        <w:rPr>
          <w:rFonts w:ascii="Garamond" w:hAnsi="Garamond"/>
          <w:b/>
          <w:bCs/>
          <w:smallCaps/>
          <w:color w:val="C00000"/>
          <w:sz w:val="28"/>
          <w:szCs w:val="28"/>
        </w:rPr>
        <w:t>Scholarships, Fellowships, and Other Awards</w:t>
      </w:r>
    </w:p>
    <w:p w14:paraId="3F3E979C" w14:textId="3F0A9E42" w:rsidR="00766F63" w:rsidRDefault="000756BA" w:rsidP="00B4129A">
      <w:pPr>
        <w:ind w:left="1440" w:hanging="1440"/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 w:rsidR="00C529C3">
        <w:rPr>
          <w:rFonts w:ascii="Garamond" w:hAnsi="Garamond" w:cs="Times New Roman (Body CS)"/>
        </w:rPr>
        <w:t>—</w:t>
      </w:r>
      <w:r w:rsidRPr="000756BA">
        <w:rPr>
          <w:rFonts w:ascii="Garamond" w:hAnsi="Garamond"/>
          <w:bCs/>
        </w:rPr>
        <w:t>2023</w:t>
      </w:r>
      <w:r w:rsidRPr="000756BA">
        <w:rPr>
          <w:rFonts w:ascii="Garamond" w:hAnsi="Garamond"/>
          <w:bCs/>
        </w:rPr>
        <w:tab/>
      </w:r>
      <w:r w:rsidR="007C3875" w:rsidRPr="000756BA">
        <w:rPr>
          <w:rFonts w:ascii="Garamond" w:hAnsi="Garamond"/>
          <w:bCs/>
        </w:rPr>
        <w:t>Graduate Scholarship, Groupe de Recherche Interuniversitaire sur la Normativit</w:t>
      </w:r>
      <w:r w:rsidR="007C3875" w:rsidRPr="000756BA">
        <w:rPr>
          <w:rFonts w:ascii="Garamond" w:hAnsi="Garamond"/>
        </w:rPr>
        <w:t>é</w:t>
      </w:r>
      <w:r w:rsidRPr="000756BA">
        <w:rPr>
          <w:rFonts w:ascii="Garamond" w:hAnsi="Garamond"/>
        </w:rPr>
        <w:t xml:space="preserve"> </w:t>
      </w:r>
      <w:r w:rsidR="007C3875" w:rsidRPr="000756BA">
        <w:rPr>
          <w:rFonts w:ascii="Garamond" w:hAnsi="Garamond"/>
        </w:rPr>
        <w:t>(</w:t>
      </w:r>
      <w:r w:rsidR="007C3875" w:rsidRPr="000756BA">
        <w:rPr>
          <w:rFonts w:ascii="Garamond" w:hAnsi="Garamond"/>
          <w:bCs/>
        </w:rPr>
        <w:t>GRIN)</w:t>
      </w:r>
      <w:r w:rsidR="00442BCE">
        <w:rPr>
          <w:rFonts w:ascii="Garamond" w:hAnsi="Garamond"/>
          <w:bCs/>
        </w:rPr>
        <w:t xml:space="preserve"> ($3,000)</w:t>
      </w:r>
      <w:r>
        <w:rPr>
          <w:rFonts w:ascii="Garamond" w:hAnsi="Garamond"/>
          <w:bCs/>
        </w:rPr>
        <w:t>.</w:t>
      </w:r>
    </w:p>
    <w:p w14:paraId="5BEFF201" w14:textId="0F83A5E6" w:rsidR="00766F63" w:rsidRPr="000756BA" w:rsidRDefault="000756BA" w:rsidP="00B4129A">
      <w:pPr>
        <w:ind w:left="1440" w:hanging="1440"/>
        <w:rPr>
          <w:rFonts w:ascii="Garamond" w:hAnsi="Garamond"/>
          <w:bCs/>
        </w:rPr>
      </w:pPr>
      <w:r>
        <w:rPr>
          <w:rFonts w:ascii="Garamond" w:hAnsi="Garamond"/>
          <w:bCs/>
        </w:rPr>
        <w:t>2022</w:t>
      </w:r>
      <w:r w:rsidR="00C529C3">
        <w:rPr>
          <w:rFonts w:ascii="Garamond" w:hAnsi="Garamond" w:cs="Times New Roman (Body CS)"/>
        </w:rPr>
        <w:t>—</w:t>
      </w:r>
      <w:r w:rsidRPr="000756BA">
        <w:rPr>
          <w:rFonts w:ascii="Garamond" w:hAnsi="Garamond"/>
          <w:bCs/>
        </w:rPr>
        <w:t>202</w:t>
      </w:r>
      <w:r>
        <w:rPr>
          <w:rFonts w:ascii="Garamond" w:hAnsi="Garamond"/>
          <w:bCs/>
        </w:rPr>
        <w:t>5</w:t>
      </w:r>
      <w:r w:rsidRPr="000756BA">
        <w:rPr>
          <w:rFonts w:ascii="Garamond" w:hAnsi="Garamond"/>
          <w:bCs/>
        </w:rPr>
        <w:tab/>
      </w:r>
      <w:r w:rsidR="00DD0753">
        <w:rPr>
          <w:rFonts w:ascii="Garamond" w:hAnsi="Garamond"/>
          <w:bCs/>
        </w:rPr>
        <w:t xml:space="preserve">Joseph-Armand Bombardier </w:t>
      </w:r>
      <w:r w:rsidR="007C3875" w:rsidRPr="000756BA">
        <w:rPr>
          <w:rFonts w:ascii="Garamond" w:hAnsi="Garamond"/>
          <w:bCs/>
        </w:rPr>
        <w:t>C</w:t>
      </w:r>
      <w:r w:rsidR="00DD0753">
        <w:rPr>
          <w:rFonts w:ascii="Garamond" w:hAnsi="Garamond"/>
          <w:bCs/>
        </w:rPr>
        <w:t xml:space="preserve">anada </w:t>
      </w:r>
      <w:r w:rsidR="007C3875" w:rsidRPr="000756BA">
        <w:rPr>
          <w:rFonts w:ascii="Garamond" w:hAnsi="Garamond"/>
          <w:bCs/>
        </w:rPr>
        <w:t>G</w:t>
      </w:r>
      <w:r w:rsidR="00DD0753">
        <w:rPr>
          <w:rFonts w:ascii="Garamond" w:hAnsi="Garamond"/>
          <w:bCs/>
        </w:rPr>
        <w:t>raduate</w:t>
      </w:r>
      <w:r w:rsidR="007B1FAF" w:rsidRPr="000756BA">
        <w:rPr>
          <w:rFonts w:ascii="Garamond" w:hAnsi="Garamond"/>
          <w:bCs/>
        </w:rPr>
        <w:t xml:space="preserve"> </w:t>
      </w:r>
      <w:r w:rsidR="00DD0753">
        <w:rPr>
          <w:rFonts w:ascii="Garamond" w:hAnsi="Garamond"/>
          <w:bCs/>
        </w:rPr>
        <w:t>S</w:t>
      </w:r>
      <w:r w:rsidR="007B1FAF" w:rsidRPr="000756BA">
        <w:rPr>
          <w:rFonts w:ascii="Garamond" w:hAnsi="Garamond"/>
          <w:bCs/>
        </w:rPr>
        <w:t>cholarship</w:t>
      </w:r>
      <w:r w:rsidR="009D3A5B">
        <w:rPr>
          <w:rFonts w:ascii="Garamond" w:hAnsi="Garamond"/>
          <w:bCs/>
          <w:szCs w:val="44"/>
        </w:rPr>
        <w:t>–</w:t>
      </w:r>
      <w:r w:rsidR="00E55CA1">
        <w:rPr>
          <w:rFonts w:ascii="Garamond" w:hAnsi="Garamond"/>
          <w:bCs/>
        </w:rPr>
        <w:t>Doctoral</w:t>
      </w:r>
      <w:r w:rsidR="007B1FAF" w:rsidRPr="000756BA">
        <w:rPr>
          <w:rFonts w:ascii="Garamond" w:hAnsi="Garamond"/>
          <w:bCs/>
        </w:rPr>
        <w:t xml:space="preserve"> (CGS-D)</w:t>
      </w:r>
      <w:r w:rsidR="007C3875" w:rsidRPr="000756BA">
        <w:rPr>
          <w:rFonts w:ascii="Garamond" w:hAnsi="Garamond"/>
          <w:bCs/>
        </w:rPr>
        <w:t xml:space="preserve">, Social Sciences and Humanities Research Council of Canada (SSHRC) </w:t>
      </w:r>
      <w:r w:rsidR="00063353">
        <w:rPr>
          <w:rFonts w:ascii="Garamond" w:hAnsi="Garamond"/>
          <w:bCs/>
        </w:rPr>
        <w:t>(</w:t>
      </w:r>
      <w:r w:rsidR="007C3875" w:rsidRPr="000756BA">
        <w:rPr>
          <w:rFonts w:ascii="Garamond" w:hAnsi="Garamond"/>
          <w:bCs/>
        </w:rPr>
        <w:t>$</w:t>
      </w:r>
      <w:r w:rsidR="002F087D" w:rsidRPr="000756BA">
        <w:rPr>
          <w:rFonts w:ascii="Garamond" w:hAnsi="Garamond"/>
          <w:bCs/>
        </w:rPr>
        <w:t>105,000</w:t>
      </w:r>
      <w:r w:rsidR="00063353">
        <w:rPr>
          <w:rFonts w:ascii="Garamond" w:hAnsi="Garamond"/>
          <w:bCs/>
        </w:rPr>
        <w:t>)</w:t>
      </w:r>
      <w:r w:rsidR="007C3875" w:rsidRPr="000756BA">
        <w:rPr>
          <w:rFonts w:ascii="Garamond" w:hAnsi="Garamond"/>
          <w:bCs/>
        </w:rPr>
        <w:t>.</w:t>
      </w:r>
    </w:p>
    <w:p w14:paraId="43DBF086" w14:textId="6C6F8D99" w:rsidR="00766F63" w:rsidRPr="002A19B0" w:rsidRDefault="00D9459A" w:rsidP="00B4129A">
      <w:pPr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bCs/>
        </w:rPr>
        <w:t>2022</w:t>
      </w:r>
      <w:r w:rsidR="00C529C3">
        <w:rPr>
          <w:rFonts w:ascii="Garamond" w:hAnsi="Garamond" w:cs="Times New Roman (Body CS)"/>
        </w:rPr>
        <w:t>—</w:t>
      </w:r>
      <w:r w:rsidRPr="000756BA">
        <w:rPr>
          <w:rFonts w:ascii="Garamond" w:hAnsi="Garamond"/>
          <w:bCs/>
        </w:rPr>
        <w:t>2023</w:t>
      </w:r>
      <w:r w:rsidRPr="000756BA">
        <w:rPr>
          <w:rFonts w:ascii="Garamond" w:hAnsi="Garamond"/>
          <w:bCs/>
        </w:rPr>
        <w:tab/>
      </w:r>
      <w:r w:rsidR="007C3875" w:rsidRPr="00D9459A">
        <w:rPr>
          <w:rFonts w:ascii="Garamond" w:hAnsi="Garamond"/>
          <w:color w:val="000000" w:themeColor="text1"/>
        </w:rPr>
        <w:t>Graduate Excellence Fellowship, McGill University</w:t>
      </w:r>
      <w:r>
        <w:rPr>
          <w:rFonts w:ascii="Garamond" w:hAnsi="Garamond"/>
          <w:color w:val="000000" w:themeColor="text1"/>
        </w:rPr>
        <w:t xml:space="preserve"> </w:t>
      </w:r>
      <w:r w:rsidR="00063353">
        <w:rPr>
          <w:rFonts w:ascii="Garamond" w:hAnsi="Garamond"/>
          <w:color w:val="000000" w:themeColor="text1"/>
        </w:rPr>
        <w:t>(</w:t>
      </w:r>
      <w:r w:rsidR="007C3875" w:rsidRPr="00D9459A">
        <w:rPr>
          <w:rFonts w:ascii="Garamond" w:hAnsi="Garamond"/>
          <w:color w:val="000000" w:themeColor="text1"/>
        </w:rPr>
        <w:t>$16,800</w:t>
      </w:r>
      <w:r w:rsidR="00063353">
        <w:rPr>
          <w:rFonts w:ascii="Garamond" w:hAnsi="Garamond"/>
          <w:color w:val="000000" w:themeColor="text1"/>
        </w:rPr>
        <w:t>)</w:t>
      </w:r>
      <w:r w:rsidR="007C3875" w:rsidRPr="00D9459A">
        <w:rPr>
          <w:rFonts w:ascii="Garamond" w:hAnsi="Garamond"/>
          <w:color w:val="000000" w:themeColor="text1"/>
        </w:rPr>
        <w:t>.</w:t>
      </w:r>
    </w:p>
    <w:p w14:paraId="0EEA746D" w14:textId="7B5A3E2F" w:rsidR="00766F63" w:rsidRPr="00D9459A" w:rsidRDefault="00D93380" w:rsidP="00D9459A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2019</w:t>
      </w:r>
      <w:r w:rsidR="00C529C3">
        <w:rPr>
          <w:rFonts w:ascii="Garamond" w:hAnsi="Garamond" w:cs="Times New Roman (Body CS)"/>
        </w:rPr>
        <w:t>—</w:t>
      </w:r>
      <w:r w:rsidRPr="000756BA">
        <w:rPr>
          <w:rFonts w:ascii="Garamond" w:hAnsi="Garamond"/>
          <w:bCs/>
        </w:rPr>
        <w:t>20</w:t>
      </w:r>
      <w:r>
        <w:rPr>
          <w:rFonts w:ascii="Garamond" w:hAnsi="Garamond"/>
          <w:bCs/>
        </w:rPr>
        <w:t>20</w:t>
      </w:r>
      <w:r w:rsidRPr="000756BA">
        <w:rPr>
          <w:rFonts w:ascii="Garamond" w:hAnsi="Garamond"/>
          <w:bCs/>
        </w:rPr>
        <w:tab/>
      </w:r>
      <w:r w:rsidR="007C3875" w:rsidRPr="00D9459A">
        <w:rPr>
          <w:rFonts w:ascii="Garamond" w:hAnsi="Garamond"/>
          <w:bCs/>
        </w:rPr>
        <w:t>Graduate Fellowship, Wilfrid Laurier University</w:t>
      </w:r>
      <w:r w:rsidR="00063353">
        <w:rPr>
          <w:rFonts w:ascii="Garamond" w:hAnsi="Garamond"/>
          <w:bCs/>
        </w:rPr>
        <w:t xml:space="preserve"> (</w:t>
      </w:r>
      <w:r w:rsidR="007C3875" w:rsidRPr="00D9459A">
        <w:rPr>
          <w:rFonts w:ascii="Garamond" w:hAnsi="Garamond"/>
          <w:bCs/>
        </w:rPr>
        <w:t>$11,400</w:t>
      </w:r>
      <w:r w:rsidR="00063353">
        <w:rPr>
          <w:rFonts w:ascii="Garamond" w:hAnsi="Garamond"/>
          <w:bCs/>
        </w:rPr>
        <w:t>)</w:t>
      </w:r>
      <w:r w:rsidR="007C3875" w:rsidRPr="00D9459A">
        <w:rPr>
          <w:rFonts w:ascii="Garamond" w:hAnsi="Garamond"/>
          <w:bCs/>
        </w:rPr>
        <w:t>.</w:t>
      </w:r>
    </w:p>
    <w:p w14:paraId="206E23C3" w14:textId="5DA82AD1" w:rsidR="00766F63" w:rsidRPr="00D93380" w:rsidRDefault="00D93380" w:rsidP="00D93380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2019</w:t>
      </w:r>
      <w:r w:rsidRPr="000756BA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7C3875" w:rsidRPr="00D93380">
        <w:rPr>
          <w:rFonts w:ascii="Garamond" w:hAnsi="Garamond"/>
          <w:bCs/>
        </w:rPr>
        <w:t>Graduate</w:t>
      </w:r>
      <w:r w:rsidR="00CA19FC" w:rsidRPr="00D93380">
        <w:rPr>
          <w:rFonts w:ascii="Garamond" w:hAnsi="Garamond"/>
          <w:bCs/>
        </w:rPr>
        <w:t xml:space="preserve"> Entrance</w:t>
      </w:r>
      <w:r w:rsidR="007C3875" w:rsidRPr="00D93380">
        <w:rPr>
          <w:rFonts w:ascii="Garamond" w:hAnsi="Garamond"/>
          <w:bCs/>
        </w:rPr>
        <w:t xml:space="preserve"> Scholarship, Wilfrid Laurier University ($4,500).</w:t>
      </w:r>
    </w:p>
    <w:p w14:paraId="65CC0B35" w14:textId="4E527B93" w:rsidR="007C3875" w:rsidRPr="00D93380" w:rsidRDefault="00D93380" w:rsidP="00D93380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2019</w:t>
      </w:r>
      <w:r>
        <w:rPr>
          <w:rFonts w:ascii="Garamond" w:hAnsi="Garamond"/>
          <w:bCs/>
        </w:rPr>
        <w:tab/>
      </w:r>
      <w:r w:rsidRPr="000756BA">
        <w:rPr>
          <w:rFonts w:ascii="Garamond" w:hAnsi="Garamond"/>
          <w:bCs/>
        </w:rPr>
        <w:tab/>
      </w:r>
      <w:r w:rsidR="007C3875" w:rsidRPr="00D93380">
        <w:rPr>
          <w:rFonts w:ascii="Garamond" w:hAnsi="Garamond"/>
          <w:bCs/>
          <w:i/>
          <w:iCs/>
        </w:rPr>
        <w:t>Cum Laude</w:t>
      </w:r>
      <w:r w:rsidR="007C3875" w:rsidRPr="00D93380">
        <w:rPr>
          <w:rFonts w:ascii="Garamond" w:hAnsi="Garamond"/>
          <w:bCs/>
        </w:rPr>
        <w:t xml:space="preserve"> Institutional Honours, College of Arts, University of Guelph. </w:t>
      </w:r>
    </w:p>
    <w:p w14:paraId="46CF95F9" w14:textId="77777777" w:rsidR="007C3875" w:rsidRPr="007C3875" w:rsidRDefault="007C3875" w:rsidP="007C3875">
      <w:pPr>
        <w:rPr>
          <w:rFonts w:ascii="Garamond" w:hAnsi="Garamond"/>
          <w:bCs/>
        </w:rPr>
      </w:pPr>
    </w:p>
    <w:p w14:paraId="156CA235" w14:textId="66928150" w:rsidR="00BA05DF" w:rsidRPr="00E2724D" w:rsidRDefault="006F4418" w:rsidP="003E0661">
      <w:pPr>
        <w:spacing w:line="276" w:lineRule="auto"/>
        <w:rPr>
          <w:rFonts w:ascii="Garamond" w:hAnsi="Garamond"/>
          <w:b/>
          <w:bCs/>
          <w:smallCaps/>
          <w:color w:val="C00000"/>
          <w:sz w:val="32"/>
          <w:szCs w:val="32"/>
        </w:rPr>
      </w:pPr>
      <w:r w:rsidRPr="00E2724D">
        <w:rPr>
          <w:rFonts w:ascii="Garamond" w:hAnsi="Garamond"/>
          <w:b/>
          <w:bCs/>
          <w:smallCaps/>
          <w:color w:val="C00000"/>
          <w:sz w:val="28"/>
          <w:szCs w:val="28"/>
        </w:rPr>
        <w:t>Volunteer Academic Service</w:t>
      </w:r>
    </w:p>
    <w:p w14:paraId="591CAC9B" w14:textId="14155AFA" w:rsidR="005B0E17" w:rsidRDefault="00484A23" w:rsidP="006A5A32">
      <w:pPr>
        <w:ind w:left="1440" w:hanging="1440"/>
        <w:jc w:val="both"/>
        <w:rPr>
          <w:rFonts w:ascii="Garamond" w:hAnsi="Garamond"/>
          <w:bCs/>
          <w:szCs w:val="44"/>
        </w:rPr>
      </w:pPr>
      <w:r>
        <w:rPr>
          <w:rFonts w:ascii="Garamond" w:hAnsi="Garamond"/>
          <w:bCs/>
          <w:szCs w:val="44"/>
        </w:rPr>
        <w:t>2023</w:t>
      </w:r>
      <w:r>
        <w:rPr>
          <w:rFonts w:ascii="Garamond" w:hAnsi="Garamond" w:cs="Times New Roman (Body CS)"/>
        </w:rPr>
        <w:t>—</w:t>
      </w:r>
      <w:r w:rsidR="005B0E17">
        <w:rPr>
          <w:rFonts w:ascii="Garamond" w:hAnsi="Garamond"/>
          <w:bCs/>
          <w:szCs w:val="44"/>
        </w:rPr>
        <w:t xml:space="preserve">2024 </w:t>
      </w:r>
      <w:r w:rsidR="005B0E17">
        <w:rPr>
          <w:rFonts w:ascii="Garamond" w:hAnsi="Garamond"/>
          <w:bCs/>
          <w:szCs w:val="44"/>
        </w:rPr>
        <w:tab/>
      </w:r>
      <w:r w:rsidR="00780E1E">
        <w:rPr>
          <w:rFonts w:ascii="Garamond" w:hAnsi="Garamond"/>
          <w:bCs/>
          <w:szCs w:val="44"/>
        </w:rPr>
        <w:t>Lead organizer</w:t>
      </w:r>
      <w:r w:rsidR="005B0E17">
        <w:rPr>
          <w:rFonts w:ascii="Garamond" w:hAnsi="Garamond"/>
          <w:bCs/>
          <w:szCs w:val="44"/>
        </w:rPr>
        <w:t xml:space="preserve"> (with Melissa Hernandez Parra</w:t>
      </w:r>
      <w:r w:rsidR="003A38BD">
        <w:rPr>
          <w:rFonts w:ascii="Garamond" w:hAnsi="Garamond"/>
          <w:bCs/>
          <w:szCs w:val="44"/>
        </w:rPr>
        <w:t xml:space="preserve"> (University of Montreal)</w:t>
      </w:r>
      <w:r w:rsidR="005B0E17">
        <w:rPr>
          <w:rFonts w:ascii="Garamond" w:hAnsi="Garamond"/>
          <w:bCs/>
          <w:szCs w:val="44"/>
        </w:rPr>
        <w:t>, Rodrigo Diaz</w:t>
      </w:r>
      <w:r w:rsidR="00462900">
        <w:rPr>
          <w:rFonts w:ascii="Garamond" w:hAnsi="Garamond"/>
          <w:bCs/>
          <w:szCs w:val="44"/>
        </w:rPr>
        <w:t xml:space="preserve"> (University of Montreal)</w:t>
      </w:r>
      <w:r w:rsidR="005B0E17">
        <w:rPr>
          <w:rFonts w:ascii="Garamond" w:hAnsi="Garamond"/>
          <w:bCs/>
          <w:szCs w:val="44"/>
        </w:rPr>
        <w:t>, and Guillaume Soucy</w:t>
      </w:r>
      <w:r w:rsidR="008576A0">
        <w:rPr>
          <w:rFonts w:ascii="Garamond" w:hAnsi="Garamond"/>
          <w:bCs/>
          <w:szCs w:val="44"/>
        </w:rPr>
        <w:t xml:space="preserve"> (U</w:t>
      </w:r>
      <w:r w:rsidR="00EB74BA">
        <w:rPr>
          <w:rFonts w:ascii="Garamond" w:hAnsi="Garamond"/>
          <w:bCs/>
          <w:szCs w:val="44"/>
        </w:rPr>
        <w:t xml:space="preserve">niversity of </w:t>
      </w:r>
      <w:r w:rsidR="008576A0">
        <w:rPr>
          <w:rFonts w:ascii="Garamond" w:hAnsi="Garamond"/>
          <w:bCs/>
          <w:szCs w:val="44"/>
        </w:rPr>
        <w:t>Q</w:t>
      </w:r>
      <w:r w:rsidR="00EB74BA">
        <w:rPr>
          <w:rFonts w:ascii="Garamond" w:hAnsi="Garamond"/>
          <w:bCs/>
          <w:szCs w:val="44"/>
        </w:rPr>
        <w:t xml:space="preserve">uebec at </w:t>
      </w:r>
      <w:r w:rsidR="008576A0">
        <w:rPr>
          <w:rFonts w:ascii="Garamond" w:hAnsi="Garamond"/>
          <w:bCs/>
          <w:szCs w:val="44"/>
        </w:rPr>
        <w:t>M</w:t>
      </w:r>
      <w:r w:rsidR="00EB74BA">
        <w:rPr>
          <w:rFonts w:ascii="Garamond" w:hAnsi="Garamond"/>
          <w:bCs/>
          <w:szCs w:val="44"/>
        </w:rPr>
        <w:t>ontreal</w:t>
      </w:r>
      <w:r w:rsidR="008576A0">
        <w:rPr>
          <w:rFonts w:ascii="Garamond" w:hAnsi="Garamond"/>
          <w:bCs/>
          <w:szCs w:val="44"/>
        </w:rPr>
        <w:t>)</w:t>
      </w:r>
      <w:r w:rsidR="005B0E17">
        <w:rPr>
          <w:rFonts w:ascii="Garamond" w:hAnsi="Garamond"/>
          <w:bCs/>
          <w:szCs w:val="44"/>
        </w:rPr>
        <w:t>) for</w:t>
      </w:r>
      <w:r w:rsidR="00F75A56">
        <w:rPr>
          <w:rFonts w:ascii="Garamond" w:hAnsi="Garamond"/>
          <w:bCs/>
          <w:szCs w:val="44"/>
        </w:rPr>
        <w:t xml:space="preserve"> the</w:t>
      </w:r>
      <w:r w:rsidR="005B0E17">
        <w:rPr>
          <w:rFonts w:ascii="Garamond" w:hAnsi="Garamond"/>
          <w:bCs/>
          <w:szCs w:val="44"/>
        </w:rPr>
        <w:t xml:space="preserve"> </w:t>
      </w:r>
      <w:r w:rsidR="00FA09FC">
        <w:rPr>
          <w:rFonts w:ascii="Garamond" w:hAnsi="Garamond"/>
          <w:bCs/>
          <w:i/>
          <w:iCs/>
          <w:szCs w:val="44"/>
        </w:rPr>
        <w:t>Morality and the</w:t>
      </w:r>
      <w:r w:rsidR="005B0E17">
        <w:rPr>
          <w:rFonts w:ascii="Garamond" w:hAnsi="Garamond"/>
          <w:bCs/>
          <w:i/>
          <w:iCs/>
          <w:szCs w:val="44"/>
        </w:rPr>
        <w:t xml:space="preserve"> Emotions</w:t>
      </w:r>
      <w:r w:rsidR="00FA09FC">
        <w:rPr>
          <w:rFonts w:ascii="Garamond" w:hAnsi="Garamond"/>
          <w:bCs/>
          <w:i/>
          <w:iCs/>
          <w:szCs w:val="44"/>
        </w:rPr>
        <w:t xml:space="preserve"> </w:t>
      </w:r>
      <w:r w:rsidR="00FA09FC" w:rsidRPr="008D6DC5">
        <w:rPr>
          <w:rFonts w:ascii="Garamond" w:hAnsi="Garamond"/>
          <w:bCs/>
          <w:szCs w:val="44"/>
        </w:rPr>
        <w:t>(</w:t>
      </w:r>
      <w:r w:rsidR="00FA09FC">
        <w:rPr>
          <w:rFonts w:ascii="Garamond" w:hAnsi="Garamond"/>
          <w:bCs/>
          <w:i/>
          <w:iCs/>
          <w:szCs w:val="44"/>
        </w:rPr>
        <w:t>MATE</w:t>
      </w:r>
      <w:r w:rsidR="00FA09FC" w:rsidRPr="008D6DC5">
        <w:rPr>
          <w:rFonts w:ascii="Garamond" w:hAnsi="Garamond"/>
          <w:bCs/>
          <w:szCs w:val="44"/>
        </w:rPr>
        <w:t>)</w:t>
      </w:r>
      <w:r w:rsidR="005B0E17">
        <w:rPr>
          <w:rFonts w:ascii="Garamond" w:hAnsi="Garamond"/>
          <w:bCs/>
          <w:szCs w:val="44"/>
        </w:rPr>
        <w:t xml:space="preserve"> conference at</w:t>
      </w:r>
      <w:r w:rsidR="00BC06E3">
        <w:rPr>
          <w:rFonts w:ascii="Garamond" w:hAnsi="Garamond"/>
          <w:bCs/>
          <w:szCs w:val="44"/>
        </w:rPr>
        <w:t xml:space="preserve"> the </w:t>
      </w:r>
      <w:r w:rsidR="005B0E17">
        <w:rPr>
          <w:rFonts w:ascii="Garamond" w:hAnsi="Garamond"/>
          <w:bCs/>
          <w:szCs w:val="44"/>
        </w:rPr>
        <w:t>University of Montreal</w:t>
      </w:r>
      <w:r w:rsidR="00BC06E3">
        <w:rPr>
          <w:rFonts w:ascii="Garamond" w:hAnsi="Garamond"/>
          <w:bCs/>
          <w:szCs w:val="44"/>
        </w:rPr>
        <w:t xml:space="preserve"> and McGill University</w:t>
      </w:r>
      <w:r w:rsidR="00892DD2">
        <w:rPr>
          <w:rFonts w:ascii="Garamond" w:hAnsi="Garamond"/>
          <w:bCs/>
          <w:szCs w:val="44"/>
        </w:rPr>
        <w:t xml:space="preserve">. </w:t>
      </w:r>
      <w:r w:rsidR="00EE1EFB">
        <w:rPr>
          <w:rFonts w:ascii="Garamond" w:hAnsi="Garamond"/>
          <w:bCs/>
          <w:szCs w:val="44"/>
        </w:rPr>
        <w:t>F</w:t>
      </w:r>
      <w:r w:rsidR="00650DD6">
        <w:rPr>
          <w:rFonts w:ascii="Garamond" w:hAnsi="Garamond"/>
          <w:bCs/>
          <w:szCs w:val="44"/>
        </w:rPr>
        <w:t xml:space="preserve">unded by the Centre de Recherche en </w:t>
      </w:r>
      <w:r w:rsidR="00562772">
        <w:rPr>
          <w:rFonts w:ascii="Garamond" w:hAnsi="Garamond"/>
          <w:bCs/>
          <w:szCs w:val="44"/>
        </w:rPr>
        <w:t>Éthique</w:t>
      </w:r>
      <w:r w:rsidR="00650DD6">
        <w:rPr>
          <w:rFonts w:ascii="Garamond" w:hAnsi="Garamond"/>
          <w:bCs/>
          <w:szCs w:val="44"/>
        </w:rPr>
        <w:t xml:space="preserve"> (CR</w:t>
      </w:r>
      <w:r w:rsidR="00562772">
        <w:rPr>
          <w:rFonts w:ascii="Garamond" w:hAnsi="Garamond"/>
          <w:bCs/>
          <w:szCs w:val="44"/>
        </w:rPr>
        <w:t>É</w:t>
      </w:r>
      <w:r w:rsidR="00650DD6">
        <w:rPr>
          <w:rFonts w:ascii="Garamond" w:hAnsi="Garamond"/>
          <w:bCs/>
          <w:szCs w:val="44"/>
        </w:rPr>
        <w:t xml:space="preserve">) and the </w:t>
      </w:r>
      <w:r w:rsidR="00650DD6" w:rsidRPr="000756BA">
        <w:rPr>
          <w:rFonts w:ascii="Garamond" w:hAnsi="Garamond"/>
          <w:bCs/>
        </w:rPr>
        <w:t>Groupe de Recherche Interuniversitaire sur la Normativit</w:t>
      </w:r>
      <w:r w:rsidR="00650DD6" w:rsidRPr="000756BA">
        <w:rPr>
          <w:rFonts w:ascii="Garamond" w:hAnsi="Garamond"/>
        </w:rPr>
        <w:t>é (</w:t>
      </w:r>
      <w:r w:rsidR="00650DD6" w:rsidRPr="000756BA">
        <w:rPr>
          <w:rFonts w:ascii="Garamond" w:hAnsi="Garamond"/>
          <w:bCs/>
        </w:rPr>
        <w:t>GRIN)</w:t>
      </w:r>
      <w:r w:rsidR="00CB1CC9">
        <w:rPr>
          <w:rFonts w:ascii="Garamond" w:hAnsi="Garamond"/>
          <w:bCs/>
        </w:rPr>
        <w:t>.</w:t>
      </w:r>
    </w:p>
    <w:p w14:paraId="790DF412" w14:textId="77777777" w:rsidR="00640771" w:rsidRDefault="00640771" w:rsidP="00C638B3">
      <w:pPr>
        <w:jc w:val="both"/>
        <w:rPr>
          <w:rFonts w:ascii="Garamond" w:hAnsi="Garamond"/>
          <w:bCs/>
          <w:szCs w:val="44"/>
        </w:rPr>
      </w:pPr>
    </w:p>
    <w:p w14:paraId="03204B98" w14:textId="09153801" w:rsidR="00953733" w:rsidRDefault="00953733" w:rsidP="006A5A32">
      <w:pPr>
        <w:ind w:left="1440" w:hanging="1440"/>
        <w:jc w:val="both"/>
        <w:rPr>
          <w:rFonts w:ascii="Garamond" w:hAnsi="Garamond"/>
          <w:bCs/>
          <w:szCs w:val="44"/>
        </w:rPr>
      </w:pPr>
      <w:r>
        <w:rPr>
          <w:rFonts w:ascii="Garamond" w:hAnsi="Garamond"/>
          <w:bCs/>
          <w:szCs w:val="44"/>
        </w:rPr>
        <w:t>2023</w:t>
      </w:r>
      <w:r>
        <w:rPr>
          <w:rFonts w:ascii="Garamond" w:hAnsi="Garamond" w:cs="Times New Roman (Body CS)"/>
        </w:rPr>
        <w:t>—2024</w:t>
      </w:r>
      <w:r>
        <w:rPr>
          <w:rFonts w:ascii="Garamond" w:hAnsi="Garamond" w:cs="Times New Roman (Body CS)"/>
        </w:rPr>
        <w:tab/>
        <w:t>Social</w:t>
      </w:r>
      <w:r w:rsidR="00BF4F11">
        <w:rPr>
          <w:rFonts w:ascii="Garamond" w:hAnsi="Garamond" w:cs="Times New Roman (Body CS)"/>
        </w:rPr>
        <w:t xml:space="preserve"> </w:t>
      </w:r>
      <w:r>
        <w:rPr>
          <w:rFonts w:ascii="Garamond" w:hAnsi="Garamond" w:cs="Times New Roman (Body CS)"/>
        </w:rPr>
        <w:t>coordinator</w:t>
      </w:r>
      <w:r w:rsidR="001C6A00">
        <w:rPr>
          <w:rFonts w:ascii="Garamond" w:hAnsi="Garamond" w:cs="Times New Roman (Body CS)"/>
        </w:rPr>
        <w:t xml:space="preserve"> (with Jordan Walters) for the philosophy graduate student association (PGSA) at McGill University. </w:t>
      </w:r>
      <w:r>
        <w:rPr>
          <w:rFonts w:ascii="Garamond" w:hAnsi="Garamond" w:cs="Times New Roman (Body CS)"/>
        </w:rPr>
        <w:t xml:space="preserve"> </w:t>
      </w:r>
    </w:p>
    <w:p w14:paraId="7987EE5D" w14:textId="77777777" w:rsidR="00953733" w:rsidRDefault="00953733" w:rsidP="006A5A32">
      <w:pPr>
        <w:ind w:left="1440" w:hanging="1440"/>
        <w:jc w:val="both"/>
        <w:rPr>
          <w:rFonts w:ascii="Garamond" w:hAnsi="Garamond"/>
          <w:bCs/>
          <w:szCs w:val="44"/>
        </w:rPr>
      </w:pPr>
    </w:p>
    <w:p w14:paraId="6A0AA627" w14:textId="7FC489FD" w:rsidR="007D05EE" w:rsidRDefault="007D05EE" w:rsidP="006A5A32">
      <w:pPr>
        <w:ind w:left="1440" w:hanging="1440"/>
        <w:jc w:val="both"/>
        <w:rPr>
          <w:rFonts w:ascii="Garamond" w:hAnsi="Garamond"/>
          <w:bCs/>
          <w:szCs w:val="44"/>
        </w:rPr>
      </w:pPr>
      <w:r>
        <w:rPr>
          <w:rFonts w:ascii="Garamond" w:hAnsi="Garamond"/>
          <w:bCs/>
          <w:szCs w:val="44"/>
        </w:rPr>
        <w:t>2023</w:t>
      </w:r>
      <w:r w:rsidR="006A5A32">
        <w:rPr>
          <w:rFonts w:ascii="Garamond" w:hAnsi="Garamond" w:cs="Times New Roman (Body CS)"/>
        </w:rPr>
        <w:t>—</w:t>
      </w:r>
      <w:r>
        <w:rPr>
          <w:rFonts w:ascii="Garamond" w:hAnsi="Garamond"/>
          <w:bCs/>
          <w:szCs w:val="44"/>
        </w:rPr>
        <w:t xml:space="preserve">2024 </w:t>
      </w:r>
      <w:r w:rsidR="006A5A32">
        <w:rPr>
          <w:rFonts w:ascii="Garamond" w:hAnsi="Garamond"/>
          <w:bCs/>
          <w:szCs w:val="44"/>
        </w:rPr>
        <w:tab/>
      </w:r>
      <w:r>
        <w:rPr>
          <w:rFonts w:ascii="Garamond" w:hAnsi="Garamond"/>
          <w:bCs/>
          <w:szCs w:val="44"/>
        </w:rPr>
        <w:t>Co-organizer</w:t>
      </w:r>
      <w:r w:rsidR="007F053D">
        <w:rPr>
          <w:rFonts w:ascii="Garamond" w:hAnsi="Garamond"/>
          <w:bCs/>
          <w:szCs w:val="44"/>
        </w:rPr>
        <w:t xml:space="preserve"> (with </w:t>
      </w:r>
      <w:r w:rsidR="000915F3">
        <w:rPr>
          <w:rFonts w:ascii="Garamond" w:hAnsi="Garamond"/>
          <w:bCs/>
          <w:szCs w:val="44"/>
        </w:rPr>
        <w:t>Brandon Smith and Ron Buenaventura</w:t>
      </w:r>
      <w:r w:rsidR="007F053D">
        <w:rPr>
          <w:rFonts w:ascii="Garamond" w:hAnsi="Garamond"/>
          <w:bCs/>
          <w:szCs w:val="44"/>
        </w:rPr>
        <w:t>)</w:t>
      </w:r>
      <w:r>
        <w:rPr>
          <w:rFonts w:ascii="Garamond" w:hAnsi="Garamond"/>
          <w:bCs/>
          <w:szCs w:val="44"/>
        </w:rPr>
        <w:t xml:space="preserve"> for the Work</w:t>
      </w:r>
      <w:r w:rsidR="00120C7A">
        <w:rPr>
          <w:rFonts w:ascii="Garamond" w:hAnsi="Garamond"/>
          <w:bCs/>
          <w:szCs w:val="44"/>
        </w:rPr>
        <w:t>-</w:t>
      </w:r>
      <w:r>
        <w:rPr>
          <w:rFonts w:ascii="Garamond" w:hAnsi="Garamond"/>
          <w:bCs/>
          <w:szCs w:val="44"/>
        </w:rPr>
        <w:t>in</w:t>
      </w:r>
      <w:r w:rsidR="00120C7A">
        <w:rPr>
          <w:rFonts w:ascii="Garamond" w:hAnsi="Garamond"/>
          <w:bCs/>
          <w:szCs w:val="44"/>
        </w:rPr>
        <w:t>-</w:t>
      </w:r>
      <w:r>
        <w:rPr>
          <w:rFonts w:ascii="Garamond" w:hAnsi="Garamond"/>
          <w:bCs/>
          <w:szCs w:val="44"/>
        </w:rPr>
        <w:t xml:space="preserve">Progress </w:t>
      </w:r>
      <w:r w:rsidR="008D7029">
        <w:rPr>
          <w:rFonts w:ascii="Garamond" w:hAnsi="Garamond"/>
          <w:bCs/>
          <w:szCs w:val="44"/>
        </w:rPr>
        <w:t>S</w:t>
      </w:r>
      <w:r>
        <w:rPr>
          <w:rFonts w:ascii="Garamond" w:hAnsi="Garamond"/>
          <w:bCs/>
          <w:szCs w:val="44"/>
        </w:rPr>
        <w:t xml:space="preserve">eminar </w:t>
      </w:r>
      <w:r w:rsidR="008D7029">
        <w:rPr>
          <w:rFonts w:ascii="Garamond" w:hAnsi="Garamond"/>
          <w:bCs/>
          <w:szCs w:val="44"/>
        </w:rPr>
        <w:t>S</w:t>
      </w:r>
      <w:r>
        <w:rPr>
          <w:rFonts w:ascii="Garamond" w:hAnsi="Garamond"/>
          <w:bCs/>
          <w:szCs w:val="44"/>
        </w:rPr>
        <w:t>eries</w:t>
      </w:r>
      <w:r w:rsidR="008D7029">
        <w:rPr>
          <w:rFonts w:ascii="Garamond" w:hAnsi="Garamond"/>
          <w:bCs/>
          <w:szCs w:val="44"/>
        </w:rPr>
        <w:t xml:space="preserve"> (WIPSS)</w:t>
      </w:r>
      <w:r w:rsidR="0077524A">
        <w:rPr>
          <w:rFonts w:ascii="Garamond" w:hAnsi="Garamond"/>
          <w:bCs/>
          <w:szCs w:val="44"/>
        </w:rPr>
        <w:t xml:space="preserve"> with the </w:t>
      </w:r>
      <w:r w:rsidR="008F02F1">
        <w:rPr>
          <w:rFonts w:ascii="Garamond" w:hAnsi="Garamond"/>
          <w:bCs/>
          <w:szCs w:val="44"/>
        </w:rPr>
        <w:t>p</w:t>
      </w:r>
      <w:r w:rsidR="0077524A">
        <w:rPr>
          <w:rFonts w:ascii="Garamond" w:hAnsi="Garamond"/>
          <w:bCs/>
          <w:szCs w:val="44"/>
        </w:rPr>
        <w:t xml:space="preserve">hilosophy </w:t>
      </w:r>
      <w:r w:rsidR="008F02F1">
        <w:rPr>
          <w:rFonts w:ascii="Garamond" w:hAnsi="Garamond"/>
          <w:bCs/>
          <w:szCs w:val="44"/>
        </w:rPr>
        <w:t>g</w:t>
      </w:r>
      <w:r w:rsidR="0077524A">
        <w:rPr>
          <w:rFonts w:ascii="Garamond" w:hAnsi="Garamond"/>
          <w:bCs/>
          <w:szCs w:val="44"/>
        </w:rPr>
        <w:t xml:space="preserve">raduate </w:t>
      </w:r>
      <w:r w:rsidR="008F02F1">
        <w:rPr>
          <w:rFonts w:ascii="Garamond" w:hAnsi="Garamond"/>
          <w:bCs/>
          <w:szCs w:val="44"/>
        </w:rPr>
        <w:t>s</w:t>
      </w:r>
      <w:r w:rsidR="0077524A">
        <w:rPr>
          <w:rFonts w:ascii="Garamond" w:hAnsi="Garamond"/>
          <w:bCs/>
          <w:szCs w:val="44"/>
        </w:rPr>
        <w:t xml:space="preserve">tudent </w:t>
      </w:r>
      <w:r w:rsidR="008F02F1">
        <w:rPr>
          <w:rFonts w:ascii="Garamond" w:hAnsi="Garamond"/>
          <w:bCs/>
          <w:szCs w:val="44"/>
        </w:rPr>
        <w:t>a</w:t>
      </w:r>
      <w:r w:rsidR="0077524A">
        <w:rPr>
          <w:rFonts w:ascii="Garamond" w:hAnsi="Garamond"/>
          <w:bCs/>
          <w:szCs w:val="44"/>
        </w:rPr>
        <w:t>ssociation</w:t>
      </w:r>
      <w:r w:rsidR="00953733">
        <w:rPr>
          <w:rFonts w:ascii="Garamond" w:hAnsi="Garamond"/>
          <w:bCs/>
          <w:szCs w:val="44"/>
        </w:rPr>
        <w:t xml:space="preserve"> (PGSA)</w:t>
      </w:r>
      <w:r w:rsidR="0077524A">
        <w:rPr>
          <w:rFonts w:ascii="Garamond" w:hAnsi="Garamond"/>
          <w:bCs/>
          <w:szCs w:val="44"/>
        </w:rPr>
        <w:t xml:space="preserve"> </w:t>
      </w:r>
      <w:r>
        <w:rPr>
          <w:rFonts w:ascii="Garamond" w:hAnsi="Garamond"/>
          <w:bCs/>
          <w:szCs w:val="44"/>
        </w:rPr>
        <w:t xml:space="preserve">at McGill University. </w:t>
      </w:r>
    </w:p>
    <w:p w14:paraId="4F5F7869" w14:textId="77777777" w:rsidR="007D05EE" w:rsidRDefault="007D05EE" w:rsidP="009E1A0A">
      <w:pPr>
        <w:jc w:val="both"/>
        <w:rPr>
          <w:rFonts w:ascii="Garamond" w:hAnsi="Garamond"/>
          <w:bCs/>
          <w:szCs w:val="44"/>
        </w:rPr>
      </w:pPr>
    </w:p>
    <w:p w14:paraId="01FDA2AC" w14:textId="2784B431" w:rsidR="002A262D" w:rsidRDefault="002A262D" w:rsidP="006A5A32">
      <w:pPr>
        <w:ind w:left="1440" w:hanging="1440"/>
        <w:jc w:val="both"/>
        <w:rPr>
          <w:rFonts w:ascii="Garamond" w:hAnsi="Garamond"/>
          <w:bCs/>
          <w:szCs w:val="44"/>
        </w:rPr>
      </w:pPr>
      <w:r>
        <w:rPr>
          <w:rFonts w:ascii="Garamond" w:hAnsi="Garamond"/>
          <w:bCs/>
          <w:szCs w:val="44"/>
        </w:rPr>
        <w:t>2023</w:t>
      </w:r>
      <w:r>
        <w:rPr>
          <w:rFonts w:ascii="Garamond" w:hAnsi="Garamond"/>
          <w:bCs/>
          <w:szCs w:val="44"/>
        </w:rPr>
        <w:tab/>
        <w:t>Graduate mentor for two undergraduate mentees</w:t>
      </w:r>
      <w:r w:rsidR="009661FD">
        <w:rPr>
          <w:rFonts w:ascii="Garamond" w:hAnsi="Garamond"/>
          <w:bCs/>
          <w:szCs w:val="44"/>
        </w:rPr>
        <w:t xml:space="preserve"> in</w:t>
      </w:r>
      <w:r>
        <w:rPr>
          <w:rFonts w:ascii="Garamond" w:hAnsi="Garamond"/>
          <w:bCs/>
          <w:szCs w:val="44"/>
        </w:rPr>
        <w:t xml:space="preserve"> the Directed Reading Program (DRP) organized by the</w:t>
      </w:r>
      <w:r w:rsidR="007A2F1C">
        <w:rPr>
          <w:rFonts w:ascii="Garamond" w:hAnsi="Garamond"/>
          <w:bCs/>
          <w:szCs w:val="44"/>
        </w:rPr>
        <w:t xml:space="preserve"> </w:t>
      </w:r>
      <w:r w:rsidR="00971060">
        <w:rPr>
          <w:rFonts w:ascii="Garamond" w:hAnsi="Garamond"/>
          <w:bCs/>
          <w:szCs w:val="44"/>
        </w:rPr>
        <w:t>u</w:t>
      </w:r>
      <w:r w:rsidR="007A2F1C">
        <w:rPr>
          <w:rFonts w:ascii="Garamond" w:hAnsi="Garamond"/>
          <w:bCs/>
          <w:szCs w:val="44"/>
        </w:rPr>
        <w:t>ndergraduate</w:t>
      </w:r>
      <w:r>
        <w:rPr>
          <w:rFonts w:ascii="Garamond" w:hAnsi="Garamond"/>
          <w:bCs/>
          <w:szCs w:val="44"/>
        </w:rPr>
        <w:t xml:space="preserve"> Philosophy Student Association at McGill University. </w:t>
      </w:r>
      <w:r w:rsidR="009661FD">
        <w:rPr>
          <w:rFonts w:ascii="Garamond" w:hAnsi="Garamond"/>
          <w:bCs/>
          <w:szCs w:val="44"/>
        </w:rPr>
        <w:t>One on</w:t>
      </w:r>
      <w:r w:rsidR="00CD5A3C">
        <w:rPr>
          <w:rFonts w:ascii="Garamond" w:hAnsi="Garamond"/>
          <w:bCs/>
          <w:szCs w:val="44"/>
        </w:rPr>
        <w:t xml:space="preserve"> </w:t>
      </w:r>
      <w:r w:rsidR="009661FD">
        <w:rPr>
          <w:rFonts w:ascii="Garamond" w:hAnsi="Garamond"/>
          <w:bCs/>
          <w:szCs w:val="44"/>
        </w:rPr>
        <w:t>philosophy of emotion, and the other on</w:t>
      </w:r>
      <w:r w:rsidR="001B324B">
        <w:rPr>
          <w:rFonts w:ascii="Garamond" w:hAnsi="Garamond"/>
          <w:bCs/>
          <w:szCs w:val="44"/>
        </w:rPr>
        <w:t xml:space="preserve"> the canonical debate about</w:t>
      </w:r>
      <w:r w:rsidR="009661FD">
        <w:rPr>
          <w:rFonts w:ascii="Garamond" w:hAnsi="Garamond"/>
          <w:bCs/>
          <w:szCs w:val="44"/>
        </w:rPr>
        <w:t xml:space="preserve"> free will</w:t>
      </w:r>
      <w:r w:rsidR="00CA12D7">
        <w:rPr>
          <w:rFonts w:ascii="Garamond" w:hAnsi="Garamond"/>
          <w:bCs/>
          <w:szCs w:val="44"/>
        </w:rPr>
        <w:t>,</w:t>
      </w:r>
      <w:r w:rsidR="009661FD">
        <w:rPr>
          <w:rFonts w:ascii="Garamond" w:hAnsi="Garamond"/>
          <w:bCs/>
          <w:szCs w:val="44"/>
        </w:rPr>
        <w:t xml:space="preserve"> moral responsibility</w:t>
      </w:r>
      <w:r w:rsidR="00CA12D7">
        <w:rPr>
          <w:rFonts w:ascii="Garamond" w:hAnsi="Garamond"/>
          <w:bCs/>
          <w:szCs w:val="44"/>
        </w:rPr>
        <w:t>, and determinism</w:t>
      </w:r>
      <w:r w:rsidR="009661FD">
        <w:rPr>
          <w:rFonts w:ascii="Garamond" w:hAnsi="Garamond"/>
          <w:bCs/>
          <w:szCs w:val="44"/>
        </w:rPr>
        <w:t>.</w:t>
      </w:r>
    </w:p>
    <w:p w14:paraId="5D4D1120" w14:textId="77777777" w:rsidR="002A262D" w:rsidRDefault="002A262D" w:rsidP="00B34557">
      <w:pPr>
        <w:ind w:left="1191" w:hanging="1191"/>
        <w:jc w:val="both"/>
        <w:rPr>
          <w:rFonts w:ascii="Garamond" w:hAnsi="Garamond"/>
          <w:bCs/>
          <w:szCs w:val="44"/>
        </w:rPr>
      </w:pPr>
    </w:p>
    <w:p w14:paraId="7C7D707E" w14:textId="6ABD42B9" w:rsidR="007614F3" w:rsidRDefault="007614F3" w:rsidP="006A5A32">
      <w:pPr>
        <w:ind w:left="1440" w:hanging="1440"/>
        <w:jc w:val="both"/>
        <w:rPr>
          <w:rFonts w:ascii="Garamond" w:hAnsi="Garamond"/>
          <w:bCs/>
          <w:szCs w:val="44"/>
        </w:rPr>
      </w:pPr>
      <w:r>
        <w:rPr>
          <w:rFonts w:ascii="Garamond" w:hAnsi="Garamond"/>
          <w:bCs/>
          <w:szCs w:val="44"/>
        </w:rPr>
        <w:t>2023</w:t>
      </w:r>
      <w:r>
        <w:rPr>
          <w:rFonts w:ascii="Garamond" w:hAnsi="Garamond"/>
          <w:bCs/>
          <w:szCs w:val="44"/>
        </w:rPr>
        <w:tab/>
        <w:t xml:space="preserve">Reviewer for two papers </w:t>
      </w:r>
      <w:r w:rsidR="00664AEC">
        <w:rPr>
          <w:rFonts w:ascii="Garamond" w:hAnsi="Garamond"/>
          <w:bCs/>
          <w:szCs w:val="44"/>
        </w:rPr>
        <w:t>considered for</w:t>
      </w:r>
      <w:r w:rsidR="00E968A2">
        <w:rPr>
          <w:rFonts w:ascii="Garamond" w:hAnsi="Garamond"/>
          <w:bCs/>
          <w:szCs w:val="44"/>
        </w:rPr>
        <w:t xml:space="preserve"> the</w:t>
      </w:r>
      <w:r w:rsidR="00664AEC">
        <w:rPr>
          <w:rFonts w:ascii="Garamond" w:hAnsi="Garamond"/>
          <w:bCs/>
          <w:szCs w:val="44"/>
        </w:rPr>
        <w:t xml:space="preserve"> </w:t>
      </w:r>
      <w:r w:rsidRPr="007614F3">
        <w:rPr>
          <w:rFonts w:ascii="Garamond" w:hAnsi="Garamond"/>
          <w:bCs/>
          <w:i/>
          <w:iCs/>
          <w:szCs w:val="44"/>
        </w:rPr>
        <w:t>Human</w:t>
      </w:r>
      <w:r>
        <w:rPr>
          <w:rFonts w:ascii="Garamond" w:hAnsi="Garamond"/>
          <w:bCs/>
          <w:i/>
          <w:iCs/>
          <w:szCs w:val="44"/>
        </w:rPr>
        <w:t xml:space="preserve"> Dignity: Theory and Practice</w:t>
      </w:r>
      <w:r>
        <w:rPr>
          <w:rFonts w:ascii="Garamond" w:hAnsi="Garamond"/>
          <w:bCs/>
          <w:szCs w:val="44"/>
        </w:rPr>
        <w:t xml:space="preserve"> </w:t>
      </w:r>
      <w:r w:rsidR="002E7F5F">
        <w:rPr>
          <w:rFonts w:ascii="Garamond" w:hAnsi="Garamond"/>
          <w:bCs/>
          <w:szCs w:val="44"/>
        </w:rPr>
        <w:t xml:space="preserve">conference </w:t>
      </w:r>
      <w:r w:rsidR="003A5C21">
        <w:rPr>
          <w:rFonts w:ascii="Garamond" w:hAnsi="Garamond"/>
          <w:bCs/>
          <w:szCs w:val="44"/>
        </w:rPr>
        <w:t xml:space="preserve"> at </w:t>
      </w:r>
      <w:r w:rsidR="00AE5D87">
        <w:rPr>
          <w:rFonts w:ascii="Garamond" w:hAnsi="Garamond"/>
          <w:bCs/>
          <w:szCs w:val="44"/>
        </w:rPr>
        <w:t>McGill</w:t>
      </w:r>
      <w:r w:rsidR="00C60E7C">
        <w:rPr>
          <w:rFonts w:ascii="Garamond" w:hAnsi="Garamond"/>
          <w:bCs/>
          <w:szCs w:val="44"/>
        </w:rPr>
        <w:t xml:space="preserve"> University</w:t>
      </w:r>
      <w:r w:rsidR="00AE5D87">
        <w:rPr>
          <w:rFonts w:ascii="Garamond" w:hAnsi="Garamond"/>
          <w:bCs/>
          <w:szCs w:val="44"/>
        </w:rPr>
        <w:t xml:space="preserve"> and Concordia University.</w:t>
      </w:r>
    </w:p>
    <w:p w14:paraId="1B73D455" w14:textId="77777777" w:rsidR="007614F3" w:rsidRDefault="007614F3" w:rsidP="005205C5">
      <w:pPr>
        <w:ind w:left="1191" w:hanging="1191"/>
        <w:rPr>
          <w:rFonts w:ascii="Garamond" w:hAnsi="Garamond"/>
          <w:bCs/>
          <w:szCs w:val="44"/>
        </w:rPr>
      </w:pPr>
    </w:p>
    <w:p w14:paraId="3A1D3673" w14:textId="4729FD6D" w:rsidR="00C60385" w:rsidRDefault="006126E2" w:rsidP="006A5A32">
      <w:pPr>
        <w:ind w:left="1440" w:hanging="1440"/>
        <w:jc w:val="both"/>
        <w:rPr>
          <w:rFonts w:ascii="Garamond" w:hAnsi="Garamond"/>
          <w:b/>
          <w:szCs w:val="44"/>
          <w:u w:val="single"/>
        </w:rPr>
      </w:pPr>
      <w:r>
        <w:rPr>
          <w:rFonts w:ascii="Garamond" w:hAnsi="Garamond"/>
          <w:bCs/>
          <w:szCs w:val="44"/>
        </w:rPr>
        <w:t>202</w:t>
      </w:r>
      <w:r w:rsidR="00EE0F58">
        <w:rPr>
          <w:rFonts w:ascii="Garamond" w:hAnsi="Garamond"/>
          <w:bCs/>
          <w:szCs w:val="44"/>
        </w:rPr>
        <w:t>1</w:t>
      </w:r>
      <w:r w:rsidR="005205C5">
        <w:rPr>
          <w:rFonts w:ascii="Garamond" w:hAnsi="Garamond"/>
          <w:bCs/>
          <w:szCs w:val="44"/>
        </w:rPr>
        <w:tab/>
      </w:r>
      <w:r w:rsidR="002E5130" w:rsidRPr="006126E2">
        <w:rPr>
          <w:rFonts w:ascii="Garamond" w:hAnsi="Garamond"/>
          <w:bCs/>
          <w:szCs w:val="44"/>
        </w:rPr>
        <w:t>“I have a BA in Philosophy. What Now?”</w:t>
      </w:r>
      <w:r w:rsidR="0002547C" w:rsidRPr="006126E2">
        <w:rPr>
          <w:rFonts w:ascii="Garamond" w:hAnsi="Garamond"/>
          <w:b/>
          <w:szCs w:val="44"/>
        </w:rPr>
        <w:t xml:space="preserve"> </w:t>
      </w:r>
      <w:r w:rsidR="0002547C" w:rsidRPr="006126E2">
        <w:rPr>
          <w:rFonts w:ascii="Garamond" w:hAnsi="Garamond"/>
          <w:bCs/>
          <w:szCs w:val="44"/>
        </w:rPr>
        <w:t>panel member</w:t>
      </w:r>
      <w:r w:rsidR="002E5130" w:rsidRPr="006126E2">
        <w:rPr>
          <w:rFonts w:ascii="Garamond" w:hAnsi="Garamond"/>
          <w:bCs/>
          <w:szCs w:val="44"/>
        </w:rPr>
        <w:t xml:space="preserve"> </w:t>
      </w:r>
      <w:r w:rsidR="00E5040F">
        <w:rPr>
          <w:rFonts w:ascii="Garamond" w:hAnsi="Garamond"/>
          <w:bCs/>
          <w:szCs w:val="44"/>
        </w:rPr>
        <w:t>(</w:t>
      </w:r>
      <w:r w:rsidR="002E5130" w:rsidRPr="006126E2">
        <w:rPr>
          <w:rFonts w:ascii="Garamond" w:hAnsi="Garamond"/>
          <w:bCs/>
          <w:szCs w:val="44"/>
        </w:rPr>
        <w:t>Department o</w:t>
      </w:r>
      <w:r w:rsidR="00E76720">
        <w:rPr>
          <w:rFonts w:ascii="Garamond" w:hAnsi="Garamond"/>
          <w:bCs/>
          <w:szCs w:val="44"/>
        </w:rPr>
        <w:t xml:space="preserve">f </w:t>
      </w:r>
      <w:r w:rsidR="002E5130" w:rsidRPr="006126E2">
        <w:rPr>
          <w:rFonts w:ascii="Garamond" w:hAnsi="Garamond"/>
          <w:bCs/>
          <w:szCs w:val="44"/>
        </w:rPr>
        <w:t>Philosophy at</w:t>
      </w:r>
      <w:r w:rsidR="00FB6390">
        <w:rPr>
          <w:rFonts w:ascii="Garamond" w:hAnsi="Garamond"/>
          <w:bCs/>
          <w:szCs w:val="44"/>
        </w:rPr>
        <w:t xml:space="preserve"> </w:t>
      </w:r>
      <w:r w:rsidR="002E5130" w:rsidRPr="006126E2">
        <w:rPr>
          <w:rFonts w:ascii="Garamond" w:hAnsi="Garamond"/>
          <w:bCs/>
          <w:szCs w:val="44"/>
        </w:rPr>
        <w:t>Wilfrid Laurier University</w:t>
      </w:r>
      <w:r w:rsidR="00E5040F">
        <w:rPr>
          <w:rFonts w:ascii="Garamond" w:hAnsi="Garamond"/>
          <w:bCs/>
          <w:szCs w:val="44"/>
        </w:rPr>
        <w:t>)</w:t>
      </w:r>
      <w:r w:rsidR="002E5130" w:rsidRPr="006126E2">
        <w:rPr>
          <w:rFonts w:ascii="Garamond" w:hAnsi="Garamond"/>
          <w:bCs/>
          <w:szCs w:val="44"/>
        </w:rPr>
        <w:t xml:space="preserve">. </w:t>
      </w:r>
    </w:p>
    <w:p w14:paraId="474FF70A" w14:textId="77777777" w:rsidR="00D40037" w:rsidRPr="00C60385" w:rsidRDefault="00D40037" w:rsidP="00D40037">
      <w:pPr>
        <w:ind w:left="720" w:hanging="720"/>
        <w:rPr>
          <w:rFonts w:ascii="Garamond" w:hAnsi="Garamond"/>
          <w:b/>
          <w:szCs w:val="44"/>
          <w:u w:val="single"/>
        </w:rPr>
      </w:pPr>
    </w:p>
    <w:p w14:paraId="4B0DF16A" w14:textId="30EC0DA6" w:rsidR="006F4418" w:rsidRPr="009046F3" w:rsidRDefault="009046F3" w:rsidP="00B34557">
      <w:pPr>
        <w:ind w:left="1191" w:hanging="1191"/>
        <w:jc w:val="both"/>
        <w:rPr>
          <w:rFonts w:ascii="Garamond" w:hAnsi="Garamond"/>
          <w:b/>
          <w:szCs w:val="44"/>
          <w:u w:val="single"/>
        </w:rPr>
      </w:pPr>
      <w:r>
        <w:rPr>
          <w:rFonts w:ascii="Garamond" w:hAnsi="Garamond"/>
          <w:bCs/>
          <w:szCs w:val="44"/>
        </w:rPr>
        <w:t>2021</w:t>
      </w:r>
      <w:r>
        <w:rPr>
          <w:rFonts w:ascii="Garamond" w:hAnsi="Garamond"/>
          <w:bCs/>
          <w:szCs w:val="44"/>
        </w:rPr>
        <w:tab/>
      </w:r>
      <w:r w:rsidR="006A5A32">
        <w:rPr>
          <w:rFonts w:ascii="Garamond" w:hAnsi="Garamond"/>
          <w:bCs/>
          <w:szCs w:val="44"/>
        </w:rPr>
        <w:tab/>
      </w:r>
      <w:r w:rsidR="006F4418" w:rsidRPr="009046F3">
        <w:rPr>
          <w:rFonts w:ascii="Garamond" w:hAnsi="Garamond"/>
          <w:bCs/>
          <w:szCs w:val="44"/>
        </w:rPr>
        <w:t>Chair</w:t>
      </w:r>
      <w:r w:rsidR="006F4418" w:rsidRPr="009046F3">
        <w:rPr>
          <w:rFonts w:ascii="Garamond" w:hAnsi="Garamond"/>
          <w:b/>
          <w:szCs w:val="44"/>
        </w:rPr>
        <w:t xml:space="preserve"> </w:t>
      </w:r>
      <w:r w:rsidR="006F4418" w:rsidRPr="009046F3">
        <w:rPr>
          <w:rFonts w:ascii="Garamond" w:hAnsi="Garamond"/>
          <w:bCs/>
          <w:szCs w:val="44"/>
        </w:rPr>
        <w:t>at</w:t>
      </w:r>
      <w:r w:rsidR="00281106" w:rsidRPr="009046F3">
        <w:rPr>
          <w:rFonts w:ascii="Garamond" w:hAnsi="Garamond"/>
          <w:bCs/>
          <w:szCs w:val="44"/>
        </w:rPr>
        <w:t xml:space="preserve"> the</w:t>
      </w:r>
      <w:r w:rsidR="006F4418" w:rsidRPr="009046F3">
        <w:rPr>
          <w:rFonts w:ascii="Garamond" w:hAnsi="Garamond"/>
          <w:bCs/>
          <w:szCs w:val="44"/>
        </w:rPr>
        <w:t xml:space="preserve"> C</w:t>
      </w:r>
      <w:r w:rsidR="00281106" w:rsidRPr="009046F3">
        <w:rPr>
          <w:rFonts w:ascii="Garamond" w:hAnsi="Garamond"/>
          <w:bCs/>
          <w:szCs w:val="44"/>
        </w:rPr>
        <w:t xml:space="preserve">anadian </w:t>
      </w:r>
      <w:r w:rsidR="006F4418" w:rsidRPr="009046F3">
        <w:rPr>
          <w:rFonts w:ascii="Garamond" w:hAnsi="Garamond"/>
          <w:bCs/>
          <w:szCs w:val="44"/>
        </w:rPr>
        <w:t>P</w:t>
      </w:r>
      <w:r w:rsidR="00281106" w:rsidRPr="009046F3">
        <w:rPr>
          <w:rFonts w:ascii="Garamond" w:hAnsi="Garamond"/>
          <w:bCs/>
          <w:szCs w:val="44"/>
        </w:rPr>
        <w:t xml:space="preserve">hilosophical </w:t>
      </w:r>
      <w:r w:rsidR="006F4418" w:rsidRPr="009046F3">
        <w:rPr>
          <w:rFonts w:ascii="Garamond" w:hAnsi="Garamond"/>
          <w:bCs/>
          <w:szCs w:val="44"/>
        </w:rPr>
        <w:t>A</w:t>
      </w:r>
      <w:r w:rsidR="00281106" w:rsidRPr="009046F3">
        <w:rPr>
          <w:rFonts w:ascii="Garamond" w:hAnsi="Garamond"/>
          <w:bCs/>
          <w:szCs w:val="44"/>
        </w:rPr>
        <w:t>ssociation</w:t>
      </w:r>
      <w:r w:rsidR="006F4418" w:rsidRPr="009046F3">
        <w:rPr>
          <w:rFonts w:ascii="Garamond" w:hAnsi="Garamond"/>
          <w:bCs/>
          <w:szCs w:val="44"/>
        </w:rPr>
        <w:t xml:space="preserve"> 2021 Congress</w:t>
      </w:r>
      <w:r w:rsidR="00524BB1">
        <w:rPr>
          <w:rFonts w:ascii="Garamond" w:hAnsi="Garamond"/>
          <w:bCs/>
          <w:szCs w:val="44"/>
        </w:rPr>
        <w:t>,</w:t>
      </w:r>
      <w:r w:rsidR="006F4418" w:rsidRPr="009046F3">
        <w:rPr>
          <w:rFonts w:ascii="Garamond" w:hAnsi="Garamond"/>
          <w:bCs/>
          <w:szCs w:val="44"/>
        </w:rPr>
        <w:t xml:space="preserve"> University of Alberta</w:t>
      </w:r>
      <w:r>
        <w:rPr>
          <w:rFonts w:ascii="Garamond" w:hAnsi="Garamond"/>
          <w:bCs/>
          <w:szCs w:val="44"/>
        </w:rPr>
        <w:t xml:space="preserve">. </w:t>
      </w:r>
    </w:p>
    <w:p w14:paraId="66C651E7" w14:textId="6B6F9533" w:rsidR="009F144D" w:rsidRPr="009F144D" w:rsidRDefault="006F4418" w:rsidP="006A5A32">
      <w:pPr>
        <w:pStyle w:val="ListParagraph"/>
        <w:numPr>
          <w:ilvl w:val="2"/>
          <w:numId w:val="8"/>
        </w:numPr>
        <w:jc w:val="both"/>
        <w:rPr>
          <w:rFonts w:ascii="Garamond" w:hAnsi="Garamond"/>
          <w:b/>
          <w:szCs w:val="44"/>
          <w:u w:val="single"/>
        </w:rPr>
      </w:pPr>
      <w:r>
        <w:rPr>
          <w:rFonts w:ascii="Garamond" w:hAnsi="Garamond"/>
          <w:bCs/>
          <w:szCs w:val="44"/>
        </w:rPr>
        <w:t>Dwayne Moore and Sara Ugljesic (University of Saskatchewan) “On List’s Compatibilist Libertarianism” (full paper).</w:t>
      </w:r>
    </w:p>
    <w:p w14:paraId="30DF4ECB" w14:textId="17A84AF3" w:rsidR="00D15D52" w:rsidRPr="00C60385" w:rsidRDefault="006F4418" w:rsidP="006A5A32">
      <w:pPr>
        <w:pStyle w:val="ListParagraph"/>
        <w:numPr>
          <w:ilvl w:val="2"/>
          <w:numId w:val="8"/>
        </w:numPr>
        <w:jc w:val="both"/>
        <w:rPr>
          <w:rFonts w:ascii="Garamond" w:hAnsi="Garamond"/>
          <w:b/>
          <w:szCs w:val="44"/>
          <w:u w:val="single"/>
        </w:rPr>
      </w:pPr>
      <w:r>
        <w:rPr>
          <w:rFonts w:ascii="Garamond" w:hAnsi="Garamond"/>
          <w:bCs/>
          <w:szCs w:val="44"/>
        </w:rPr>
        <w:t xml:space="preserve">Martina Orlandi (Saint Mary’s University) “‘I Knew All Along’: Post-Self-Deception and Hindsight Bias” (abstract); and Maiya Jordan (Cambridge University) “Self-Deception: Conflating the Real with the Imaginary” (abstract). </w:t>
      </w:r>
    </w:p>
    <w:p w14:paraId="4D2F236B" w14:textId="77777777" w:rsidR="00C60385" w:rsidRPr="00C60385" w:rsidRDefault="00C60385" w:rsidP="00C60385">
      <w:pPr>
        <w:rPr>
          <w:rFonts w:ascii="Garamond" w:hAnsi="Garamond"/>
          <w:b/>
          <w:szCs w:val="44"/>
          <w:u w:val="single"/>
        </w:rPr>
      </w:pPr>
    </w:p>
    <w:p w14:paraId="757F4EE5" w14:textId="2509A6DE" w:rsidR="00C60385" w:rsidRPr="00BB7BC1" w:rsidRDefault="00BB7BC1" w:rsidP="00F3414D">
      <w:pPr>
        <w:ind w:left="1418" w:hanging="1418"/>
        <w:jc w:val="both"/>
        <w:rPr>
          <w:rFonts w:ascii="Garamond" w:hAnsi="Garamond"/>
          <w:b/>
          <w:szCs w:val="44"/>
          <w:u w:val="single"/>
        </w:rPr>
      </w:pPr>
      <w:r>
        <w:rPr>
          <w:rFonts w:ascii="Garamond" w:hAnsi="Garamond"/>
          <w:bCs/>
          <w:szCs w:val="44"/>
        </w:rPr>
        <w:lastRenderedPageBreak/>
        <w:t>2021</w:t>
      </w:r>
      <w:r>
        <w:rPr>
          <w:rFonts w:ascii="Garamond" w:hAnsi="Garamond"/>
          <w:bCs/>
          <w:szCs w:val="44"/>
        </w:rPr>
        <w:tab/>
      </w:r>
      <w:r w:rsidR="00F3414D">
        <w:rPr>
          <w:rFonts w:ascii="Garamond" w:hAnsi="Garamond"/>
          <w:bCs/>
          <w:szCs w:val="44"/>
        </w:rPr>
        <w:tab/>
      </w:r>
      <w:r w:rsidR="00EE0F58">
        <w:rPr>
          <w:rFonts w:ascii="Garamond" w:hAnsi="Garamond"/>
          <w:bCs/>
          <w:szCs w:val="44"/>
        </w:rPr>
        <w:t>R</w:t>
      </w:r>
      <w:r w:rsidR="006F4418" w:rsidRPr="00BB7BC1">
        <w:rPr>
          <w:rFonts w:ascii="Garamond" w:hAnsi="Garamond"/>
          <w:bCs/>
          <w:szCs w:val="44"/>
        </w:rPr>
        <w:t xml:space="preserve">eviewer #2 for </w:t>
      </w:r>
      <w:r w:rsidR="00C527CB" w:rsidRPr="00BB7BC1">
        <w:rPr>
          <w:rFonts w:ascii="Garamond" w:hAnsi="Garamond"/>
          <w:bCs/>
          <w:szCs w:val="44"/>
        </w:rPr>
        <w:t>two</w:t>
      </w:r>
      <w:r w:rsidR="006F4418" w:rsidRPr="00BB7BC1">
        <w:rPr>
          <w:rFonts w:ascii="Garamond" w:hAnsi="Garamond"/>
          <w:bCs/>
          <w:szCs w:val="44"/>
        </w:rPr>
        <w:t xml:space="preserve"> papers on 20</w:t>
      </w:r>
      <w:r w:rsidR="006F4418" w:rsidRPr="00BB7BC1">
        <w:rPr>
          <w:rFonts w:ascii="Garamond" w:hAnsi="Garamond"/>
          <w:bCs/>
          <w:szCs w:val="44"/>
          <w:vertAlign w:val="superscript"/>
        </w:rPr>
        <w:t>th</w:t>
      </w:r>
      <w:r w:rsidR="006F4418" w:rsidRPr="00BB7BC1">
        <w:rPr>
          <w:rFonts w:ascii="Garamond" w:hAnsi="Garamond"/>
          <w:bCs/>
          <w:szCs w:val="44"/>
        </w:rPr>
        <w:t xml:space="preserve"> century Continental philosophy considered for the 2021 University of Toronto Undergraduate Philosophy Conference</w:t>
      </w:r>
      <w:r w:rsidR="007F79C0">
        <w:rPr>
          <w:rFonts w:ascii="Garamond" w:hAnsi="Garamond"/>
          <w:bCs/>
          <w:szCs w:val="44"/>
        </w:rPr>
        <w:t>.</w:t>
      </w:r>
    </w:p>
    <w:p w14:paraId="4585F4FD" w14:textId="77777777" w:rsidR="00D40037" w:rsidRDefault="006F4418" w:rsidP="00D40037">
      <w:pPr>
        <w:rPr>
          <w:rFonts w:ascii="Garamond" w:hAnsi="Garamond"/>
          <w:b/>
          <w:szCs w:val="44"/>
          <w:u w:val="single"/>
        </w:rPr>
      </w:pPr>
      <w:r w:rsidRPr="00C60385">
        <w:rPr>
          <w:rFonts w:ascii="Garamond" w:hAnsi="Garamond"/>
          <w:bCs/>
          <w:szCs w:val="44"/>
        </w:rPr>
        <w:t xml:space="preserve"> </w:t>
      </w:r>
    </w:p>
    <w:p w14:paraId="164C59FD" w14:textId="68B28E4A" w:rsidR="00D22469" w:rsidRPr="00D40037" w:rsidRDefault="00486CBA" w:rsidP="005871E2">
      <w:pPr>
        <w:ind w:left="1440" w:hanging="1440"/>
        <w:jc w:val="both"/>
        <w:rPr>
          <w:rFonts w:ascii="Garamond" w:hAnsi="Garamond"/>
          <w:b/>
          <w:szCs w:val="44"/>
          <w:u w:val="single"/>
        </w:rPr>
      </w:pPr>
      <w:r>
        <w:rPr>
          <w:rFonts w:ascii="Garamond" w:hAnsi="Garamond"/>
          <w:szCs w:val="48"/>
        </w:rPr>
        <w:t>2018</w:t>
      </w:r>
      <w:r w:rsidR="00F3414D">
        <w:rPr>
          <w:rFonts w:ascii="Garamond" w:hAnsi="Garamond" w:cs="Times New Roman (Body CS)"/>
        </w:rPr>
        <w:t>—</w:t>
      </w:r>
      <w:r w:rsidR="005737F6">
        <w:rPr>
          <w:rFonts w:ascii="Garamond" w:hAnsi="Garamond"/>
          <w:szCs w:val="48"/>
        </w:rPr>
        <w:t>2019</w:t>
      </w:r>
      <w:r w:rsidR="00F3414D">
        <w:rPr>
          <w:rFonts w:ascii="Garamond" w:hAnsi="Garamond"/>
          <w:szCs w:val="48"/>
        </w:rPr>
        <w:tab/>
      </w:r>
      <w:r w:rsidR="006F4418" w:rsidRPr="00D40037">
        <w:rPr>
          <w:rFonts w:ascii="Garamond" w:hAnsi="Garamond"/>
          <w:szCs w:val="48"/>
        </w:rPr>
        <w:t>Vice President, Society of Undergraduate Philosophers (SUP), Department of Philosophy at the University of Guelph, Fall 2018</w:t>
      </w:r>
      <w:r w:rsidR="00C529C3">
        <w:rPr>
          <w:rFonts w:ascii="Garamond" w:hAnsi="Garamond" w:cs="Times New Roman (Body CS)"/>
        </w:rPr>
        <w:t>—</w:t>
      </w:r>
      <w:r w:rsidR="006F4418" w:rsidRPr="00D40037">
        <w:rPr>
          <w:rFonts w:ascii="Garamond" w:hAnsi="Garamond"/>
          <w:szCs w:val="48"/>
        </w:rPr>
        <w:t>Spring 2019.</w:t>
      </w:r>
    </w:p>
    <w:p w14:paraId="7B503E35" w14:textId="77777777" w:rsidR="00C60385" w:rsidRPr="00C60385" w:rsidRDefault="00C60385" w:rsidP="00C60385">
      <w:pPr>
        <w:rPr>
          <w:rFonts w:ascii="Garamond" w:hAnsi="Garamond"/>
          <w:szCs w:val="48"/>
        </w:rPr>
      </w:pPr>
    </w:p>
    <w:p w14:paraId="5CBD1335" w14:textId="254497F0" w:rsidR="00C60385" w:rsidRPr="00B0365D" w:rsidRDefault="00B0365D" w:rsidP="005871E2">
      <w:pPr>
        <w:ind w:left="1440" w:hanging="1440"/>
        <w:jc w:val="both"/>
        <w:rPr>
          <w:rFonts w:ascii="Garamond" w:hAnsi="Garamond"/>
          <w:szCs w:val="48"/>
        </w:rPr>
      </w:pPr>
      <w:r>
        <w:rPr>
          <w:rFonts w:ascii="Garamond" w:hAnsi="Garamond"/>
          <w:szCs w:val="48"/>
        </w:rPr>
        <w:t>2018</w:t>
      </w:r>
      <w:r w:rsidR="00F3414D">
        <w:rPr>
          <w:rFonts w:ascii="Garamond" w:hAnsi="Garamond" w:cs="Times New Roman (Body CS)"/>
        </w:rPr>
        <w:t>—</w:t>
      </w:r>
      <w:r>
        <w:rPr>
          <w:rFonts w:ascii="Garamond" w:hAnsi="Garamond"/>
          <w:szCs w:val="48"/>
        </w:rPr>
        <w:t>2019</w:t>
      </w:r>
      <w:r w:rsidR="006E2406">
        <w:rPr>
          <w:rFonts w:ascii="Garamond" w:hAnsi="Garamond"/>
          <w:szCs w:val="48"/>
        </w:rPr>
        <w:t xml:space="preserve">   </w:t>
      </w:r>
      <w:r w:rsidR="00747583" w:rsidRPr="00B0365D">
        <w:rPr>
          <w:rFonts w:ascii="Garamond" w:hAnsi="Garamond"/>
          <w:szCs w:val="48"/>
        </w:rPr>
        <w:t>Department of Philosophy</w:t>
      </w:r>
      <w:r w:rsidR="00315B3F" w:rsidRPr="00B0365D">
        <w:rPr>
          <w:rFonts w:ascii="Garamond" w:hAnsi="Garamond"/>
          <w:szCs w:val="48"/>
        </w:rPr>
        <w:t xml:space="preserve"> Representative for the College of Arts Student </w:t>
      </w:r>
      <w:r w:rsidR="00747583" w:rsidRPr="00B0365D">
        <w:rPr>
          <w:rFonts w:ascii="Garamond" w:hAnsi="Garamond"/>
          <w:szCs w:val="48"/>
        </w:rPr>
        <w:t>Union</w:t>
      </w:r>
      <w:r w:rsidR="00315B3F" w:rsidRPr="00B0365D">
        <w:rPr>
          <w:rFonts w:ascii="Garamond" w:hAnsi="Garamond"/>
          <w:szCs w:val="48"/>
        </w:rPr>
        <w:t>,</w:t>
      </w:r>
      <w:r w:rsidR="00315B3F" w:rsidRPr="00B0365D">
        <w:rPr>
          <w:rFonts w:ascii="Garamond" w:hAnsi="Garamond"/>
          <w:b/>
          <w:bCs/>
          <w:szCs w:val="48"/>
        </w:rPr>
        <w:t xml:space="preserve"> </w:t>
      </w:r>
      <w:r w:rsidR="00315B3F" w:rsidRPr="00B0365D">
        <w:rPr>
          <w:rFonts w:ascii="Garamond" w:hAnsi="Garamond"/>
          <w:szCs w:val="48"/>
        </w:rPr>
        <w:t xml:space="preserve">College of Arts at the University of Guelph. </w:t>
      </w:r>
    </w:p>
    <w:p w14:paraId="75E83122" w14:textId="77777777" w:rsidR="00C60385" w:rsidRPr="00C60385" w:rsidRDefault="00C60385" w:rsidP="00C60385">
      <w:pPr>
        <w:rPr>
          <w:rFonts w:ascii="Garamond" w:hAnsi="Garamond"/>
          <w:szCs w:val="48"/>
        </w:rPr>
      </w:pPr>
    </w:p>
    <w:p w14:paraId="42DB316C" w14:textId="256B83B4" w:rsidR="00D15D52" w:rsidRPr="00361BA4" w:rsidRDefault="00361BA4" w:rsidP="005871E2">
      <w:pPr>
        <w:ind w:left="1440" w:hanging="1440"/>
        <w:jc w:val="both"/>
        <w:rPr>
          <w:rFonts w:ascii="Garamond" w:hAnsi="Garamond"/>
          <w:szCs w:val="48"/>
        </w:rPr>
      </w:pPr>
      <w:r>
        <w:rPr>
          <w:rFonts w:ascii="Garamond" w:hAnsi="Garamond"/>
          <w:szCs w:val="48"/>
        </w:rPr>
        <w:t>2018</w:t>
      </w:r>
      <w:r w:rsidR="00F3414D">
        <w:rPr>
          <w:rFonts w:ascii="Garamond" w:hAnsi="Garamond" w:cs="Times New Roman (Body CS)"/>
        </w:rPr>
        <w:t>—</w:t>
      </w:r>
      <w:r>
        <w:rPr>
          <w:rFonts w:ascii="Garamond" w:hAnsi="Garamond"/>
          <w:szCs w:val="48"/>
        </w:rPr>
        <w:t>2019</w:t>
      </w:r>
      <w:r w:rsidR="006E2406">
        <w:rPr>
          <w:rFonts w:ascii="Garamond" w:hAnsi="Garamond"/>
          <w:szCs w:val="48"/>
        </w:rPr>
        <w:t xml:space="preserve"> </w:t>
      </w:r>
      <w:r w:rsidR="00F23A29">
        <w:rPr>
          <w:rFonts w:ascii="Garamond" w:hAnsi="Garamond"/>
          <w:szCs w:val="48"/>
        </w:rPr>
        <w:tab/>
      </w:r>
      <w:r w:rsidR="006F4418" w:rsidRPr="00361BA4">
        <w:rPr>
          <w:rFonts w:ascii="Garamond" w:hAnsi="Garamond"/>
          <w:szCs w:val="48"/>
        </w:rPr>
        <w:t>SUP Representative for Undergraduate Program Committee, Department of Philosophy at the University of Guelph. Committee Chair:</w:t>
      </w:r>
      <w:r w:rsidR="00BF56BD">
        <w:rPr>
          <w:rFonts w:ascii="Garamond" w:hAnsi="Garamond"/>
          <w:szCs w:val="48"/>
        </w:rPr>
        <w:t xml:space="preserve"> </w:t>
      </w:r>
      <w:r w:rsidR="006F4418" w:rsidRPr="00361BA4">
        <w:rPr>
          <w:rFonts w:ascii="Garamond" w:hAnsi="Garamond"/>
          <w:szCs w:val="48"/>
        </w:rPr>
        <w:t xml:space="preserve">Karyn Freedman. </w:t>
      </w:r>
    </w:p>
    <w:p w14:paraId="56EAADA1" w14:textId="77777777" w:rsidR="00C60385" w:rsidRPr="00C60385" w:rsidRDefault="00C60385" w:rsidP="00C60385">
      <w:pPr>
        <w:rPr>
          <w:rFonts w:ascii="Garamond" w:hAnsi="Garamond"/>
          <w:szCs w:val="48"/>
        </w:rPr>
      </w:pPr>
    </w:p>
    <w:p w14:paraId="4ADE6D24" w14:textId="4441A021" w:rsidR="00D40080" w:rsidRDefault="00367F6F" w:rsidP="002739C8">
      <w:pPr>
        <w:ind w:left="1440" w:hanging="1440"/>
        <w:jc w:val="both"/>
        <w:rPr>
          <w:rFonts w:ascii="Garamond" w:hAnsi="Garamond"/>
          <w:szCs w:val="48"/>
        </w:rPr>
      </w:pPr>
      <w:r>
        <w:rPr>
          <w:rFonts w:ascii="Garamond" w:hAnsi="Garamond"/>
          <w:szCs w:val="48"/>
        </w:rPr>
        <w:t>201</w:t>
      </w:r>
      <w:r w:rsidR="006E2406">
        <w:rPr>
          <w:rFonts w:ascii="Garamond" w:hAnsi="Garamond"/>
          <w:szCs w:val="48"/>
        </w:rPr>
        <w:t>8</w:t>
      </w:r>
      <w:r w:rsidR="006E2406">
        <w:rPr>
          <w:rFonts w:ascii="Garamond" w:hAnsi="Garamond"/>
          <w:szCs w:val="48"/>
        </w:rPr>
        <w:tab/>
      </w:r>
      <w:r w:rsidR="006F4418" w:rsidRPr="00367F6F">
        <w:rPr>
          <w:rFonts w:ascii="Garamond" w:hAnsi="Garamond"/>
          <w:szCs w:val="48"/>
        </w:rPr>
        <w:t>Student Relations Executive, Society of Undergraduate Philosophers (SUP), Department of Philosophy at the University of Guelph</w:t>
      </w:r>
      <w:r>
        <w:rPr>
          <w:rFonts w:ascii="Garamond" w:hAnsi="Garamond"/>
          <w:szCs w:val="48"/>
        </w:rPr>
        <w:t>.</w:t>
      </w:r>
    </w:p>
    <w:p w14:paraId="4E332BAA" w14:textId="77777777" w:rsidR="007B540F" w:rsidRDefault="007B540F" w:rsidP="008A3342">
      <w:pPr>
        <w:jc w:val="both"/>
        <w:rPr>
          <w:rFonts w:ascii="Garamond" w:hAnsi="Garamond"/>
          <w:b/>
          <w:bCs/>
          <w:smallCaps/>
          <w:color w:val="C00000"/>
          <w:sz w:val="28"/>
          <w:szCs w:val="28"/>
        </w:rPr>
      </w:pPr>
    </w:p>
    <w:p w14:paraId="591E3B4A" w14:textId="0CC0741D" w:rsidR="00D40080" w:rsidRPr="00194906" w:rsidRDefault="00D40080" w:rsidP="00D40080">
      <w:pPr>
        <w:ind w:left="1134" w:hanging="1134"/>
        <w:jc w:val="both"/>
        <w:rPr>
          <w:rFonts w:ascii="Garamond" w:hAnsi="Garamond"/>
          <w:szCs w:val="48"/>
        </w:rPr>
      </w:pPr>
      <w:r>
        <w:rPr>
          <w:rFonts w:ascii="Garamond" w:hAnsi="Garamond"/>
          <w:b/>
          <w:bCs/>
          <w:smallCaps/>
          <w:color w:val="C00000"/>
          <w:sz w:val="28"/>
          <w:szCs w:val="28"/>
        </w:rPr>
        <w:t>Professional Affiliations</w:t>
      </w:r>
    </w:p>
    <w:p w14:paraId="0872E5C8" w14:textId="29E4E330" w:rsidR="00D40080" w:rsidRDefault="00123AD0" w:rsidP="00123AD0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2023</w:t>
      </w:r>
      <w:r w:rsidR="00955B54">
        <w:rPr>
          <w:rFonts w:ascii="Garamond" w:hAnsi="Garamond" w:cs="Times New Roman (Body CS)"/>
        </w:rPr>
        <w:t>—</w:t>
      </w:r>
      <w:r>
        <w:rPr>
          <w:rFonts w:ascii="Garamond" w:hAnsi="Garamond"/>
          <w:color w:val="000000" w:themeColor="text1"/>
        </w:rPr>
        <w:t xml:space="preserve">24 </w:t>
      </w:r>
      <w:r>
        <w:rPr>
          <w:rFonts w:ascii="Garamond" w:hAnsi="Garamond"/>
          <w:color w:val="000000" w:themeColor="text1"/>
        </w:rPr>
        <w:tab/>
      </w:r>
      <w:r w:rsidR="00D40080" w:rsidRPr="00181BAA">
        <w:rPr>
          <w:rFonts w:ascii="Garamond" w:hAnsi="Garamond"/>
          <w:color w:val="000000" w:themeColor="text1"/>
        </w:rPr>
        <w:t>Canadian Philosophical Association</w:t>
      </w:r>
      <w:r>
        <w:rPr>
          <w:rFonts w:ascii="Garamond" w:hAnsi="Garamond"/>
          <w:color w:val="000000" w:themeColor="text1"/>
        </w:rPr>
        <w:t xml:space="preserve">, </w:t>
      </w:r>
      <w:r w:rsidR="00D40080" w:rsidRPr="00181BAA">
        <w:rPr>
          <w:rFonts w:ascii="Garamond" w:hAnsi="Garamond"/>
          <w:color w:val="000000" w:themeColor="text1"/>
        </w:rPr>
        <w:t>student member</w:t>
      </w:r>
      <w:r w:rsidR="00101C65">
        <w:rPr>
          <w:rFonts w:ascii="Garamond" w:hAnsi="Garamond"/>
          <w:color w:val="000000" w:themeColor="text1"/>
        </w:rPr>
        <w:t>.</w:t>
      </w:r>
    </w:p>
    <w:p w14:paraId="7845122A" w14:textId="687F13B1" w:rsidR="006410DE" w:rsidRPr="00181BAA" w:rsidRDefault="00123AD0" w:rsidP="00194906">
      <w:pPr>
        <w:ind w:left="1134" w:hanging="1134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2023</w:t>
      </w:r>
      <w:r w:rsidR="00955B54">
        <w:rPr>
          <w:rFonts w:ascii="Garamond" w:hAnsi="Garamond" w:cs="Times New Roman (Body CS)"/>
        </w:rPr>
        <w:t>—</w:t>
      </w:r>
      <w:r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 w:rsidR="006410DE">
        <w:rPr>
          <w:rFonts w:ascii="Garamond" w:hAnsi="Garamond"/>
          <w:color w:val="000000" w:themeColor="text1"/>
        </w:rPr>
        <w:t>Montreal Affectivity Lab (MAL) graduate member</w:t>
      </w:r>
      <w:r w:rsidR="00101C65">
        <w:rPr>
          <w:rFonts w:ascii="Garamond" w:hAnsi="Garamond"/>
          <w:color w:val="000000" w:themeColor="text1"/>
        </w:rPr>
        <w:t>.</w:t>
      </w:r>
      <w:r w:rsidR="006410DE">
        <w:rPr>
          <w:rFonts w:ascii="Garamond" w:hAnsi="Garamond"/>
          <w:color w:val="000000" w:themeColor="text1"/>
        </w:rPr>
        <w:t xml:space="preserve"> </w:t>
      </w:r>
    </w:p>
    <w:p w14:paraId="7649B940" w14:textId="77777777" w:rsidR="00D40080" w:rsidRDefault="00D40080" w:rsidP="00194906">
      <w:pPr>
        <w:ind w:left="1134" w:hanging="1134"/>
        <w:jc w:val="both"/>
        <w:rPr>
          <w:rFonts w:ascii="Garamond" w:hAnsi="Garamond"/>
          <w:b/>
          <w:bCs/>
          <w:smallCaps/>
          <w:color w:val="C00000"/>
          <w:sz w:val="28"/>
          <w:szCs w:val="28"/>
        </w:rPr>
      </w:pPr>
    </w:p>
    <w:p w14:paraId="2A6CCE4D" w14:textId="520DCBA1" w:rsidR="00D05FF9" w:rsidRPr="00194906" w:rsidRDefault="00494117" w:rsidP="00194906">
      <w:pPr>
        <w:ind w:left="1134" w:hanging="1134"/>
        <w:jc w:val="both"/>
        <w:rPr>
          <w:rFonts w:ascii="Garamond" w:hAnsi="Garamond"/>
          <w:szCs w:val="48"/>
        </w:rPr>
      </w:pPr>
      <w:r w:rsidRPr="00E2724D">
        <w:rPr>
          <w:rFonts w:ascii="Garamond" w:hAnsi="Garamond"/>
          <w:b/>
          <w:bCs/>
          <w:smallCaps/>
          <w:color w:val="C00000"/>
          <w:sz w:val="28"/>
          <w:szCs w:val="28"/>
        </w:rPr>
        <w:t>Other Media</w:t>
      </w:r>
    </w:p>
    <w:p w14:paraId="6F135C05" w14:textId="20C5C822" w:rsidR="00135801" w:rsidRDefault="008D4E9B" w:rsidP="00766F63">
      <w:pPr>
        <w:rPr>
          <w:rFonts w:ascii="Garamond" w:hAnsi="Garamond"/>
          <w:color w:val="21201E"/>
        </w:rPr>
      </w:pPr>
      <w:r w:rsidRPr="00345D36">
        <w:rPr>
          <w:rFonts w:ascii="Garamond" w:hAnsi="Garamond"/>
          <w:bCs/>
        </w:rPr>
        <w:t>“</w:t>
      </w:r>
      <w:r w:rsidR="005F49E0" w:rsidRPr="00345D36">
        <w:rPr>
          <w:rFonts w:ascii="Garamond" w:hAnsi="Garamond"/>
          <w:bCs/>
        </w:rPr>
        <w:t>The Conceptions of Love</w:t>
      </w:r>
      <w:r w:rsidR="009700D0" w:rsidRPr="00345D36">
        <w:rPr>
          <w:rFonts w:ascii="Garamond" w:hAnsi="Garamond"/>
          <w:bCs/>
        </w:rPr>
        <w:t xml:space="preserve"> with Alexander Carty</w:t>
      </w:r>
      <w:r w:rsidRPr="00345D36">
        <w:rPr>
          <w:rFonts w:ascii="Garamond" w:hAnsi="Garamond"/>
          <w:bCs/>
        </w:rPr>
        <w:t>”</w:t>
      </w:r>
      <w:r w:rsidR="000C530F" w:rsidRPr="00345D36">
        <w:rPr>
          <w:rFonts w:ascii="Garamond" w:hAnsi="Garamond"/>
          <w:color w:val="21201E"/>
        </w:rPr>
        <w:t xml:space="preserve"> ep. #24,</w:t>
      </w:r>
      <w:r w:rsidRPr="00345D36">
        <w:rPr>
          <w:rFonts w:ascii="Garamond" w:hAnsi="Garamond"/>
          <w:bCs/>
        </w:rPr>
        <w:t xml:space="preserve"> for </w:t>
      </w:r>
      <w:r w:rsidRPr="00345D36">
        <w:rPr>
          <w:rFonts w:ascii="Garamond" w:hAnsi="Garamond"/>
          <w:color w:val="21201E"/>
        </w:rPr>
        <w:t>Parlons Éthique</w:t>
      </w:r>
      <w:r w:rsidR="0067793B" w:rsidRPr="00345D36">
        <w:rPr>
          <w:rFonts w:ascii="Garamond" w:hAnsi="Garamond"/>
          <w:color w:val="21201E"/>
        </w:rPr>
        <w:t xml:space="preserve">, </w:t>
      </w:r>
      <w:r w:rsidR="00DD3EA1" w:rsidRPr="00345D36">
        <w:rPr>
          <w:rFonts w:ascii="Garamond" w:hAnsi="Garamond"/>
          <w:color w:val="21201E"/>
        </w:rPr>
        <w:t xml:space="preserve">hosted </w:t>
      </w:r>
      <w:r w:rsidR="0067793B" w:rsidRPr="00345D36">
        <w:rPr>
          <w:rFonts w:ascii="Garamond" w:hAnsi="Garamond"/>
          <w:color w:val="21201E"/>
        </w:rPr>
        <w:t xml:space="preserve">by </w:t>
      </w:r>
      <w:hyperlink r:id="rId10" w:history="1">
        <w:r w:rsidR="0067793B" w:rsidRPr="00345D36">
          <w:rPr>
            <w:rStyle w:val="Hyperlink"/>
            <w:rFonts w:ascii="Garamond" w:hAnsi="Garamond"/>
          </w:rPr>
          <w:t>Keven Bisson</w:t>
        </w:r>
      </w:hyperlink>
      <w:r w:rsidR="0067793B" w:rsidRPr="00345D36">
        <w:rPr>
          <w:rFonts w:ascii="Garamond" w:hAnsi="Garamond"/>
          <w:color w:val="21201E"/>
        </w:rPr>
        <w:t xml:space="preserve"> (McGill University).</w:t>
      </w:r>
      <w:r w:rsidR="008F7425" w:rsidRPr="00345D36">
        <w:rPr>
          <w:rFonts w:ascii="Garamond" w:hAnsi="Garamond"/>
          <w:color w:val="21201E"/>
        </w:rPr>
        <w:t xml:space="preserve"> </w:t>
      </w:r>
      <w:r w:rsidR="000C530F" w:rsidRPr="00345D36">
        <w:rPr>
          <w:rFonts w:ascii="Garamond" w:hAnsi="Garamond"/>
          <w:color w:val="21201E"/>
        </w:rPr>
        <w:t>S</w:t>
      </w:r>
      <w:r w:rsidR="00A25FC5" w:rsidRPr="00345D36">
        <w:rPr>
          <w:rFonts w:ascii="Garamond" w:hAnsi="Garamond"/>
          <w:color w:val="21201E"/>
        </w:rPr>
        <w:t>ee</w:t>
      </w:r>
      <w:r w:rsidR="000417F8" w:rsidRPr="00345D36">
        <w:rPr>
          <w:rFonts w:ascii="Garamond" w:hAnsi="Garamond"/>
          <w:color w:val="21201E"/>
        </w:rPr>
        <w:t>:</w:t>
      </w:r>
      <w:r w:rsidR="00D648AC" w:rsidRPr="00345D36">
        <w:rPr>
          <w:rFonts w:ascii="Garamond" w:hAnsi="Garamond"/>
          <w:color w:val="21201E"/>
        </w:rPr>
        <w:t xml:space="preserve"> </w:t>
      </w:r>
      <w:hyperlink r:id="rId11" w:history="1">
        <w:r w:rsidR="00D648AC" w:rsidRPr="00345D36">
          <w:rPr>
            <w:rStyle w:val="Hyperlink"/>
            <w:rFonts w:ascii="Garamond" w:hAnsi="Garamond"/>
          </w:rPr>
          <w:t>https://www.youtube.com/watch?v=-X97-YyY9GM</w:t>
        </w:r>
      </w:hyperlink>
      <w:r w:rsidR="000417F8" w:rsidRPr="00345D36">
        <w:rPr>
          <w:rFonts w:ascii="Garamond" w:hAnsi="Garamond"/>
          <w:color w:val="21201E"/>
        </w:rPr>
        <w:t>.</w:t>
      </w:r>
      <w:r w:rsidR="00752E48">
        <w:rPr>
          <w:rStyle w:val="FootnoteReference"/>
          <w:rFonts w:ascii="Garamond" w:hAnsi="Garamond"/>
          <w:color w:val="21201E"/>
        </w:rPr>
        <w:footnoteReference w:id="2"/>
      </w:r>
    </w:p>
    <w:p w14:paraId="561D81EC" w14:textId="77777777" w:rsidR="007614F3" w:rsidRPr="00E44E7B" w:rsidRDefault="007614F3" w:rsidP="00766F63">
      <w:pPr>
        <w:rPr>
          <w:rFonts w:ascii="Garamond" w:hAnsi="Garamond"/>
          <w:color w:val="21201E"/>
        </w:rPr>
      </w:pPr>
    </w:p>
    <w:p w14:paraId="52E5E71C" w14:textId="11B0E5EB" w:rsidR="00EC6934" w:rsidRPr="00E2724D" w:rsidRDefault="00997B92" w:rsidP="00616AFA">
      <w:pPr>
        <w:spacing w:line="276" w:lineRule="auto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E2724D">
        <w:rPr>
          <w:rFonts w:ascii="Garamond" w:hAnsi="Garamond"/>
          <w:b/>
          <w:bCs/>
          <w:smallCaps/>
          <w:color w:val="C00000"/>
          <w:sz w:val="28"/>
          <w:szCs w:val="28"/>
        </w:rPr>
        <w:t>References</w:t>
      </w:r>
    </w:p>
    <w:p w14:paraId="22DD17F8" w14:textId="4DAEABF8" w:rsidR="00C25A33" w:rsidRPr="000F474F" w:rsidRDefault="000F474F" w:rsidP="00997B92">
      <w:pPr>
        <w:rPr>
          <w:rFonts w:ascii="Garamond" w:hAnsi="Garamond"/>
        </w:rPr>
      </w:pPr>
      <w:r>
        <w:rPr>
          <w:rFonts w:ascii="Garamond" w:hAnsi="Garamond"/>
        </w:rPr>
        <w:t>Chris Howard</w:t>
      </w:r>
      <w:r w:rsidR="002C4B4E" w:rsidRPr="004D4930">
        <w:rPr>
          <w:rFonts w:ascii="Garamond" w:hAnsi="Garamond"/>
        </w:rPr>
        <w:t xml:space="preserve"> </w:t>
      </w:r>
      <w:r w:rsidR="002C4B4E" w:rsidRPr="004D4930">
        <w:rPr>
          <w:rFonts w:ascii="Garamond" w:hAnsi="Garamond"/>
        </w:rPr>
        <w:tab/>
      </w:r>
      <w:r w:rsidR="002C4B4E" w:rsidRPr="004D4930">
        <w:rPr>
          <w:rFonts w:ascii="Garamond" w:hAnsi="Garamond"/>
        </w:rPr>
        <w:tab/>
        <w:t xml:space="preserve">          </w:t>
      </w:r>
      <w:r w:rsidR="004D3C1F">
        <w:rPr>
          <w:rFonts w:ascii="Garamond" w:hAnsi="Garamond"/>
        </w:rPr>
        <w:t xml:space="preserve">            </w:t>
      </w:r>
      <w:r w:rsidR="002C4B4E">
        <w:rPr>
          <w:rFonts w:ascii="Garamond" w:hAnsi="Garamond"/>
        </w:rPr>
        <w:t>David Davies</w:t>
      </w:r>
      <w:r w:rsidR="002C4B4E">
        <w:rPr>
          <w:rFonts w:ascii="Garamond" w:hAnsi="Garamond"/>
        </w:rPr>
        <w:tab/>
      </w:r>
      <w:r w:rsidR="002C4B4E">
        <w:rPr>
          <w:rFonts w:ascii="Garamond" w:hAnsi="Garamond"/>
        </w:rPr>
        <w:tab/>
        <w:t xml:space="preserve">           </w:t>
      </w:r>
    </w:p>
    <w:p w14:paraId="0E5BEB62" w14:textId="27A260B0" w:rsidR="00D6535A" w:rsidRDefault="000F474F" w:rsidP="00997B92">
      <w:pPr>
        <w:rPr>
          <w:rFonts w:ascii="Garamond" w:hAnsi="Garamond"/>
        </w:rPr>
      </w:pPr>
      <w:r>
        <w:rPr>
          <w:rFonts w:ascii="Garamond" w:hAnsi="Garamond"/>
        </w:rPr>
        <w:t>Associate Professor</w:t>
      </w:r>
      <w:r w:rsidR="00D6535A">
        <w:rPr>
          <w:rFonts w:ascii="Garamond" w:hAnsi="Garamond"/>
        </w:rPr>
        <w:tab/>
      </w:r>
      <w:r w:rsidR="00D6535A">
        <w:rPr>
          <w:rFonts w:ascii="Garamond" w:hAnsi="Garamond"/>
        </w:rPr>
        <w:tab/>
      </w:r>
      <w:r w:rsidR="002C4B4E">
        <w:rPr>
          <w:rFonts w:ascii="Garamond" w:hAnsi="Garamond"/>
        </w:rPr>
        <w:t xml:space="preserve">          </w:t>
      </w:r>
      <w:proofErr w:type="spellStart"/>
      <w:r w:rsidR="0029409C">
        <w:rPr>
          <w:rFonts w:ascii="Garamond" w:hAnsi="Garamond"/>
        </w:rPr>
        <w:t>Professor</w:t>
      </w:r>
      <w:proofErr w:type="spellEnd"/>
    </w:p>
    <w:p w14:paraId="27F33E1C" w14:textId="4835BB8D" w:rsidR="00D6535A" w:rsidRDefault="00D6535A" w:rsidP="00997B92">
      <w:pPr>
        <w:rPr>
          <w:rFonts w:ascii="Garamond" w:hAnsi="Garamond"/>
        </w:rPr>
      </w:pPr>
      <w:r>
        <w:rPr>
          <w:rFonts w:ascii="Garamond" w:hAnsi="Garamond"/>
        </w:rPr>
        <w:t>Department of Philosophy</w:t>
      </w:r>
      <w:r w:rsidR="000F474F">
        <w:rPr>
          <w:rFonts w:ascii="Garamond" w:hAnsi="Garamond"/>
        </w:rPr>
        <w:tab/>
      </w:r>
      <w:r w:rsidR="002C4B4E">
        <w:rPr>
          <w:rFonts w:ascii="Garamond" w:hAnsi="Garamond"/>
        </w:rPr>
        <w:t xml:space="preserve">          Department of Philosophy</w:t>
      </w:r>
      <w:r w:rsidR="000F474F">
        <w:rPr>
          <w:rFonts w:ascii="Garamond" w:hAnsi="Garamond"/>
        </w:rPr>
        <w:tab/>
      </w:r>
    </w:p>
    <w:p w14:paraId="239DDE6B" w14:textId="1D8A6144" w:rsidR="00C25A33" w:rsidRDefault="000F474F" w:rsidP="00997B92">
      <w:pPr>
        <w:rPr>
          <w:rFonts w:ascii="Garamond" w:hAnsi="Garamond"/>
        </w:rPr>
      </w:pPr>
      <w:r>
        <w:rPr>
          <w:rFonts w:ascii="Garamond" w:hAnsi="Garamond"/>
        </w:rPr>
        <w:t xml:space="preserve">McGill University </w:t>
      </w:r>
      <w:r w:rsidR="00D6535A">
        <w:rPr>
          <w:rFonts w:ascii="Garamond" w:hAnsi="Garamond"/>
        </w:rPr>
        <w:tab/>
      </w:r>
      <w:r w:rsidR="00D6535A">
        <w:rPr>
          <w:rFonts w:ascii="Garamond" w:hAnsi="Garamond"/>
        </w:rPr>
        <w:tab/>
      </w:r>
      <w:r w:rsidR="002C4B4E">
        <w:rPr>
          <w:rFonts w:ascii="Garamond" w:hAnsi="Garamond"/>
        </w:rPr>
        <w:t xml:space="preserve">          McGill University</w:t>
      </w:r>
    </w:p>
    <w:p w14:paraId="45355A3B" w14:textId="7C48AF1F" w:rsidR="001B255C" w:rsidRDefault="00000000" w:rsidP="00997B92">
      <w:pPr>
        <w:rPr>
          <w:rFonts w:ascii="Garamond" w:hAnsi="Garamond"/>
        </w:rPr>
      </w:pPr>
      <w:hyperlink r:id="rId12" w:history="1">
        <w:r w:rsidR="000F474F" w:rsidRPr="00B256FC">
          <w:rPr>
            <w:rStyle w:val="Hyperlink"/>
            <w:rFonts w:ascii="Garamond" w:hAnsi="Garamond"/>
          </w:rPr>
          <w:t>chris.howard@mcgill.ca</w:t>
        </w:r>
      </w:hyperlink>
      <w:r w:rsidR="000F474F">
        <w:rPr>
          <w:rFonts w:ascii="Garamond" w:hAnsi="Garamond"/>
        </w:rPr>
        <w:t xml:space="preserve"> </w:t>
      </w:r>
      <w:r w:rsidR="00295C1A">
        <w:rPr>
          <w:rFonts w:ascii="Garamond" w:hAnsi="Garamond"/>
        </w:rPr>
        <w:tab/>
      </w:r>
      <w:r w:rsidR="002C4B4E">
        <w:rPr>
          <w:rFonts w:ascii="Garamond" w:hAnsi="Garamond"/>
        </w:rPr>
        <w:t xml:space="preserve">          </w:t>
      </w:r>
      <w:hyperlink r:id="rId13" w:history="1">
        <w:r w:rsidR="002C4B4E" w:rsidRPr="00F33363">
          <w:rPr>
            <w:rStyle w:val="Hyperlink"/>
            <w:rFonts w:ascii="Garamond" w:hAnsi="Garamond"/>
          </w:rPr>
          <w:t>david.davies@mcgill.ca</w:t>
        </w:r>
      </w:hyperlink>
      <w:r w:rsidR="002C4B4E">
        <w:rPr>
          <w:rFonts w:ascii="Garamond" w:hAnsi="Garamond"/>
        </w:rPr>
        <w:t xml:space="preserve"> </w:t>
      </w:r>
    </w:p>
    <w:p w14:paraId="5EE817CA" w14:textId="519872B4" w:rsidR="00A05C69" w:rsidRDefault="00D6535A" w:rsidP="00997B92">
      <w:pPr>
        <w:rPr>
          <w:rFonts w:ascii="Garamond" w:hAnsi="Garamond"/>
        </w:rPr>
      </w:pPr>
      <w:r>
        <w:rPr>
          <w:rFonts w:ascii="Garamond" w:hAnsi="Garamond"/>
        </w:rPr>
        <w:t xml:space="preserve">PhD </w:t>
      </w:r>
      <w:r w:rsidR="002C4B4E">
        <w:rPr>
          <w:rFonts w:ascii="Garamond" w:hAnsi="Garamond"/>
        </w:rPr>
        <w:t>super</w:t>
      </w:r>
      <w:r w:rsidR="00AB4E70">
        <w:rPr>
          <w:rFonts w:ascii="Garamond" w:hAnsi="Garamond"/>
        </w:rPr>
        <w:t>visor</w:t>
      </w:r>
      <w:r w:rsidR="00A05C69">
        <w:rPr>
          <w:rFonts w:ascii="Garamond" w:hAnsi="Garamond"/>
        </w:rPr>
        <w:tab/>
      </w:r>
      <w:r w:rsidR="00A05C69">
        <w:rPr>
          <w:rFonts w:ascii="Garamond" w:hAnsi="Garamond"/>
        </w:rPr>
        <w:tab/>
        <w:t xml:space="preserve">          PhD supervisor   </w:t>
      </w:r>
    </w:p>
    <w:p w14:paraId="42EFAEC4" w14:textId="43AEAEF0" w:rsidR="00D6535A" w:rsidRDefault="00407C4A" w:rsidP="00997B92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592CDA">
        <w:rPr>
          <w:rFonts w:ascii="Garamond" w:hAnsi="Garamond"/>
        </w:rPr>
        <w:t xml:space="preserve">    </w:t>
      </w:r>
      <w:r w:rsidR="00592CDA">
        <w:rPr>
          <w:rFonts w:ascii="Garamond" w:hAnsi="Garamond"/>
        </w:rPr>
        <w:tab/>
        <w:t xml:space="preserve">       </w:t>
      </w:r>
    </w:p>
    <w:p w14:paraId="536CF835" w14:textId="16613260" w:rsidR="00997B92" w:rsidRPr="004D4930" w:rsidRDefault="00997B92" w:rsidP="00997B92">
      <w:pPr>
        <w:rPr>
          <w:rFonts w:ascii="Garamond" w:hAnsi="Garamond"/>
        </w:rPr>
      </w:pPr>
      <w:r w:rsidRPr="004D4930">
        <w:rPr>
          <w:rFonts w:ascii="Garamond" w:hAnsi="Garamond"/>
        </w:rPr>
        <w:t xml:space="preserve">Gary Foster </w:t>
      </w:r>
      <w:r w:rsidRPr="004D4930">
        <w:rPr>
          <w:rFonts w:ascii="Garamond" w:hAnsi="Garamond"/>
        </w:rPr>
        <w:tab/>
      </w:r>
      <w:r w:rsidRPr="004D4930">
        <w:rPr>
          <w:rFonts w:ascii="Garamond" w:hAnsi="Garamond"/>
        </w:rPr>
        <w:tab/>
        <w:t xml:space="preserve">          </w:t>
      </w:r>
      <w:r w:rsidR="004D3C1F">
        <w:rPr>
          <w:rFonts w:ascii="Garamond" w:hAnsi="Garamond"/>
        </w:rPr>
        <w:t xml:space="preserve">            </w:t>
      </w:r>
      <w:r w:rsidRPr="004D4930">
        <w:rPr>
          <w:rFonts w:ascii="Garamond" w:hAnsi="Garamond"/>
        </w:rPr>
        <w:t xml:space="preserve">Neil Campbell </w:t>
      </w:r>
      <w:r w:rsidRPr="004D4930">
        <w:rPr>
          <w:rFonts w:ascii="Garamond" w:hAnsi="Garamond"/>
        </w:rPr>
        <w:tab/>
      </w:r>
      <w:r w:rsidRPr="004D4930">
        <w:rPr>
          <w:rFonts w:ascii="Garamond" w:hAnsi="Garamond"/>
        </w:rPr>
        <w:tab/>
        <w:t xml:space="preserve">                   </w:t>
      </w:r>
    </w:p>
    <w:p w14:paraId="750CC407" w14:textId="1BE4ECFD" w:rsidR="00D6535A" w:rsidRDefault="00997B92" w:rsidP="00997B92">
      <w:pPr>
        <w:rPr>
          <w:rFonts w:ascii="Garamond" w:hAnsi="Garamond"/>
        </w:rPr>
      </w:pPr>
      <w:r w:rsidRPr="004D4930">
        <w:rPr>
          <w:rFonts w:ascii="Garamond" w:hAnsi="Garamond"/>
        </w:rPr>
        <w:t>Associate Professor and Chair</w:t>
      </w:r>
      <w:r w:rsidRPr="004D4930">
        <w:rPr>
          <w:rFonts w:ascii="Garamond" w:hAnsi="Garamond"/>
        </w:rPr>
        <w:tab/>
      </w:r>
      <w:r w:rsidR="00D6535A">
        <w:rPr>
          <w:rFonts w:ascii="Garamond" w:hAnsi="Garamond"/>
        </w:rPr>
        <w:t xml:space="preserve">          </w:t>
      </w:r>
      <w:r w:rsidR="00D6535A" w:rsidRPr="004D4930">
        <w:rPr>
          <w:rFonts w:ascii="Garamond" w:hAnsi="Garamond"/>
        </w:rPr>
        <w:t xml:space="preserve">Professor </w:t>
      </w:r>
    </w:p>
    <w:p w14:paraId="167AE9C4" w14:textId="4C5D6496" w:rsidR="00997B92" w:rsidRPr="004D4930" w:rsidRDefault="00D6535A" w:rsidP="00997B92">
      <w:pPr>
        <w:rPr>
          <w:rFonts w:ascii="Garamond" w:hAnsi="Garamond"/>
        </w:rPr>
      </w:pPr>
      <w:r>
        <w:rPr>
          <w:rFonts w:ascii="Garamond" w:hAnsi="Garamond"/>
        </w:rPr>
        <w:t>Department of Philosophy</w:t>
      </w:r>
      <w:r>
        <w:rPr>
          <w:rFonts w:ascii="Garamond" w:hAnsi="Garamond"/>
        </w:rPr>
        <w:tab/>
      </w:r>
      <w:r w:rsidR="000B0902" w:rsidRPr="004D4930">
        <w:rPr>
          <w:rFonts w:ascii="Garamond" w:hAnsi="Garamond"/>
        </w:rPr>
        <w:t xml:space="preserve"> </w:t>
      </w:r>
      <w:r w:rsidR="004D4930">
        <w:rPr>
          <w:rFonts w:ascii="Garamond" w:hAnsi="Garamond"/>
        </w:rPr>
        <w:t xml:space="preserve">         </w:t>
      </w:r>
      <w:r>
        <w:rPr>
          <w:rFonts w:ascii="Garamond" w:hAnsi="Garamond"/>
        </w:rPr>
        <w:t>Department of Philosophy</w:t>
      </w:r>
    </w:p>
    <w:p w14:paraId="0466B5E2" w14:textId="35E8B0F3" w:rsidR="00997B92" w:rsidRPr="004D4930" w:rsidRDefault="00997B92" w:rsidP="00997B92">
      <w:pPr>
        <w:rPr>
          <w:rFonts w:ascii="Garamond" w:hAnsi="Garamond"/>
        </w:rPr>
      </w:pPr>
      <w:r w:rsidRPr="004D4930">
        <w:rPr>
          <w:rFonts w:ascii="Garamond" w:hAnsi="Garamond"/>
        </w:rPr>
        <w:t>Wilfrid Laurier University</w:t>
      </w:r>
      <w:r w:rsidRPr="004D4930">
        <w:rPr>
          <w:rFonts w:ascii="Garamond" w:hAnsi="Garamond"/>
        </w:rPr>
        <w:tab/>
        <w:t xml:space="preserve">          Wilfrid Laurier University                 </w:t>
      </w:r>
    </w:p>
    <w:p w14:paraId="735C62FC" w14:textId="01F50C03" w:rsidR="00997B92" w:rsidRPr="004D4930" w:rsidRDefault="00000000" w:rsidP="00997B92">
      <w:pPr>
        <w:rPr>
          <w:rFonts w:ascii="Garamond" w:hAnsi="Garamond"/>
        </w:rPr>
      </w:pPr>
      <w:hyperlink r:id="rId14" w:history="1">
        <w:r w:rsidR="00997B92" w:rsidRPr="004D4930">
          <w:rPr>
            <w:rStyle w:val="Hyperlink"/>
            <w:rFonts w:ascii="Garamond" w:hAnsi="Garamond"/>
          </w:rPr>
          <w:t>gfoster@wlu.ca</w:t>
        </w:r>
      </w:hyperlink>
      <w:r w:rsidR="00997B92" w:rsidRPr="004D4930">
        <w:rPr>
          <w:rFonts w:ascii="Garamond" w:hAnsi="Garamond"/>
        </w:rPr>
        <w:tab/>
      </w:r>
      <w:r w:rsidR="00997B92" w:rsidRPr="004D4930">
        <w:rPr>
          <w:rFonts w:ascii="Garamond" w:hAnsi="Garamond"/>
        </w:rPr>
        <w:tab/>
        <w:t xml:space="preserve">          </w:t>
      </w:r>
      <w:hyperlink r:id="rId15" w:history="1">
        <w:r w:rsidR="005C597B" w:rsidRPr="00F33363">
          <w:rPr>
            <w:rStyle w:val="Hyperlink"/>
            <w:rFonts w:ascii="Garamond" w:hAnsi="Garamond"/>
          </w:rPr>
          <w:t>necampbell@wlu.ca</w:t>
        </w:r>
      </w:hyperlink>
      <w:r w:rsidR="00997B92" w:rsidRPr="004D4930">
        <w:rPr>
          <w:rFonts w:ascii="Garamond" w:hAnsi="Garamond"/>
        </w:rPr>
        <w:t xml:space="preserve">                          </w:t>
      </w:r>
    </w:p>
    <w:p w14:paraId="49B083EC" w14:textId="4112D2D3" w:rsidR="004D4402" w:rsidRPr="00752E48" w:rsidRDefault="00997B92" w:rsidP="00F00C9D">
      <w:pPr>
        <w:rPr>
          <w:rFonts w:ascii="Garamond" w:hAnsi="Garamond"/>
        </w:rPr>
      </w:pPr>
      <w:r w:rsidRPr="004D4930">
        <w:rPr>
          <w:rFonts w:ascii="Garamond" w:hAnsi="Garamond"/>
        </w:rPr>
        <w:t xml:space="preserve">MA thesis </w:t>
      </w:r>
      <w:r w:rsidR="00076ED3">
        <w:rPr>
          <w:rFonts w:ascii="Garamond" w:hAnsi="Garamond"/>
        </w:rPr>
        <w:t>supervisor</w:t>
      </w:r>
    </w:p>
    <w:sectPr w:rsidR="004D4402" w:rsidRPr="00752E48" w:rsidSect="00951FCD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87F8" w14:textId="77777777" w:rsidR="00BC5E2B" w:rsidRDefault="00BC5E2B" w:rsidP="003C37C6">
      <w:r>
        <w:separator/>
      </w:r>
    </w:p>
  </w:endnote>
  <w:endnote w:type="continuationSeparator" w:id="0">
    <w:p w14:paraId="061CDDEA" w14:textId="77777777" w:rsidR="00BC5E2B" w:rsidRDefault="00BC5E2B" w:rsidP="003C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3758183"/>
      <w:docPartObj>
        <w:docPartGallery w:val="Page Numbers (Bottom of Page)"/>
        <w:docPartUnique/>
      </w:docPartObj>
    </w:sdtPr>
    <w:sdtContent>
      <w:p w14:paraId="49668A49" w14:textId="48656CDE" w:rsidR="00597CBE" w:rsidRDefault="00597CBE" w:rsidP="0081496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85908571"/>
      <w:docPartObj>
        <w:docPartGallery w:val="Page Numbers (Bottom of Page)"/>
        <w:docPartUnique/>
      </w:docPartObj>
    </w:sdtPr>
    <w:sdtContent>
      <w:p w14:paraId="7E483E0C" w14:textId="5EE1E04C" w:rsidR="00597CBE" w:rsidRDefault="00597CBE" w:rsidP="0081496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D70A32" w14:textId="77777777" w:rsidR="00597CBE" w:rsidRDefault="00597CBE" w:rsidP="0081496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1D8A" w14:textId="12FCDFEC" w:rsidR="00597CBE" w:rsidRDefault="00597CBE" w:rsidP="00814969">
    <w:pPr>
      <w:pStyle w:val="Footer"/>
      <w:framePr w:wrap="none" w:vAnchor="text" w:hAnchor="margin" w:xAlign="center" w:y="1"/>
      <w:ind w:right="360"/>
      <w:rPr>
        <w:rStyle w:val="PageNumber"/>
      </w:rPr>
    </w:pPr>
  </w:p>
  <w:p w14:paraId="261AD7AD" w14:textId="1CC8F2A6" w:rsidR="00597CBE" w:rsidRPr="00615830" w:rsidRDefault="00AB3601" w:rsidP="009D6713">
    <w:pPr>
      <w:pStyle w:val="Footer"/>
      <w:tabs>
        <w:tab w:val="left" w:pos="838"/>
      </w:tabs>
      <w:rPr>
        <w:rFonts w:ascii="Garamond" w:hAnsi="Garamond"/>
      </w:rPr>
    </w:pPr>
    <w:r>
      <w:rPr>
        <w:rFonts w:ascii="Garamond" w:hAnsi="Garamond"/>
      </w:rPr>
      <w:t xml:space="preserve">Last updated: </w:t>
    </w:r>
    <w:r w:rsidR="009D41ED">
      <w:rPr>
        <w:rFonts w:ascii="Garamond" w:hAnsi="Garamond"/>
      </w:rPr>
      <w:t>September 1</w:t>
    </w:r>
    <w:r w:rsidR="009D41ED" w:rsidRPr="009D41ED">
      <w:rPr>
        <w:rFonts w:ascii="Garamond" w:hAnsi="Garamond"/>
        <w:vertAlign w:val="superscript"/>
      </w:rPr>
      <w:t>st</w:t>
    </w:r>
    <w:r w:rsidR="00734891">
      <w:rPr>
        <w:rFonts w:ascii="Garamond" w:hAnsi="Garamond"/>
      </w:rPr>
      <w:t>, 2023</w:t>
    </w:r>
    <w:r w:rsidR="00D84CCC">
      <w:rPr>
        <w:rFonts w:ascii="Garamond" w:hAnsi="Garamon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FC71" w14:textId="77777777" w:rsidR="00BC5E2B" w:rsidRDefault="00BC5E2B" w:rsidP="003C37C6">
      <w:r>
        <w:separator/>
      </w:r>
    </w:p>
  </w:footnote>
  <w:footnote w:type="continuationSeparator" w:id="0">
    <w:p w14:paraId="0507C728" w14:textId="77777777" w:rsidR="00BC5E2B" w:rsidRDefault="00BC5E2B" w:rsidP="003C37C6">
      <w:r>
        <w:continuationSeparator/>
      </w:r>
    </w:p>
  </w:footnote>
  <w:footnote w:id="1">
    <w:p w14:paraId="6DE08B9A" w14:textId="17750FA3" w:rsidR="00A3700B" w:rsidRDefault="00A3700B" w:rsidP="00A370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A6E3C">
        <w:rPr>
          <w:rFonts w:ascii="Garamond" w:hAnsi="Garamond"/>
          <w:bCs/>
        </w:rPr>
        <w:t>For</w:t>
      </w:r>
      <w:r w:rsidRPr="00622293">
        <w:rPr>
          <w:rFonts w:ascii="Garamond" w:hAnsi="Garamond"/>
          <w:bCs/>
        </w:rPr>
        <w:t xml:space="preserve"> part one of the video </w:t>
      </w:r>
      <w:r w:rsidR="00192098">
        <w:rPr>
          <w:rFonts w:ascii="Garamond" w:hAnsi="Garamond"/>
          <w:bCs/>
        </w:rPr>
        <w:t>of this</w:t>
      </w:r>
      <w:r w:rsidRPr="00622293">
        <w:rPr>
          <w:rFonts w:ascii="Garamond" w:hAnsi="Garamond"/>
          <w:bCs/>
        </w:rPr>
        <w:t xml:space="preserve"> </w:t>
      </w:r>
      <w:r w:rsidR="007E5365">
        <w:rPr>
          <w:rFonts w:ascii="Garamond" w:hAnsi="Garamond"/>
          <w:bCs/>
        </w:rPr>
        <w:t>talk</w:t>
      </w:r>
      <w:r w:rsidRPr="00622293">
        <w:rPr>
          <w:rFonts w:ascii="Garamond" w:hAnsi="Garamond"/>
          <w:bCs/>
        </w:rPr>
        <w:t xml:space="preserve">: </w:t>
      </w:r>
      <w:hyperlink r:id="rId1" w:history="1">
        <w:r w:rsidRPr="00622293">
          <w:rPr>
            <w:rStyle w:val="Hyperlink"/>
            <w:rFonts w:ascii="Garamond" w:hAnsi="Garamond"/>
            <w:bCs/>
          </w:rPr>
          <w:t>https://www.youtube.com/watch?v=-tmUYg_myOs</w:t>
        </w:r>
      </w:hyperlink>
      <w:r w:rsidRPr="00622293">
        <w:rPr>
          <w:rFonts w:ascii="Garamond" w:hAnsi="Garamond"/>
          <w:bCs/>
        </w:rPr>
        <w:t xml:space="preserve"> and part two: </w:t>
      </w:r>
      <w:hyperlink r:id="rId2" w:history="1">
        <w:r w:rsidRPr="00622293">
          <w:rPr>
            <w:rStyle w:val="Hyperlink"/>
            <w:rFonts w:ascii="Garamond" w:hAnsi="Garamond"/>
            <w:bCs/>
          </w:rPr>
          <w:t>https://www.youtube.com/watch?v=pt7nI_UmqCc</w:t>
        </w:r>
      </w:hyperlink>
      <w:r w:rsidRPr="00622293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</w:t>
      </w:r>
    </w:p>
  </w:footnote>
  <w:footnote w:id="2">
    <w:p w14:paraId="1A40FB71" w14:textId="36AD7F69" w:rsidR="00752E48" w:rsidRDefault="00752E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  <w:color w:val="21201E"/>
        </w:rPr>
        <w:t xml:space="preserve">My episode is the first </w:t>
      </w:r>
      <w:r w:rsidR="00FB4245">
        <w:rPr>
          <w:rFonts w:ascii="Garamond" w:hAnsi="Garamond"/>
          <w:color w:val="21201E"/>
        </w:rPr>
        <w:t>in</w:t>
      </w:r>
      <w:r>
        <w:rPr>
          <w:rFonts w:ascii="Garamond" w:hAnsi="Garamond"/>
          <w:color w:val="21201E"/>
        </w:rPr>
        <w:t xml:space="preserve"> a series</w:t>
      </w:r>
      <w:r w:rsidR="006D4455">
        <w:rPr>
          <w:rFonts w:ascii="Garamond" w:hAnsi="Garamond"/>
          <w:color w:val="21201E"/>
        </w:rPr>
        <w:t xml:space="preserve"> </w:t>
      </w:r>
      <w:r>
        <w:rPr>
          <w:rFonts w:ascii="Garamond" w:hAnsi="Garamond"/>
          <w:color w:val="21201E"/>
        </w:rPr>
        <w:t xml:space="preserve">recorded in English, and previous episodes are recorded in French.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4298415"/>
      <w:docPartObj>
        <w:docPartGallery w:val="Page Numbers (Top of Page)"/>
        <w:docPartUnique/>
      </w:docPartObj>
    </w:sdtPr>
    <w:sdtContent>
      <w:p w14:paraId="168F575D" w14:textId="596C1124" w:rsidR="003C37C6" w:rsidRDefault="003C37C6" w:rsidP="006A61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74A9C4" w14:textId="77777777" w:rsidR="003C37C6" w:rsidRDefault="003C37C6" w:rsidP="00020EA0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aramond" w:hAnsi="Garamond"/>
      </w:rPr>
      <w:id w:val="1221248562"/>
      <w:docPartObj>
        <w:docPartGallery w:val="Page Numbers (Top of Page)"/>
        <w:docPartUnique/>
      </w:docPartObj>
    </w:sdtPr>
    <w:sdtContent>
      <w:p w14:paraId="2F851399" w14:textId="0ADC9288" w:rsidR="006A6144" w:rsidRPr="009044E3" w:rsidRDefault="006A6144" w:rsidP="0095072E">
        <w:pPr>
          <w:pStyle w:val="Header"/>
          <w:framePr w:wrap="none" w:vAnchor="text" w:hAnchor="margin" w:xAlign="right" w:y="1"/>
          <w:rPr>
            <w:rStyle w:val="PageNumber"/>
            <w:rFonts w:ascii="Garamond" w:hAnsi="Garamond"/>
          </w:rPr>
        </w:pPr>
        <w:r w:rsidRPr="009044E3">
          <w:rPr>
            <w:rStyle w:val="PageNumber"/>
            <w:rFonts w:ascii="Garamond" w:hAnsi="Garamond"/>
          </w:rPr>
          <w:fldChar w:fldCharType="begin"/>
        </w:r>
        <w:r w:rsidRPr="009044E3">
          <w:rPr>
            <w:rStyle w:val="PageNumber"/>
            <w:rFonts w:ascii="Garamond" w:hAnsi="Garamond"/>
          </w:rPr>
          <w:instrText xml:space="preserve"> PAGE </w:instrText>
        </w:r>
        <w:r w:rsidRPr="009044E3">
          <w:rPr>
            <w:rStyle w:val="PageNumber"/>
            <w:rFonts w:ascii="Garamond" w:hAnsi="Garamond"/>
          </w:rPr>
          <w:fldChar w:fldCharType="separate"/>
        </w:r>
        <w:r w:rsidRPr="009044E3">
          <w:rPr>
            <w:rStyle w:val="PageNumber"/>
            <w:rFonts w:ascii="Garamond" w:hAnsi="Garamond"/>
            <w:noProof/>
          </w:rPr>
          <w:t>1</w:t>
        </w:r>
        <w:r w:rsidRPr="009044E3">
          <w:rPr>
            <w:rStyle w:val="PageNumber"/>
            <w:rFonts w:ascii="Garamond" w:hAnsi="Garamond"/>
          </w:rPr>
          <w:fldChar w:fldCharType="end"/>
        </w:r>
      </w:p>
    </w:sdtContent>
  </w:sdt>
  <w:p w14:paraId="4B11DABF" w14:textId="3A848B44" w:rsidR="00020EA0" w:rsidRDefault="00020EA0" w:rsidP="00230101">
    <w:pPr>
      <w:pStyle w:val="Header"/>
      <w:framePr w:w="301" w:wrap="none" w:vAnchor="text" w:hAnchor="page" w:x="10494" w:y="6"/>
      <w:ind w:right="360"/>
      <w:rPr>
        <w:rStyle w:val="PageNumber"/>
      </w:rPr>
    </w:pPr>
  </w:p>
  <w:p w14:paraId="4D8767AA" w14:textId="174E8ED8" w:rsidR="001B7DCF" w:rsidRPr="00BA2010" w:rsidRDefault="001B7DCF" w:rsidP="009044E3">
    <w:pPr>
      <w:pStyle w:val="Header"/>
      <w:framePr w:w="1209" w:h="311" w:hRule="exact" w:wrap="none" w:vAnchor="text" w:hAnchor="page" w:x="9958" w:y="-10"/>
      <w:ind w:right="360"/>
      <w:rPr>
        <w:rStyle w:val="PageNumber"/>
        <w:rFonts w:ascii="Times New Roman" w:hAnsi="Times New Roman" w:cs="Times New Roman"/>
      </w:rPr>
    </w:pPr>
  </w:p>
  <w:p w14:paraId="1F693904" w14:textId="61217954" w:rsidR="003C37C6" w:rsidRPr="00B9505F" w:rsidRDefault="00B9505F" w:rsidP="00814969">
    <w:pPr>
      <w:pStyle w:val="Header"/>
      <w:ind w:right="360"/>
      <w:jc w:val="center"/>
      <w:rPr>
        <w:rFonts w:ascii="Garamond" w:hAnsi="Garamond"/>
      </w:rPr>
    </w:pPr>
    <w:r>
      <w:rPr>
        <w:rFonts w:ascii="Garamond" w:hAnsi="Garamond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A06"/>
    <w:multiLevelType w:val="hybridMultilevel"/>
    <w:tmpl w:val="EFC287F2"/>
    <w:lvl w:ilvl="0" w:tplc="466648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553"/>
    <w:multiLevelType w:val="hybridMultilevel"/>
    <w:tmpl w:val="AFF6F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137B"/>
    <w:multiLevelType w:val="hybridMultilevel"/>
    <w:tmpl w:val="6B6EFB34"/>
    <w:lvl w:ilvl="0" w:tplc="6DF6EE16">
      <w:start w:val="2022"/>
      <w:numFmt w:val="decimal"/>
      <w:lvlText w:val="%1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A5D32"/>
    <w:multiLevelType w:val="multilevel"/>
    <w:tmpl w:val="2B9E9AD8"/>
    <w:lvl w:ilvl="0">
      <w:start w:val="2022"/>
      <w:numFmt w:val="decimal"/>
      <w:lvlText w:val="%1"/>
      <w:lvlJc w:val="left"/>
      <w:pPr>
        <w:ind w:left="980" w:hanging="98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980" w:hanging="9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8C1507"/>
    <w:multiLevelType w:val="hybridMultilevel"/>
    <w:tmpl w:val="A6C085D4"/>
    <w:lvl w:ilvl="0" w:tplc="B5FC1D6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94005"/>
    <w:multiLevelType w:val="hybridMultilevel"/>
    <w:tmpl w:val="9AA8A3E4"/>
    <w:lvl w:ilvl="0" w:tplc="ECEE04C0">
      <w:start w:val="2022"/>
      <w:numFmt w:val="decimal"/>
      <w:lvlText w:val="%1"/>
      <w:lvlJc w:val="left"/>
      <w:pPr>
        <w:ind w:left="820" w:hanging="4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C555A"/>
    <w:multiLevelType w:val="hybridMultilevel"/>
    <w:tmpl w:val="25D48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714BB"/>
    <w:multiLevelType w:val="hybridMultilevel"/>
    <w:tmpl w:val="A6C085D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21E42"/>
    <w:multiLevelType w:val="hybridMultilevel"/>
    <w:tmpl w:val="5C4ADBF4"/>
    <w:lvl w:ilvl="0" w:tplc="97E22E1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7372C"/>
    <w:multiLevelType w:val="hybridMultilevel"/>
    <w:tmpl w:val="165ACD9C"/>
    <w:lvl w:ilvl="0" w:tplc="8744D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520CBE"/>
    <w:multiLevelType w:val="hybridMultilevel"/>
    <w:tmpl w:val="A9ACDE0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976B70"/>
    <w:multiLevelType w:val="hybridMultilevel"/>
    <w:tmpl w:val="0FAEFABE"/>
    <w:lvl w:ilvl="0" w:tplc="B5FC1D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C2E7F"/>
    <w:multiLevelType w:val="hybridMultilevel"/>
    <w:tmpl w:val="6F54510E"/>
    <w:lvl w:ilvl="0" w:tplc="0346FD9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4"/>
        <w:szCs w:val="4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67701"/>
    <w:multiLevelType w:val="hybridMultilevel"/>
    <w:tmpl w:val="815AE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6B12"/>
    <w:multiLevelType w:val="hybridMultilevel"/>
    <w:tmpl w:val="3A2ACE2E"/>
    <w:lvl w:ilvl="0" w:tplc="B5FC1D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B0075"/>
    <w:multiLevelType w:val="hybridMultilevel"/>
    <w:tmpl w:val="6F54510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4"/>
        <w:szCs w:val="4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486A33"/>
    <w:multiLevelType w:val="hybridMultilevel"/>
    <w:tmpl w:val="E39C5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683F2F"/>
    <w:multiLevelType w:val="hybridMultilevel"/>
    <w:tmpl w:val="A9ACDE00"/>
    <w:lvl w:ilvl="0" w:tplc="510EF63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692535"/>
    <w:multiLevelType w:val="hybridMultilevel"/>
    <w:tmpl w:val="4EA68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color w:val="000000" w:themeColor="text1"/>
        <w:sz w:val="24"/>
        <w:szCs w:val="4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CF7067"/>
    <w:multiLevelType w:val="hybridMultilevel"/>
    <w:tmpl w:val="57A82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E535BE"/>
    <w:multiLevelType w:val="hybridMultilevel"/>
    <w:tmpl w:val="AF840AD2"/>
    <w:lvl w:ilvl="0" w:tplc="66425E3C">
      <w:start w:val="2022"/>
      <w:numFmt w:val="decimal"/>
      <w:lvlText w:val="%1"/>
      <w:lvlJc w:val="left"/>
      <w:pPr>
        <w:ind w:left="820" w:hanging="4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66D7C"/>
    <w:multiLevelType w:val="hybridMultilevel"/>
    <w:tmpl w:val="E29E8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E54300"/>
    <w:multiLevelType w:val="hybridMultilevel"/>
    <w:tmpl w:val="4AF29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365157"/>
    <w:multiLevelType w:val="hybridMultilevel"/>
    <w:tmpl w:val="8F4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907F8"/>
    <w:multiLevelType w:val="hybridMultilevel"/>
    <w:tmpl w:val="E29E8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771691"/>
    <w:multiLevelType w:val="hybridMultilevel"/>
    <w:tmpl w:val="3EBAB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DF2A36"/>
    <w:multiLevelType w:val="hybridMultilevel"/>
    <w:tmpl w:val="DCF68BBA"/>
    <w:lvl w:ilvl="0" w:tplc="B5FC1D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D1B53"/>
    <w:multiLevelType w:val="hybridMultilevel"/>
    <w:tmpl w:val="15EC881C"/>
    <w:lvl w:ilvl="0" w:tplc="BAB2C39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41F93"/>
    <w:multiLevelType w:val="hybridMultilevel"/>
    <w:tmpl w:val="9620F092"/>
    <w:lvl w:ilvl="0" w:tplc="B5FC1D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12AA7E4">
      <w:start w:val="1"/>
      <w:numFmt w:val="lowerLetter"/>
      <w:lvlText w:val="%2."/>
      <w:lvlJc w:val="left"/>
      <w:pPr>
        <w:ind w:left="1191" w:hanging="34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061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02424">
    <w:abstractNumId w:val="17"/>
  </w:num>
  <w:num w:numId="2" w16cid:durableId="1708524212">
    <w:abstractNumId w:val="1"/>
  </w:num>
  <w:num w:numId="3" w16cid:durableId="1082335326">
    <w:abstractNumId w:val="26"/>
  </w:num>
  <w:num w:numId="4" w16cid:durableId="1695689457">
    <w:abstractNumId w:val="4"/>
  </w:num>
  <w:num w:numId="5" w16cid:durableId="1981885342">
    <w:abstractNumId w:val="11"/>
  </w:num>
  <w:num w:numId="6" w16cid:durableId="1930774976">
    <w:abstractNumId w:val="9"/>
  </w:num>
  <w:num w:numId="7" w16cid:durableId="983701420">
    <w:abstractNumId w:val="14"/>
  </w:num>
  <w:num w:numId="8" w16cid:durableId="1707370805">
    <w:abstractNumId w:val="28"/>
  </w:num>
  <w:num w:numId="9" w16cid:durableId="190536631">
    <w:abstractNumId w:val="24"/>
  </w:num>
  <w:num w:numId="10" w16cid:durableId="1301691626">
    <w:abstractNumId w:val="21"/>
  </w:num>
  <w:num w:numId="11" w16cid:durableId="21707999">
    <w:abstractNumId w:val="19"/>
  </w:num>
  <w:num w:numId="12" w16cid:durableId="1363628694">
    <w:abstractNumId w:val="27"/>
  </w:num>
  <w:num w:numId="13" w16cid:durableId="1283612611">
    <w:abstractNumId w:val="23"/>
  </w:num>
  <w:num w:numId="14" w16cid:durableId="1289169491">
    <w:abstractNumId w:val="25"/>
  </w:num>
  <w:num w:numId="15" w16cid:durableId="1946690360">
    <w:abstractNumId w:val="22"/>
  </w:num>
  <w:num w:numId="16" w16cid:durableId="166407594">
    <w:abstractNumId w:val="8"/>
  </w:num>
  <w:num w:numId="17" w16cid:durableId="1223367315">
    <w:abstractNumId w:val="16"/>
  </w:num>
  <w:num w:numId="18" w16cid:durableId="1898979196">
    <w:abstractNumId w:val="7"/>
  </w:num>
  <w:num w:numId="19" w16cid:durableId="103887110">
    <w:abstractNumId w:val="10"/>
  </w:num>
  <w:num w:numId="20" w16cid:durableId="1950425826">
    <w:abstractNumId w:val="12"/>
  </w:num>
  <w:num w:numId="21" w16cid:durableId="1216309578">
    <w:abstractNumId w:val="15"/>
  </w:num>
  <w:num w:numId="22" w16cid:durableId="1736276252">
    <w:abstractNumId w:val="5"/>
  </w:num>
  <w:num w:numId="23" w16cid:durableId="1647054065">
    <w:abstractNumId w:val="20"/>
  </w:num>
  <w:num w:numId="24" w16cid:durableId="784691772">
    <w:abstractNumId w:val="2"/>
  </w:num>
  <w:num w:numId="25" w16cid:durableId="180971460">
    <w:abstractNumId w:val="0"/>
  </w:num>
  <w:num w:numId="26" w16cid:durableId="1607687771">
    <w:abstractNumId w:val="3"/>
  </w:num>
  <w:num w:numId="27" w16cid:durableId="2052999837">
    <w:abstractNumId w:val="13"/>
  </w:num>
  <w:num w:numId="28" w16cid:durableId="903759173">
    <w:abstractNumId w:val="6"/>
  </w:num>
  <w:num w:numId="29" w16cid:durableId="6756166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06"/>
    <w:rsid w:val="0000143D"/>
    <w:rsid w:val="000020B7"/>
    <w:rsid w:val="00002278"/>
    <w:rsid w:val="0000428D"/>
    <w:rsid w:val="00004444"/>
    <w:rsid w:val="00004559"/>
    <w:rsid w:val="00007C36"/>
    <w:rsid w:val="00010C4F"/>
    <w:rsid w:val="0001106B"/>
    <w:rsid w:val="0001176C"/>
    <w:rsid w:val="000166B4"/>
    <w:rsid w:val="00016793"/>
    <w:rsid w:val="00016958"/>
    <w:rsid w:val="00020EA0"/>
    <w:rsid w:val="000211D6"/>
    <w:rsid w:val="00021300"/>
    <w:rsid w:val="00022130"/>
    <w:rsid w:val="00023CD1"/>
    <w:rsid w:val="00024467"/>
    <w:rsid w:val="0002547C"/>
    <w:rsid w:val="00025553"/>
    <w:rsid w:val="00025F9C"/>
    <w:rsid w:val="000271DF"/>
    <w:rsid w:val="00027400"/>
    <w:rsid w:val="00031007"/>
    <w:rsid w:val="00031F37"/>
    <w:rsid w:val="00032BA0"/>
    <w:rsid w:val="000333CC"/>
    <w:rsid w:val="0003583D"/>
    <w:rsid w:val="00035B13"/>
    <w:rsid w:val="0003625A"/>
    <w:rsid w:val="00036D7D"/>
    <w:rsid w:val="000417F8"/>
    <w:rsid w:val="0004242E"/>
    <w:rsid w:val="00044844"/>
    <w:rsid w:val="0004487E"/>
    <w:rsid w:val="00045E3E"/>
    <w:rsid w:val="00046981"/>
    <w:rsid w:val="00046F6F"/>
    <w:rsid w:val="00047BB3"/>
    <w:rsid w:val="0005016E"/>
    <w:rsid w:val="00050A41"/>
    <w:rsid w:val="00051204"/>
    <w:rsid w:val="00052070"/>
    <w:rsid w:val="00052103"/>
    <w:rsid w:val="00053D16"/>
    <w:rsid w:val="00057052"/>
    <w:rsid w:val="0006052C"/>
    <w:rsid w:val="00060A9F"/>
    <w:rsid w:val="00061D1A"/>
    <w:rsid w:val="00061D2C"/>
    <w:rsid w:val="0006320E"/>
    <w:rsid w:val="00063353"/>
    <w:rsid w:val="0006474E"/>
    <w:rsid w:val="00064899"/>
    <w:rsid w:val="00065BDA"/>
    <w:rsid w:val="00066A0A"/>
    <w:rsid w:val="00070EB1"/>
    <w:rsid w:val="00071479"/>
    <w:rsid w:val="00071482"/>
    <w:rsid w:val="00073761"/>
    <w:rsid w:val="000756BA"/>
    <w:rsid w:val="00075D98"/>
    <w:rsid w:val="00075FB6"/>
    <w:rsid w:val="00076ED3"/>
    <w:rsid w:val="0008051B"/>
    <w:rsid w:val="0008143D"/>
    <w:rsid w:val="0008248C"/>
    <w:rsid w:val="000824E3"/>
    <w:rsid w:val="00082B99"/>
    <w:rsid w:val="00082D37"/>
    <w:rsid w:val="00082F8E"/>
    <w:rsid w:val="00084E7D"/>
    <w:rsid w:val="00087A68"/>
    <w:rsid w:val="000915CB"/>
    <w:rsid w:val="000915F3"/>
    <w:rsid w:val="0009253E"/>
    <w:rsid w:val="0009378E"/>
    <w:rsid w:val="00093CFC"/>
    <w:rsid w:val="0009459F"/>
    <w:rsid w:val="0009492F"/>
    <w:rsid w:val="00095CB5"/>
    <w:rsid w:val="0009673B"/>
    <w:rsid w:val="00097172"/>
    <w:rsid w:val="000974C8"/>
    <w:rsid w:val="000A00F6"/>
    <w:rsid w:val="000A1556"/>
    <w:rsid w:val="000A4D2D"/>
    <w:rsid w:val="000A67F7"/>
    <w:rsid w:val="000A6E3C"/>
    <w:rsid w:val="000A72B3"/>
    <w:rsid w:val="000B01E8"/>
    <w:rsid w:val="000B0902"/>
    <w:rsid w:val="000B4CE5"/>
    <w:rsid w:val="000B550D"/>
    <w:rsid w:val="000B55DB"/>
    <w:rsid w:val="000B6161"/>
    <w:rsid w:val="000B7E8E"/>
    <w:rsid w:val="000C0719"/>
    <w:rsid w:val="000C0F6D"/>
    <w:rsid w:val="000C26DC"/>
    <w:rsid w:val="000C44CA"/>
    <w:rsid w:val="000C52CD"/>
    <w:rsid w:val="000C530F"/>
    <w:rsid w:val="000C5F02"/>
    <w:rsid w:val="000D19A5"/>
    <w:rsid w:val="000D202B"/>
    <w:rsid w:val="000D32D6"/>
    <w:rsid w:val="000D3B9C"/>
    <w:rsid w:val="000D4144"/>
    <w:rsid w:val="000D53AD"/>
    <w:rsid w:val="000D553B"/>
    <w:rsid w:val="000E2645"/>
    <w:rsid w:val="000E2833"/>
    <w:rsid w:val="000E3FDE"/>
    <w:rsid w:val="000E46B7"/>
    <w:rsid w:val="000E49FF"/>
    <w:rsid w:val="000E537F"/>
    <w:rsid w:val="000E6005"/>
    <w:rsid w:val="000F19F5"/>
    <w:rsid w:val="000F2FB1"/>
    <w:rsid w:val="000F35DA"/>
    <w:rsid w:val="000F3694"/>
    <w:rsid w:val="000F369E"/>
    <w:rsid w:val="000F40CD"/>
    <w:rsid w:val="000F464B"/>
    <w:rsid w:val="000F474F"/>
    <w:rsid w:val="000F5B08"/>
    <w:rsid w:val="00101698"/>
    <w:rsid w:val="00101C65"/>
    <w:rsid w:val="001101E3"/>
    <w:rsid w:val="00112A9A"/>
    <w:rsid w:val="00113276"/>
    <w:rsid w:val="00113C33"/>
    <w:rsid w:val="00113DCC"/>
    <w:rsid w:val="00113F6C"/>
    <w:rsid w:val="00115418"/>
    <w:rsid w:val="001158B4"/>
    <w:rsid w:val="0011771F"/>
    <w:rsid w:val="00120C7A"/>
    <w:rsid w:val="00121065"/>
    <w:rsid w:val="0012355B"/>
    <w:rsid w:val="00123AD0"/>
    <w:rsid w:val="00124A77"/>
    <w:rsid w:val="001261A4"/>
    <w:rsid w:val="001264F5"/>
    <w:rsid w:val="001308A5"/>
    <w:rsid w:val="001311AC"/>
    <w:rsid w:val="001324BC"/>
    <w:rsid w:val="00132928"/>
    <w:rsid w:val="00134CC4"/>
    <w:rsid w:val="001354A2"/>
    <w:rsid w:val="001355EE"/>
    <w:rsid w:val="00135801"/>
    <w:rsid w:val="001361C9"/>
    <w:rsid w:val="001364DB"/>
    <w:rsid w:val="0013767C"/>
    <w:rsid w:val="0014180A"/>
    <w:rsid w:val="00142137"/>
    <w:rsid w:val="00143881"/>
    <w:rsid w:val="00143A41"/>
    <w:rsid w:val="0014522C"/>
    <w:rsid w:val="001462FA"/>
    <w:rsid w:val="00147DB1"/>
    <w:rsid w:val="00150658"/>
    <w:rsid w:val="00150E7B"/>
    <w:rsid w:val="00153E04"/>
    <w:rsid w:val="00154917"/>
    <w:rsid w:val="0015644F"/>
    <w:rsid w:val="001611D8"/>
    <w:rsid w:val="001611FD"/>
    <w:rsid w:val="001655B5"/>
    <w:rsid w:val="00166B24"/>
    <w:rsid w:val="001723F6"/>
    <w:rsid w:val="00176428"/>
    <w:rsid w:val="00176688"/>
    <w:rsid w:val="00176D99"/>
    <w:rsid w:val="0017721B"/>
    <w:rsid w:val="00177282"/>
    <w:rsid w:val="0017767E"/>
    <w:rsid w:val="00181BAA"/>
    <w:rsid w:val="001823D8"/>
    <w:rsid w:val="001837D1"/>
    <w:rsid w:val="00183D3A"/>
    <w:rsid w:val="001845F4"/>
    <w:rsid w:val="00190633"/>
    <w:rsid w:val="00190B35"/>
    <w:rsid w:val="00192098"/>
    <w:rsid w:val="00192EFB"/>
    <w:rsid w:val="00192F77"/>
    <w:rsid w:val="001944A2"/>
    <w:rsid w:val="00194688"/>
    <w:rsid w:val="00194906"/>
    <w:rsid w:val="001A3A7E"/>
    <w:rsid w:val="001A6673"/>
    <w:rsid w:val="001A6CE7"/>
    <w:rsid w:val="001A7102"/>
    <w:rsid w:val="001B255C"/>
    <w:rsid w:val="001B2991"/>
    <w:rsid w:val="001B324B"/>
    <w:rsid w:val="001B3C90"/>
    <w:rsid w:val="001B4893"/>
    <w:rsid w:val="001B4980"/>
    <w:rsid w:val="001B4B32"/>
    <w:rsid w:val="001B7536"/>
    <w:rsid w:val="001B7DCF"/>
    <w:rsid w:val="001C2626"/>
    <w:rsid w:val="001C2F57"/>
    <w:rsid w:val="001C2F91"/>
    <w:rsid w:val="001C3AA5"/>
    <w:rsid w:val="001C4369"/>
    <w:rsid w:val="001C4C5C"/>
    <w:rsid w:val="001C6A00"/>
    <w:rsid w:val="001D0E20"/>
    <w:rsid w:val="001D1695"/>
    <w:rsid w:val="001D1873"/>
    <w:rsid w:val="001D238E"/>
    <w:rsid w:val="001D31E9"/>
    <w:rsid w:val="001D381E"/>
    <w:rsid w:val="001D39BC"/>
    <w:rsid w:val="001D4AD0"/>
    <w:rsid w:val="001E06A3"/>
    <w:rsid w:val="001E12D6"/>
    <w:rsid w:val="001E13B8"/>
    <w:rsid w:val="001E13EA"/>
    <w:rsid w:val="001E21BB"/>
    <w:rsid w:val="001E249B"/>
    <w:rsid w:val="001E284C"/>
    <w:rsid w:val="001E2AEB"/>
    <w:rsid w:val="001E361F"/>
    <w:rsid w:val="001E4655"/>
    <w:rsid w:val="001E5D67"/>
    <w:rsid w:val="001E643B"/>
    <w:rsid w:val="001E6ED7"/>
    <w:rsid w:val="001F03D5"/>
    <w:rsid w:val="001F29D9"/>
    <w:rsid w:val="001F37B6"/>
    <w:rsid w:val="001F3C6E"/>
    <w:rsid w:val="001F455B"/>
    <w:rsid w:val="001F4859"/>
    <w:rsid w:val="001F64AD"/>
    <w:rsid w:val="0020012C"/>
    <w:rsid w:val="00200AFB"/>
    <w:rsid w:val="00200E16"/>
    <w:rsid w:val="00200FE6"/>
    <w:rsid w:val="00202A3D"/>
    <w:rsid w:val="00205F83"/>
    <w:rsid w:val="00210105"/>
    <w:rsid w:val="00214EF9"/>
    <w:rsid w:val="00215AFC"/>
    <w:rsid w:val="002164D3"/>
    <w:rsid w:val="002172D6"/>
    <w:rsid w:val="002175B4"/>
    <w:rsid w:val="002177C8"/>
    <w:rsid w:val="00220F01"/>
    <w:rsid w:val="0022247A"/>
    <w:rsid w:val="0022255F"/>
    <w:rsid w:val="002230B4"/>
    <w:rsid w:val="00224B49"/>
    <w:rsid w:val="00227052"/>
    <w:rsid w:val="00227712"/>
    <w:rsid w:val="00230101"/>
    <w:rsid w:val="00231E30"/>
    <w:rsid w:val="00232AF2"/>
    <w:rsid w:val="00232D9D"/>
    <w:rsid w:val="0023315E"/>
    <w:rsid w:val="00234203"/>
    <w:rsid w:val="002357B3"/>
    <w:rsid w:val="00236ABB"/>
    <w:rsid w:val="00237A0D"/>
    <w:rsid w:val="002427D3"/>
    <w:rsid w:val="00244F38"/>
    <w:rsid w:val="00246FF8"/>
    <w:rsid w:val="00252092"/>
    <w:rsid w:val="00254AC5"/>
    <w:rsid w:val="00254EB5"/>
    <w:rsid w:val="00255274"/>
    <w:rsid w:val="00255A8F"/>
    <w:rsid w:val="00256652"/>
    <w:rsid w:val="002577D0"/>
    <w:rsid w:val="0026011A"/>
    <w:rsid w:val="00260328"/>
    <w:rsid w:val="0026107C"/>
    <w:rsid w:val="002622FE"/>
    <w:rsid w:val="002632C6"/>
    <w:rsid w:val="002661D7"/>
    <w:rsid w:val="002667CD"/>
    <w:rsid w:val="002677C1"/>
    <w:rsid w:val="00271E86"/>
    <w:rsid w:val="0027297F"/>
    <w:rsid w:val="0027298C"/>
    <w:rsid w:val="0027321B"/>
    <w:rsid w:val="002739C8"/>
    <w:rsid w:val="00280A0A"/>
    <w:rsid w:val="00281106"/>
    <w:rsid w:val="00281671"/>
    <w:rsid w:val="002818CA"/>
    <w:rsid w:val="00284314"/>
    <w:rsid w:val="0028539B"/>
    <w:rsid w:val="002901C4"/>
    <w:rsid w:val="002905D9"/>
    <w:rsid w:val="00293125"/>
    <w:rsid w:val="002935A4"/>
    <w:rsid w:val="0029409C"/>
    <w:rsid w:val="002946B3"/>
    <w:rsid w:val="00294E99"/>
    <w:rsid w:val="00295C1A"/>
    <w:rsid w:val="00296007"/>
    <w:rsid w:val="00297332"/>
    <w:rsid w:val="00297E28"/>
    <w:rsid w:val="002A0570"/>
    <w:rsid w:val="002A0AF5"/>
    <w:rsid w:val="002A0B76"/>
    <w:rsid w:val="002A19B0"/>
    <w:rsid w:val="002A262D"/>
    <w:rsid w:val="002A3322"/>
    <w:rsid w:val="002A3FF3"/>
    <w:rsid w:val="002A4558"/>
    <w:rsid w:val="002A5435"/>
    <w:rsid w:val="002B0502"/>
    <w:rsid w:val="002B0AA1"/>
    <w:rsid w:val="002B1B80"/>
    <w:rsid w:val="002B2E07"/>
    <w:rsid w:val="002B767E"/>
    <w:rsid w:val="002C23B3"/>
    <w:rsid w:val="002C3DA4"/>
    <w:rsid w:val="002C4B4E"/>
    <w:rsid w:val="002C589E"/>
    <w:rsid w:val="002C76D1"/>
    <w:rsid w:val="002C7B85"/>
    <w:rsid w:val="002D054C"/>
    <w:rsid w:val="002D08C8"/>
    <w:rsid w:val="002D16A5"/>
    <w:rsid w:val="002D16B1"/>
    <w:rsid w:val="002D35A0"/>
    <w:rsid w:val="002D403C"/>
    <w:rsid w:val="002D4147"/>
    <w:rsid w:val="002D4878"/>
    <w:rsid w:val="002E0638"/>
    <w:rsid w:val="002E1EDA"/>
    <w:rsid w:val="002E3997"/>
    <w:rsid w:val="002E3B3C"/>
    <w:rsid w:val="002E3D9F"/>
    <w:rsid w:val="002E5130"/>
    <w:rsid w:val="002E57B5"/>
    <w:rsid w:val="002E66E3"/>
    <w:rsid w:val="002E7F5F"/>
    <w:rsid w:val="002F06D6"/>
    <w:rsid w:val="002F087D"/>
    <w:rsid w:val="002F3B66"/>
    <w:rsid w:val="002F4683"/>
    <w:rsid w:val="002F471D"/>
    <w:rsid w:val="002F4AC5"/>
    <w:rsid w:val="002F596A"/>
    <w:rsid w:val="002F7986"/>
    <w:rsid w:val="00300418"/>
    <w:rsid w:val="00300E7C"/>
    <w:rsid w:val="00301FBF"/>
    <w:rsid w:val="00306138"/>
    <w:rsid w:val="00306E06"/>
    <w:rsid w:val="00306ED0"/>
    <w:rsid w:val="00307134"/>
    <w:rsid w:val="003118AB"/>
    <w:rsid w:val="00312563"/>
    <w:rsid w:val="00312BD9"/>
    <w:rsid w:val="003135B6"/>
    <w:rsid w:val="003139DA"/>
    <w:rsid w:val="00314BC9"/>
    <w:rsid w:val="00315B3F"/>
    <w:rsid w:val="00315EFF"/>
    <w:rsid w:val="00316B51"/>
    <w:rsid w:val="0032088B"/>
    <w:rsid w:val="00320B46"/>
    <w:rsid w:val="00320D45"/>
    <w:rsid w:val="00321317"/>
    <w:rsid w:val="00321413"/>
    <w:rsid w:val="00322FF4"/>
    <w:rsid w:val="003243BE"/>
    <w:rsid w:val="00325C70"/>
    <w:rsid w:val="00325D01"/>
    <w:rsid w:val="00327D70"/>
    <w:rsid w:val="00327FE4"/>
    <w:rsid w:val="00330421"/>
    <w:rsid w:val="00333C95"/>
    <w:rsid w:val="00337336"/>
    <w:rsid w:val="003415A8"/>
    <w:rsid w:val="00341866"/>
    <w:rsid w:val="00341D7C"/>
    <w:rsid w:val="0034279D"/>
    <w:rsid w:val="00345D36"/>
    <w:rsid w:val="00350219"/>
    <w:rsid w:val="003536E4"/>
    <w:rsid w:val="003555A1"/>
    <w:rsid w:val="00355BF8"/>
    <w:rsid w:val="00356145"/>
    <w:rsid w:val="00361BA4"/>
    <w:rsid w:val="00366254"/>
    <w:rsid w:val="00366C04"/>
    <w:rsid w:val="00367498"/>
    <w:rsid w:val="00367F6F"/>
    <w:rsid w:val="00370643"/>
    <w:rsid w:val="00371850"/>
    <w:rsid w:val="003718DC"/>
    <w:rsid w:val="00371C37"/>
    <w:rsid w:val="003738A5"/>
    <w:rsid w:val="00374E59"/>
    <w:rsid w:val="00375899"/>
    <w:rsid w:val="00375F47"/>
    <w:rsid w:val="00377149"/>
    <w:rsid w:val="00382179"/>
    <w:rsid w:val="00382F20"/>
    <w:rsid w:val="0038390F"/>
    <w:rsid w:val="00383ADC"/>
    <w:rsid w:val="0038415B"/>
    <w:rsid w:val="00385FE6"/>
    <w:rsid w:val="00386EC5"/>
    <w:rsid w:val="00387581"/>
    <w:rsid w:val="00392D32"/>
    <w:rsid w:val="00393A1A"/>
    <w:rsid w:val="003945E9"/>
    <w:rsid w:val="00394BD2"/>
    <w:rsid w:val="00394DE6"/>
    <w:rsid w:val="00394E92"/>
    <w:rsid w:val="00397306"/>
    <w:rsid w:val="003A2DEE"/>
    <w:rsid w:val="003A37B5"/>
    <w:rsid w:val="003A38BD"/>
    <w:rsid w:val="003A44C2"/>
    <w:rsid w:val="003A5C21"/>
    <w:rsid w:val="003B0A86"/>
    <w:rsid w:val="003B1E96"/>
    <w:rsid w:val="003B1FFA"/>
    <w:rsid w:val="003B3FA9"/>
    <w:rsid w:val="003B4E3D"/>
    <w:rsid w:val="003B5B60"/>
    <w:rsid w:val="003B6323"/>
    <w:rsid w:val="003B65D6"/>
    <w:rsid w:val="003C0787"/>
    <w:rsid w:val="003C0A1C"/>
    <w:rsid w:val="003C0F69"/>
    <w:rsid w:val="003C15A8"/>
    <w:rsid w:val="003C18C8"/>
    <w:rsid w:val="003C320D"/>
    <w:rsid w:val="003C344C"/>
    <w:rsid w:val="003C37C6"/>
    <w:rsid w:val="003C39A7"/>
    <w:rsid w:val="003C4C16"/>
    <w:rsid w:val="003C5BB6"/>
    <w:rsid w:val="003C5FF1"/>
    <w:rsid w:val="003C70F3"/>
    <w:rsid w:val="003D0025"/>
    <w:rsid w:val="003D0CF0"/>
    <w:rsid w:val="003D3311"/>
    <w:rsid w:val="003D3876"/>
    <w:rsid w:val="003D3FAD"/>
    <w:rsid w:val="003D430E"/>
    <w:rsid w:val="003D45A5"/>
    <w:rsid w:val="003D58C2"/>
    <w:rsid w:val="003D74A2"/>
    <w:rsid w:val="003E0661"/>
    <w:rsid w:val="003E12E7"/>
    <w:rsid w:val="003E367E"/>
    <w:rsid w:val="003E451A"/>
    <w:rsid w:val="003E4C47"/>
    <w:rsid w:val="003E6998"/>
    <w:rsid w:val="003E6CD8"/>
    <w:rsid w:val="003E7CB3"/>
    <w:rsid w:val="003F0A44"/>
    <w:rsid w:val="003F50B0"/>
    <w:rsid w:val="003F526D"/>
    <w:rsid w:val="003F5FB3"/>
    <w:rsid w:val="003F6E1C"/>
    <w:rsid w:val="00400DAF"/>
    <w:rsid w:val="00401C08"/>
    <w:rsid w:val="00402172"/>
    <w:rsid w:val="004027E5"/>
    <w:rsid w:val="00402E08"/>
    <w:rsid w:val="00403E97"/>
    <w:rsid w:val="0040414B"/>
    <w:rsid w:val="00406381"/>
    <w:rsid w:val="00407889"/>
    <w:rsid w:val="00407C4A"/>
    <w:rsid w:val="00410708"/>
    <w:rsid w:val="00412DBB"/>
    <w:rsid w:val="00413354"/>
    <w:rsid w:val="004146DB"/>
    <w:rsid w:val="00415E4D"/>
    <w:rsid w:val="00417A2C"/>
    <w:rsid w:val="00417BAF"/>
    <w:rsid w:val="004203A3"/>
    <w:rsid w:val="0042074B"/>
    <w:rsid w:val="00421392"/>
    <w:rsid w:val="0042157C"/>
    <w:rsid w:val="0042175C"/>
    <w:rsid w:val="00421796"/>
    <w:rsid w:val="00421B5E"/>
    <w:rsid w:val="00423298"/>
    <w:rsid w:val="00423CF4"/>
    <w:rsid w:val="00424728"/>
    <w:rsid w:val="00425387"/>
    <w:rsid w:val="00425686"/>
    <w:rsid w:val="0042576E"/>
    <w:rsid w:val="00426898"/>
    <w:rsid w:val="00427665"/>
    <w:rsid w:val="00427BA6"/>
    <w:rsid w:val="00430EE0"/>
    <w:rsid w:val="00431DDA"/>
    <w:rsid w:val="00431E91"/>
    <w:rsid w:val="00435E43"/>
    <w:rsid w:val="00436112"/>
    <w:rsid w:val="004370B6"/>
    <w:rsid w:val="00437276"/>
    <w:rsid w:val="00440C3E"/>
    <w:rsid w:val="00442763"/>
    <w:rsid w:val="00442BCE"/>
    <w:rsid w:val="00443495"/>
    <w:rsid w:val="0044393D"/>
    <w:rsid w:val="00444574"/>
    <w:rsid w:val="00445C04"/>
    <w:rsid w:val="00446FDE"/>
    <w:rsid w:val="004501E1"/>
    <w:rsid w:val="00451138"/>
    <w:rsid w:val="00452FA5"/>
    <w:rsid w:val="00453506"/>
    <w:rsid w:val="0045381B"/>
    <w:rsid w:val="004542E6"/>
    <w:rsid w:val="00454A7C"/>
    <w:rsid w:val="00455413"/>
    <w:rsid w:val="00461D82"/>
    <w:rsid w:val="0046275F"/>
    <w:rsid w:val="00462900"/>
    <w:rsid w:val="00463F10"/>
    <w:rsid w:val="00464292"/>
    <w:rsid w:val="00464C94"/>
    <w:rsid w:val="00465705"/>
    <w:rsid w:val="0046656C"/>
    <w:rsid w:val="00466C5C"/>
    <w:rsid w:val="00467C30"/>
    <w:rsid w:val="00470706"/>
    <w:rsid w:val="00470DE4"/>
    <w:rsid w:val="00470F28"/>
    <w:rsid w:val="00471C6A"/>
    <w:rsid w:val="00472B94"/>
    <w:rsid w:val="00473419"/>
    <w:rsid w:val="004738AD"/>
    <w:rsid w:val="00476204"/>
    <w:rsid w:val="004769C4"/>
    <w:rsid w:val="004810F2"/>
    <w:rsid w:val="004814CA"/>
    <w:rsid w:val="0048223D"/>
    <w:rsid w:val="004827CB"/>
    <w:rsid w:val="0048357E"/>
    <w:rsid w:val="0048437C"/>
    <w:rsid w:val="00484779"/>
    <w:rsid w:val="00484A23"/>
    <w:rsid w:val="00485C6A"/>
    <w:rsid w:val="00486CBA"/>
    <w:rsid w:val="00486CC0"/>
    <w:rsid w:val="00486D05"/>
    <w:rsid w:val="00487436"/>
    <w:rsid w:val="004905A2"/>
    <w:rsid w:val="004938C4"/>
    <w:rsid w:val="00493E4A"/>
    <w:rsid w:val="00494117"/>
    <w:rsid w:val="00495435"/>
    <w:rsid w:val="00495D24"/>
    <w:rsid w:val="00495DB3"/>
    <w:rsid w:val="0049740E"/>
    <w:rsid w:val="00497F0F"/>
    <w:rsid w:val="004A01E1"/>
    <w:rsid w:val="004A05AE"/>
    <w:rsid w:val="004A55A6"/>
    <w:rsid w:val="004B0F9E"/>
    <w:rsid w:val="004B23D0"/>
    <w:rsid w:val="004B24D7"/>
    <w:rsid w:val="004B2811"/>
    <w:rsid w:val="004B29AB"/>
    <w:rsid w:val="004B347F"/>
    <w:rsid w:val="004B4EB3"/>
    <w:rsid w:val="004B52BC"/>
    <w:rsid w:val="004B5D6B"/>
    <w:rsid w:val="004B5E9E"/>
    <w:rsid w:val="004B6D5C"/>
    <w:rsid w:val="004C032F"/>
    <w:rsid w:val="004C045C"/>
    <w:rsid w:val="004C1ADB"/>
    <w:rsid w:val="004C266C"/>
    <w:rsid w:val="004C3CCB"/>
    <w:rsid w:val="004C45B7"/>
    <w:rsid w:val="004C66B1"/>
    <w:rsid w:val="004C6E05"/>
    <w:rsid w:val="004C7DE7"/>
    <w:rsid w:val="004D044D"/>
    <w:rsid w:val="004D1846"/>
    <w:rsid w:val="004D1FCE"/>
    <w:rsid w:val="004D2FCE"/>
    <w:rsid w:val="004D3C1F"/>
    <w:rsid w:val="004D4402"/>
    <w:rsid w:val="004D4930"/>
    <w:rsid w:val="004D4AA2"/>
    <w:rsid w:val="004E07AF"/>
    <w:rsid w:val="004E1628"/>
    <w:rsid w:val="004E226F"/>
    <w:rsid w:val="004E7A5C"/>
    <w:rsid w:val="004E7BE6"/>
    <w:rsid w:val="004F0DE3"/>
    <w:rsid w:val="004F25AC"/>
    <w:rsid w:val="004F4802"/>
    <w:rsid w:val="004F4ABA"/>
    <w:rsid w:val="004F53CE"/>
    <w:rsid w:val="004F6459"/>
    <w:rsid w:val="004F7A3F"/>
    <w:rsid w:val="00501C31"/>
    <w:rsid w:val="00502247"/>
    <w:rsid w:val="005023F2"/>
    <w:rsid w:val="005042D1"/>
    <w:rsid w:val="00504D50"/>
    <w:rsid w:val="005072FB"/>
    <w:rsid w:val="00510A1B"/>
    <w:rsid w:val="00511470"/>
    <w:rsid w:val="00511A30"/>
    <w:rsid w:val="00512D53"/>
    <w:rsid w:val="00513754"/>
    <w:rsid w:val="005139DA"/>
    <w:rsid w:val="00520483"/>
    <w:rsid w:val="005205C5"/>
    <w:rsid w:val="005205DB"/>
    <w:rsid w:val="00524BB1"/>
    <w:rsid w:val="0052555F"/>
    <w:rsid w:val="005258B0"/>
    <w:rsid w:val="00525CA7"/>
    <w:rsid w:val="00527994"/>
    <w:rsid w:val="005343CF"/>
    <w:rsid w:val="00536C66"/>
    <w:rsid w:val="00537837"/>
    <w:rsid w:val="00547624"/>
    <w:rsid w:val="0055065F"/>
    <w:rsid w:val="00552218"/>
    <w:rsid w:val="0055298F"/>
    <w:rsid w:val="00553005"/>
    <w:rsid w:val="0055347F"/>
    <w:rsid w:val="005534F4"/>
    <w:rsid w:val="00553E47"/>
    <w:rsid w:val="00553F59"/>
    <w:rsid w:val="005543C9"/>
    <w:rsid w:val="00554956"/>
    <w:rsid w:val="00554C29"/>
    <w:rsid w:val="005554E5"/>
    <w:rsid w:val="00555509"/>
    <w:rsid w:val="00556753"/>
    <w:rsid w:val="005570F0"/>
    <w:rsid w:val="00560746"/>
    <w:rsid w:val="0056128A"/>
    <w:rsid w:val="00561501"/>
    <w:rsid w:val="00562772"/>
    <w:rsid w:val="00564D02"/>
    <w:rsid w:val="00564DC6"/>
    <w:rsid w:val="0056673C"/>
    <w:rsid w:val="005669F5"/>
    <w:rsid w:val="00566D55"/>
    <w:rsid w:val="0056735D"/>
    <w:rsid w:val="00567CB2"/>
    <w:rsid w:val="00570958"/>
    <w:rsid w:val="00570B0E"/>
    <w:rsid w:val="0057153D"/>
    <w:rsid w:val="00571CEA"/>
    <w:rsid w:val="005725B2"/>
    <w:rsid w:val="00572B1C"/>
    <w:rsid w:val="005737F6"/>
    <w:rsid w:val="00573829"/>
    <w:rsid w:val="00574E72"/>
    <w:rsid w:val="0057713D"/>
    <w:rsid w:val="00577192"/>
    <w:rsid w:val="00580FC2"/>
    <w:rsid w:val="0058443C"/>
    <w:rsid w:val="00584614"/>
    <w:rsid w:val="00585CA8"/>
    <w:rsid w:val="00586D2B"/>
    <w:rsid w:val="005871E2"/>
    <w:rsid w:val="005878F0"/>
    <w:rsid w:val="005906B0"/>
    <w:rsid w:val="00590918"/>
    <w:rsid w:val="00590B81"/>
    <w:rsid w:val="00591D35"/>
    <w:rsid w:val="00592CDA"/>
    <w:rsid w:val="005938FC"/>
    <w:rsid w:val="00593D11"/>
    <w:rsid w:val="005940BC"/>
    <w:rsid w:val="00596688"/>
    <w:rsid w:val="00596ACD"/>
    <w:rsid w:val="00597C39"/>
    <w:rsid w:val="00597CBE"/>
    <w:rsid w:val="005A0860"/>
    <w:rsid w:val="005A42AF"/>
    <w:rsid w:val="005A704E"/>
    <w:rsid w:val="005B0636"/>
    <w:rsid w:val="005B0E17"/>
    <w:rsid w:val="005B1B36"/>
    <w:rsid w:val="005B3E3A"/>
    <w:rsid w:val="005B48E2"/>
    <w:rsid w:val="005B50A9"/>
    <w:rsid w:val="005B7129"/>
    <w:rsid w:val="005B74CA"/>
    <w:rsid w:val="005C0668"/>
    <w:rsid w:val="005C2154"/>
    <w:rsid w:val="005C2DA4"/>
    <w:rsid w:val="005C597B"/>
    <w:rsid w:val="005D0851"/>
    <w:rsid w:val="005D1204"/>
    <w:rsid w:val="005D133D"/>
    <w:rsid w:val="005D5894"/>
    <w:rsid w:val="005D737F"/>
    <w:rsid w:val="005E2760"/>
    <w:rsid w:val="005E28F6"/>
    <w:rsid w:val="005E3A8F"/>
    <w:rsid w:val="005E4946"/>
    <w:rsid w:val="005E4AB8"/>
    <w:rsid w:val="005E742C"/>
    <w:rsid w:val="005E7806"/>
    <w:rsid w:val="005F0B5C"/>
    <w:rsid w:val="005F0C7F"/>
    <w:rsid w:val="005F192C"/>
    <w:rsid w:val="005F21DE"/>
    <w:rsid w:val="005F2787"/>
    <w:rsid w:val="005F2EA9"/>
    <w:rsid w:val="005F3D48"/>
    <w:rsid w:val="005F49E0"/>
    <w:rsid w:val="005F6625"/>
    <w:rsid w:val="006000A0"/>
    <w:rsid w:val="00600EA8"/>
    <w:rsid w:val="0060158C"/>
    <w:rsid w:val="00601BF4"/>
    <w:rsid w:val="006021E1"/>
    <w:rsid w:val="006040D4"/>
    <w:rsid w:val="006042A2"/>
    <w:rsid w:val="00604353"/>
    <w:rsid w:val="00604774"/>
    <w:rsid w:val="00606CAB"/>
    <w:rsid w:val="00606F0E"/>
    <w:rsid w:val="00607BD7"/>
    <w:rsid w:val="0061082C"/>
    <w:rsid w:val="006109B8"/>
    <w:rsid w:val="006109F6"/>
    <w:rsid w:val="00610EED"/>
    <w:rsid w:val="00611300"/>
    <w:rsid w:val="006113A2"/>
    <w:rsid w:val="00611ABF"/>
    <w:rsid w:val="0061265F"/>
    <w:rsid w:val="006126E2"/>
    <w:rsid w:val="00612E5C"/>
    <w:rsid w:val="00613388"/>
    <w:rsid w:val="00615429"/>
    <w:rsid w:val="00615830"/>
    <w:rsid w:val="00616AFA"/>
    <w:rsid w:val="00623378"/>
    <w:rsid w:val="00623E3D"/>
    <w:rsid w:val="00624603"/>
    <w:rsid w:val="006246C9"/>
    <w:rsid w:val="006256FD"/>
    <w:rsid w:val="006258BD"/>
    <w:rsid w:val="00625948"/>
    <w:rsid w:val="00627982"/>
    <w:rsid w:val="00632BAC"/>
    <w:rsid w:val="00633123"/>
    <w:rsid w:val="00633EAC"/>
    <w:rsid w:val="00634CC7"/>
    <w:rsid w:val="00637F2B"/>
    <w:rsid w:val="00640049"/>
    <w:rsid w:val="00640771"/>
    <w:rsid w:val="006410DE"/>
    <w:rsid w:val="006424D4"/>
    <w:rsid w:val="00643EA5"/>
    <w:rsid w:val="0064464D"/>
    <w:rsid w:val="0064508A"/>
    <w:rsid w:val="006453F8"/>
    <w:rsid w:val="006462D1"/>
    <w:rsid w:val="00650DD6"/>
    <w:rsid w:val="00652BB2"/>
    <w:rsid w:val="00652C64"/>
    <w:rsid w:val="00653552"/>
    <w:rsid w:val="00653E70"/>
    <w:rsid w:val="00655316"/>
    <w:rsid w:val="00657119"/>
    <w:rsid w:val="00660709"/>
    <w:rsid w:val="00661583"/>
    <w:rsid w:val="00661B6B"/>
    <w:rsid w:val="00662192"/>
    <w:rsid w:val="00663337"/>
    <w:rsid w:val="0066452C"/>
    <w:rsid w:val="006647A7"/>
    <w:rsid w:val="00664AEC"/>
    <w:rsid w:val="0066538B"/>
    <w:rsid w:val="00665B6E"/>
    <w:rsid w:val="00673402"/>
    <w:rsid w:val="00674792"/>
    <w:rsid w:val="00675352"/>
    <w:rsid w:val="00675606"/>
    <w:rsid w:val="0067793B"/>
    <w:rsid w:val="00681849"/>
    <w:rsid w:val="006838A1"/>
    <w:rsid w:val="0068492A"/>
    <w:rsid w:val="0068515F"/>
    <w:rsid w:val="00685EF9"/>
    <w:rsid w:val="00691747"/>
    <w:rsid w:val="00692996"/>
    <w:rsid w:val="00692C43"/>
    <w:rsid w:val="00693819"/>
    <w:rsid w:val="00694044"/>
    <w:rsid w:val="006941C9"/>
    <w:rsid w:val="006941EA"/>
    <w:rsid w:val="00697A29"/>
    <w:rsid w:val="006A041D"/>
    <w:rsid w:val="006A1DBF"/>
    <w:rsid w:val="006A3A0C"/>
    <w:rsid w:val="006A3F88"/>
    <w:rsid w:val="006A4198"/>
    <w:rsid w:val="006A5483"/>
    <w:rsid w:val="006A5A32"/>
    <w:rsid w:val="006A6144"/>
    <w:rsid w:val="006B061A"/>
    <w:rsid w:val="006B2EC2"/>
    <w:rsid w:val="006B4A82"/>
    <w:rsid w:val="006B6BFD"/>
    <w:rsid w:val="006B6DF7"/>
    <w:rsid w:val="006B7CD1"/>
    <w:rsid w:val="006C27A7"/>
    <w:rsid w:val="006C7168"/>
    <w:rsid w:val="006D07AF"/>
    <w:rsid w:val="006D2D14"/>
    <w:rsid w:val="006D3395"/>
    <w:rsid w:val="006D4455"/>
    <w:rsid w:val="006D4A07"/>
    <w:rsid w:val="006D4A25"/>
    <w:rsid w:val="006D5227"/>
    <w:rsid w:val="006D59D1"/>
    <w:rsid w:val="006D5C43"/>
    <w:rsid w:val="006D5D42"/>
    <w:rsid w:val="006D64F3"/>
    <w:rsid w:val="006E1487"/>
    <w:rsid w:val="006E174E"/>
    <w:rsid w:val="006E2406"/>
    <w:rsid w:val="006E2897"/>
    <w:rsid w:val="006E4A2E"/>
    <w:rsid w:val="006F025F"/>
    <w:rsid w:val="006F100D"/>
    <w:rsid w:val="006F1592"/>
    <w:rsid w:val="006F4418"/>
    <w:rsid w:val="006F4888"/>
    <w:rsid w:val="006F51D4"/>
    <w:rsid w:val="006F5481"/>
    <w:rsid w:val="006F5B5E"/>
    <w:rsid w:val="006F6159"/>
    <w:rsid w:val="006F7E98"/>
    <w:rsid w:val="00702EA7"/>
    <w:rsid w:val="007043D6"/>
    <w:rsid w:val="0070510C"/>
    <w:rsid w:val="007051D8"/>
    <w:rsid w:val="0070572E"/>
    <w:rsid w:val="00705D82"/>
    <w:rsid w:val="0070666B"/>
    <w:rsid w:val="00706C3C"/>
    <w:rsid w:val="00706E00"/>
    <w:rsid w:val="00711FA7"/>
    <w:rsid w:val="007126A1"/>
    <w:rsid w:val="007141F6"/>
    <w:rsid w:val="007149F1"/>
    <w:rsid w:val="00715699"/>
    <w:rsid w:val="007162C8"/>
    <w:rsid w:val="007169B5"/>
    <w:rsid w:val="00717F64"/>
    <w:rsid w:val="0072065B"/>
    <w:rsid w:val="007221E9"/>
    <w:rsid w:val="00724643"/>
    <w:rsid w:val="00725F31"/>
    <w:rsid w:val="007277E1"/>
    <w:rsid w:val="0073201B"/>
    <w:rsid w:val="00732207"/>
    <w:rsid w:val="0073225F"/>
    <w:rsid w:val="007332E7"/>
    <w:rsid w:val="00734891"/>
    <w:rsid w:val="00734D1E"/>
    <w:rsid w:val="007368B8"/>
    <w:rsid w:val="007368FD"/>
    <w:rsid w:val="007369C3"/>
    <w:rsid w:val="00737380"/>
    <w:rsid w:val="007400E8"/>
    <w:rsid w:val="007411C3"/>
    <w:rsid w:val="00741CAF"/>
    <w:rsid w:val="007426BB"/>
    <w:rsid w:val="007432AD"/>
    <w:rsid w:val="00743D6F"/>
    <w:rsid w:val="00745A61"/>
    <w:rsid w:val="00746E20"/>
    <w:rsid w:val="00747583"/>
    <w:rsid w:val="00750662"/>
    <w:rsid w:val="00750B9F"/>
    <w:rsid w:val="00752E48"/>
    <w:rsid w:val="0075474C"/>
    <w:rsid w:val="00755751"/>
    <w:rsid w:val="00755F91"/>
    <w:rsid w:val="0075678B"/>
    <w:rsid w:val="00756C93"/>
    <w:rsid w:val="0076007E"/>
    <w:rsid w:val="007614F3"/>
    <w:rsid w:val="00764AE0"/>
    <w:rsid w:val="00765E89"/>
    <w:rsid w:val="007662F1"/>
    <w:rsid w:val="00766452"/>
    <w:rsid w:val="00766F63"/>
    <w:rsid w:val="00767854"/>
    <w:rsid w:val="00767F48"/>
    <w:rsid w:val="00772E30"/>
    <w:rsid w:val="00773F84"/>
    <w:rsid w:val="0077524A"/>
    <w:rsid w:val="0077527F"/>
    <w:rsid w:val="00775312"/>
    <w:rsid w:val="00780200"/>
    <w:rsid w:val="00780609"/>
    <w:rsid w:val="00780E1E"/>
    <w:rsid w:val="00782EA3"/>
    <w:rsid w:val="00784798"/>
    <w:rsid w:val="00786B22"/>
    <w:rsid w:val="00787731"/>
    <w:rsid w:val="0079060B"/>
    <w:rsid w:val="00793232"/>
    <w:rsid w:val="0079450A"/>
    <w:rsid w:val="00794F31"/>
    <w:rsid w:val="007973EC"/>
    <w:rsid w:val="007A2872"/>
    <w:rsid w:val="007A2F1C"/>
    <w:rsid w:val="007A3112"/>
    <w:rsid w:val="007A3A92"/>
    <w:rsid w:val="007A456C"/>
    <w:rsid w:val="007A542D"/>
    <w:rsid w:val="007A63AB"/>
    <w:rsid w:val="007A70E0"/>
    <w:rsid w:val="007B08FA"/>
    <w:rsid w:val="007B18AD"/>
    <w:rsid w:val="007B1FAF"/>
    <w:rsid w:val="007B366D"/>
    <w:rsid w:val="007B42FC"/>
    <w:rsid w:val="007B540F"/>
    <w:rsid w:val="007B688F"/>
    <w:rsid w:val="007B6945"/>
    <w:rsid w:val="007B7DB0"/>
    <w:rsid w:val="007B7FAE"/>
    <w:rsid w:val="007C068C"/>
    <w:rsid w:val="007C2213"/>
    <w:rsid w:val="007C3243"/>
    <w:rsid w:val="007C3875"/>
    <w:rsid w:val="007C436E"/>
    <w:rsid w:val="007C5676"/>
    <w:rsid w:val="007D05EE"/>
    <w:rsid w:val="007D0789"/>
    <w:rsid w:val="007D1946"/>
    <w:rsid w:val="007D2F0A"/>
    <w:rsid w:val="007D32BC"/>
    <w:rsid w:val="007D3BD6"/>
    <w:rsid w:val="007D3EDE"/>
    <w:rsid w:val="007D5674"/>
    <w:rsid w:val="007D749A"/>
    <w:rsid w:val="007E187D"/>
    <w:rsid w:val="007E20E4"/>
    <w:rsid w:val="007E391E"/>
    <w:rsid w:val="007E5365"/>
    <w:rsid w:val="007E6C02"/>
    <w:rsid w:val="007F018D"/>
    <w:rsid w:val="007F053D"/>
    <w:rsid w:val="007F0565"/>
    <w:rsid w:val="007F139A"/>
    <w:rsid w:val="007F3919"/>
    <w:rsid w:val="007F6677"/>
    <w:rsid w:val="007F79C0"/>
    <w:rsid w:val="007F7A81"/>
    <w:rsid w:val="0080053D"/>
    <w:rsid w:val="00800939"/>
    <w:rsid w:val="00800CAC"/>
    <w:rsid w:val="00802142"/>
    <w:rsid w:val="0080349E"/>
    <w:rsid w:val="00803B3C"/>
    <w:rsid w:val="00807369"/>
    <w:rsid w:val="00807871"/>
    <w:rsid w:val="008079C6"/>
    <w:rsid w:val="00810098"/>
    <w:rsid w:val="0081085C"/>
    <w:rsid w:val="0081089C"/>
    <w:rsid w:val="00810D3F"/>
    <w:rsid w:val="00812877"/>
    <w:rsid w:val="00813082"/>
    <w:rsid w:val="00813B76"/>
    <w:rsid w:val="00814961"/>
    <w:rsid w:val="00814969"/>
    <w:rsid w:val="008156BA"/>
    <w:rsid w:val="00815F21"/>
    <w:rsid w:val="0081742A"/>
    <w:rsid w:val="0082025C"/>
    <w:rsid w:val="00820D34"/>
    <w:rsid w:val="00826ABB"/>
    <w:rsid w:val="0082738D"/>
    <w:rsid w:val="00827403"/>
    <w:rsid w:val="0083387C"/>
    <w:rsid w:val="00833AF9"/>
    <w:rsid w:val="00833CE9"/>
    <w:rsid w:val="00833D5A"/>
    <w:rsid w:val="00834969"/>
    <w:rsid w:val="0083498F"/>
    <w:rsid w:val="00835DF1"/>
    <w:rsid w:val="0083775F"/>
    <w:rsid w:val="00837B4B"/>
    <w:rsid w:val="00840B4D"/>
    <w:rsid w:val="008414C9"/>
    <w:rsid w:val="00842822"/>
    <w:rsid w:val="008444C4"/>
    <w:rsid w:val="008445D7"/>
    <w:rsid w:val="00844A48"/>
    <w:rsid w:val="00846146"/>
    <w:rsid w:val="008515CE"/>
    <w:rsid w:val="00854813"/>
    <w:rsid w:val="008548BE"/>
    <w:rsid w:val="008554BF"/>
    <w:rsid w:val="0085660A"/>
    <w:rsid w:val="00856984"/>
    <w:rsid w:val="00856FFE"/>
    <w:rsid w:val="00857282"/>
    <w:rsid w:val="008576A0"/>
    <w:rsid w:val="00857D91"/>
    <w:rsid w:val="00863114"/>
    <w:rsid w:val="00864EF0"/>
    <w:rsid w:val="0087100D"/>
    <w:rsid w:val="00871D29"/>
    <w:rsid w:val="00873531"/>
    <w:rsid w:val="00874448"/>
    <w:rsid w:val="00875031"/>
    <w:rsid w:val="00875CCD"/>
    <w:rsid w:val="0087648B"/>
    <w:rsid w:val="00880E36"/>
    <w:rsid w:val="00881016"/>
    <w:rsid w:val="00882422"/>
    <w:rsid w:val="00884A4C"/>
    <w:rsid w:val="00887774"/>
    <w:rsid w:val="00887A56"/>
    <w:rsid w:val="0089278F"/>
    <w:rsid w:val="00892DD2"/>
    <w:rsid w:val="00893C60"/>
    <w:rsid w:val="008943F9"/>
    <w:rsid w:val="00894AFA"/>
    <w:rsid w:val="008969D0"/>
    <w:rsid w:val="008A0D49"/>
    <w:rsid w:val="008A3342"/>
    <w:rsid w:val="008A3854"/>
    <w:rsid w:val="008A799C"/>
    <w:rsid w:val="008B001D"/>
    <w:rsid w:val="008B07CD"/>
    <w:rsid w:val="008B2606"/>
    <w:rsid w:val="008B2792"/>
    <w:rsid w:val="008B3545"/>
    <w:rsid w:val="008B3CC1"/>
    <w:rsid w:val="008B3E36"/>
    <w:rsid w:val="008B4585"/>
    <w:rsid w:val="008B4A95"/>
    <w:rsid w:val="008B5617"/>
    <w:rsid w:val="008B5AB5"/>
    <w:rsid w:val="008B773B"/>
    <w:rsid w:val="008B7CC0"/>
    <w:rsid w:val="008C1A26"/>
    <w:rsid w:val="008C27E6"/>
    <w:rsid w:val="008C5504"/>
    <w:rsid w:val="008C7A5C"/>
    <w:rsid w:val="008C7B1B"/>
    <w:rsid w:val="008D0D24"/>
    <w:rsid w:val="008D23ED"/>
    <w:rsid w:val="008D25FF"/>
    <w:rsid w:val="008D27B3"/>
    <w:rsid w:val="008D2EA9"/>
    <w:rsid w:val="008D3B2F"/>
    <w:rsid w:val="008D4E8A"/>
    <w:rsid w:val="008D4E9B"/>
    <w:rsid w:val="008D665D"/>
    <w:rsid w:val="008D6DC5"/>
    <w:rsid w:val="008D7029"/>
    <w:rsid w:val="008D7CE8"/>
    <w:rsid w:val="008E1497"/>
    <w:rsid w:val="008E54E7"/>
    <w:rsid w:val="008F02F1"/>
    <w:rsid w:val="008F04D6"/>
    <w:rsid w:val="008F0BEF"/>
    <w:rsid w:val="008F15E7"/>
    <w:rsid w:val="008F29A8"/>
    <w:rsid w:val="008F4CE2"/>
    <w:rsid w:val="008F596B"/>
    <w:rsid w:val="008F696B"/>
    <w:rsid w:val="008F7425"/>
    <w:rsid w:val="0090031D"/>
    <w:rsid w:val="00900EEE"/>
    <w:rsid w:val="00903999"/>
    <w:rsid w:val="009044E3"/>
    <w:rsid w:val="009046F3"/>
    <w:rsid w:val="00904746"/>
    <w:rsid w:val="00907204"/>
    <w:rsid w:val="009078F6"/>
    <w:rsid w:val="00910CD6"/>
    <w:rsid w:val="00911616"/>
    <w:rsid w:val="00911C6F"/>
    <w:rsid w:val="0091627F"/>
    <w:rsid w:val="00916FC5"/>
    <w:rsid w:val="009173CD"/>
    <w:rsid w:val="0092338B"/>
    <w:rsid w:val="00925E9C"/>
    <w:rsid w:val="00926774"/>
    <w:rsid w:val="0093106D"/>
    <w:rsid w:val="009315BE"/>
    <w:rsid w:val="0093245F"/>
    <w:rsid w:val="00932E5D"/>
    <w:rsid w:val="0093332C"/>
    <w:rsid w:val="0093392F"/>
    <w:rsid w:val="00933D22"/>
    <w:rsid w:val="00934B54"/>
    <w:rsid w:val="00935260"/>
    <w:rsid w:val="009367E2"/>
    <w:rsid w:val="00937422"/>
    <w:rsid w:val="0094103E"/>
    <w:rsid w:val="00943A38"/>
    <w:rsid w:val="009446F0"/>
    <w:rsid w:val="009463D1"/>
    <w:rsid w:val="009469A5"/>
    <w:rsid w:val="009475AD"/>
    <w:rsid w:val="0094777B"/>
    <w:rsid w:val="009477D6"/>
    <w:rsid w:val="00951CB3"/>
    <w:rsid w:val="00951FCD"/>
    <w:rsid w:val="00953733"/>
    <w:rsid w:val="00953844"/>
    <w:rsid w:val="00953FA7"/>
    <w:rsid w:val="009552C9"/>
    <w:rsid w:val="00955B54"/>
    <w:rsid w:val="00956CE2"/>
    <w:rsid w:val="009600EC"/>
    <w:rsid w:val="00960252"/>
    <w:rsid w:val="009605F0"/>
    <w:rsid w:val="0096159C"/>
    <w:rsid w:val="009618C7"/>
    <w:rsid w:val="00961E3F"/>
    <w:rsid w:val="00962750"/>
    <w:rsid w:val="00964D3A"/>
    <w:rsid w:val="00965A19"/>
    <w:rsid w:val="009661E0"/>
    <w:rsid w:val="009661FD"/>
    <w:rsid w:val="009700D0"/>
    <w:rsid w:val="0097083D"/>
    <w:rsid w:val="00971060"/>
    <w:rsid w:val="0097394E"/>
    <w:rsid w:val="009767B5"/>
    <w:rsid w:val="00977111"/>
    <w:rsid w:val="00980801"/>
    <w:rsid w:val="00981296"/>
    <w:rsid w:val="00986EF0"/>
    <w:rsid w:val="009904B4"/>
    <w:rsid w:val="00990DE0"/>
    <w:rsid w:val="00992DD6"/>
    <w:rsid w:val="00993543"/>
    <w:rsid w:val="00993F58"/>
    <w:rsid w:val="0099435C"/>
    <w:rsid w:val="009967F6"/>
    <w:rsid w:val="00997B92"/>
    <w:rsid w:val="009A1F4A"/>
    <w:rsid w:val="009A40CE"/>
    <w:rsid w:val="009A49AD"/>
    <w:rsid w:val="009A529E"/>
    <w:rsid w:val="009A6D2F"/>
    <w:rsid w:val="009B1A9B"/>
    <w:rsid w:val="009B27FB"/>
    <w:rsid w:val="009B288B"/>
    <w:rsid w:val="009B2A53"/>
    <w:rsid w:val="009B737B"/>
    <w:rsid w:val="009B7542"/>
    <w:rsid w:val="009C0692"/>
    <w:rsid w:val="009C2476"/>
    <w:rsid w:val="009C2832"/>
    <w:rsid w:val="009C2D1B"/>
    <w:rsid w:val="009C3350"/>
    <w:rsid w:val="009C3ED3"/>
    <w:rsid w:val="009C5C7A"/>
    <w:rsid w:val="009C6C75"/>
    <w:rsid w:val="009C6EA4"/>
    <w:rsid w:val="009C79F8"/>
    <w:rsid w:val="009D163B"/>
    <w:rsid w:val="009D20A5"/>
    <w:rsid w:val="009D2BAF"/>
    <w:rsid w:val="009D3A5B"/>
    <w:rsid w:val="009D41ED"/>
    <w:rsid w:val="009D4D62"/>
    <w:rsid w:val="009D5311"/>
    <w:rsid w:val="009D6342"/>
    <w:rsid w:val="009D63A2"/>
    <w:rsid w:val="009D6713"/>
    <w:rsid w:val="009E0961"/>
    <w:rsid w:val="009E17DC"/>
    <w:rsid w:val="009E1A0A"/>
    <w:rsid w:val="009E3192"/>
    <w:rsid w:val="009E6446"/>
    <w:rsid w:val="009F065E"/>
    <w:rsid w:val="009F10D8"/>
    <w:rsid w:val="009F144D"/>
    <w:rsid w:val="009F2B4F"/>
    <w:rsid w:val="009F357C"/>
    <w:rsid w:val="009F3A74"/>
    <w:rsid w:val="009F4A12"/>
    <w:rsid w:val="009F7A8A"/>
    <w:rsid w:val="00A02E61"/>
    <w:rsid w:val="00A03194"/>
    <w:rsid w:val="00A036AD"/>
    <w:rsid w:val="00A0460A"/>
    <w:rsid w:val="00A052D2"/>
    <w:rsid w:val="00A05489"/>
    <w:rsid w:val="00A057D5"/>
    <w:rsid w:val="00A05C69"/>
    <w:rsid w:val="00A05D9C"/>
    <w:rsid w:val="00A06B73"/>
    <w:rsid w:val="00A06F54"/>
    <w:rsid w:val="00A075D0"/>
    <w:rsid w:val="00A11703"/>
    <w:rsid w:val="00A11F2C"/>
    <w:rsid w:val="00A1209D"/>
    <w:rsid w:val="00A16A8A"/>
    <w:rsid w:val="00A20275"/>
    <w:rsid w:val="00A20931"/>
    <w:rsid w:val="00A21C30"/>
    <w:rsid w:val="00A25AF5"/>
    <w:rsid w:val="00A25E71"/>
    <w:rsid w:val="00A25FC5"/>
    <w:rsid w:val="00A26467"/>
    <w:rsid w:val="00A26572"/>
    <w:rsid w:val="00A26AD6"/>
    <w:rsid w:val="00A26BA1"/>
    <w:rsid w:val="00A30171"/>
    <w:rsid w:val="00A343E7"/>
    <w:rsid w:val="00A3451E"/>
    <w:rsid w:val="00A361EF"/>
    <w:rsid w:val="00A3700B"/>
    <w:rsid w:val="00A41000"/>
    <w:rsid w:val="00A4290A"/>
    <w:rsid w:val="00A44D36"/>
    <w:rsid w:val="00A44E2F"/>
    <w:rsid w:val="00A451C7"/>
    <w:rsid w:val="00A45C44"/>
    <w:rsid w:val="00A47F17"/>
    <w:rsid w:val="00A50E77"/>
    <w:rsid w:val="00A55265"/>
    <w:rsid w:val="00A555AC"/>
    <w:rsid w:val="00A55882"/>
    <w:rsid w:val="00A559DF"/>
    <w:rsid w:val="00A56122"/>
    <w:rsid w:val="00A5679F"/>
    <w:rsid w:val="00A6194E"/>
    <w:rsid w:val="00A61D8F"/>
    <w:rsid w:val="00A62AA2"/>
    <w:rsid w:val="00A62F73"/>
    <w:rsid w:val="00A641AD"/>
    <w:rsid w:val="00A66C31"/>
    <w:rsid w:val="00A67F54"/>
    <w:rsid w:val="00A71369"/>
    <w:rsid w:val="00A71698"/>
    <w:rsid w:val="00A7191C"/>
    <w:rsid w:val="00A71ACF"/>
    <w:rsid w:val="00A71DD9"/>
    <w:rsid w:val="00A7344C"/>
    <w:rsid w:val="00A74AB8"/>
    <w:rsid w:val="00A76155"/>
    <w:rsid w:val="00A76265"/>
    <w:rsid w:val="00A76765"/>
    <w:rsid w:val="00A768A6"/>
    <w:rsid w:val="00A80E67"/>
    <w:rsid w:val="00A80E90"/>
    <w:rsid w:val="00A81E1B"/>
    <w:rsid w:val="00A825E4"/>
    <w:rsid w:val="00A8348A"/>
    <w:rsid w:val="00A855B5"/>
    <w:rsid w:val="00A86AA4"/>
    <w:rsid w:val="00A900CE"/>
    <w:rsid w:val="00A93AAB"/>
    <w:rsid w:val="00A94323"/>
    <w:rsid w:val="00A95068"/>
    <w:rsid w:val="00A952A7"/>
    <w:rsid w:val="00A9531D"/>
    <w:rsid w:val="00A95AEC"/>
    <w:rsid w:val="00AA512C"/>
    <w:rsid w:val="00AA5339"/>
    <w:rsid w:val="00AA5E87"/>
    <w:rsid w:val="00AA7F1F"/>
    <w:rsid w:val="00AA7F21"/>
    <w:rsid w:val="00AB07FD"/>
    <w:rsid w:val="00AB0B93"/>
    <w:rsid w:val="00AB1383"/>
    <w:rsid w:val="00AB1773"/>
    <w:rsid w:val="00AB2454"/>
    <w:rsid w:val="00AB27E9"/>
    <w:rsid w:val="00AB2EAD"/>
    <w:rsid w:val="00AB30EB"/>
    <w:rsid w:val="00AB343E"/>
    <w:rsid w:val="00AB3601"/>
    <w:rsid w:val="00AB3727"/>
    <w:rsid w:val="00AB47FA"/>
    <w:rsid w:val="00AB4E70"/>
    <w:rsid w:val="00AB6225"/>
    <w:rsid w:val="00AC08C7"/>
    <w:rsid w:val="00AC12DA"/>
    <w:rsid w:val="00AC19EF"/>
    <w:rsid w:val="00AC2795"/>
    <w:rsid w:val="00AC28CE"/>
    <w:rsid w:val="00AC2FA5"/>
    <w:rsid w:val="00AC601A"/>
    <w:rsid w:val="00AC6DD6"/>
    <w:rsid w:val="00AC6E0D"/>
    <w:rsid w:val="00AD11AC"/>
    <w:rsid w:val="00AD26DF"/>
    <w:rsid w:val="00AD7C53"/>
    <w:rsid w:val="00AE0219"/>
    <w:rsid w:val="00AE1FB1"/>
    <w:rsid w:val="00AE34C0"/>
    <w:rsid w:val="00AE5D87"/>
    <w:rsid w:val="00AE6202"/>
    <w:rsid w:val="00AE7C6C"/>
    <w:rsid w:val="00AF096E"/>
    <w:rsid w:val="00AF11C0"/>
    <w:rsid w:val="00AF164F"/>
    <w:rsid w:val="00AF2263"/>
    <w:rsid w:val="00AF24EF"/>
    <w:rsid w:val="00AF406F"/>
    <w:rsid w:val="00AF474F"/>
    <w:rsid w:val="00AF714B"/>
    <w:rsid w:val="00B018C8"/>
    <w:rsid w:val="00B0216D"/>
    <w:rsid w:val="00B02D3B"/>
    <w:rsid w:val="00B02EF3"/>
    <w:rsid w:val="00B031C4"/>
    <w:rsid w:val="00B0365D"/>
    <w:rsid w:val="00B03EBC"/>
    <w:rsid w:val="00B04235"/>
    <w:rsid w:val="00B05177"/>
    <w:rsid w:val="00B05EEC"/>
    <w:rsid w:val="00B06D5F"/>
    <w:rsid w:val="00B06F43"/>
    <w:rsid w:val="00B06F79"/>
    <w:rsid w:val="00B07477"/>
    <w:rsid w:val="00B07830"/>
    <w:rsid w:val="00B07C7A"/>
    <w:rsid w:val="00B102D9"/>
    <w:rsid w:val="00B10746"/>
    <w:rsid w:val="00B10EB2"/>
    <w:rsid w:val="00B11470"/>
    <w:rsid w:val="00B117DB"/>
    <w:rsid w:val="00B12A7B"/>
    <w:rsid w:val="00B15809"/>
    <w:rsid w:val="00B163AC"/>
    <w:rsid w:val="00B17E6C"/>
    <w:rsid w:val="00B20445"/>
    <w:rsid w:val="00B2278C"/>
    <w:rsid w:val="00B22C43"/>
    <w:rsid w:val="00B22FA8"/>
    <w:rsid w:val="00B23D4B"/>
    <w:rsid w:val="00B24453"/>
    <w:rsid w:val="00B2527B"/>
    <w:rsid w:val="00B279CA"/>
    <w:rsid w:val="00B3106A"/>
    <w:rsid w:val="00B32965"/>
    <w:rsid w:val="00B32CA3"/>
    <w:rsid w:val="00B32E73"/>
    <w:rsid w:val="00B3367D"/>
    <w:rsid w:val="00B34557"/>
    <w:rsid w:val="00B356E9"/>
    <w:rsid w:val="00B35744"/>
    <w:rsid w:val="00B359E3"/>
    <w:rsid w:val="00B4129A"/>
    <w:rsid w:val="00B41E69"/>
    <w:rsid w:val="00B440E6"/>
    <w:rsid w:val="00B4504F"/>
    <w:rsid w:val="00B457E3"/>
    <w:rsid w:val="00B47F56"/>
    <w:rsid w:val="00B50C62"/>
    <w:rsid w:val="00B50F4D"/>
    <w:rsid w:val="00B50F77"/>
    <w:rsid w:val="00B52585"/>
    <w:rsid w:val="00B54134"/>
    <w:rsid w:val="00B551FB"/>
    <w:rsid w:val="00B56BFF"/>
    <w:rsid w:val="00B608FC"/>
    <w:rsid w:val="00B64D1E"/>
    <w:rsid w:val="00B66B4F"/>
    <w:rsid w:val="00B7098C"/>
    <w:rsid w:val="00B716AD"/>
    <w:rsid w:val="00B74625"/>
    <w:rsid w:val="00B748B1"/>
    <w:rsid w:val="00B74F74"/>
    <w:rsid w:val="00B76B8E"/>
    <w:rsid w:val="00B76BC0"/>
    <w:rsid w:val="00B7730B"/>
    <w:rsid w:val="00B8150B"/>
    <w:rsid w:val="00B84E92"/>
    <w:rsid w:val="00B856BD"/>
    <w:rsid w:val="00B85B92"/>
    <w:rsid w:val="00B9236E"/>
    <w:rsid w:val="00B92C01"/>
    <w:rsid w:val="00B93771"/>
    <w:rsid w:val="00B942B8"/>
    <w:rsid w:val="00B9438D"/>
    <w:rsid w:val="00B9505F"/>
    <w:rsid w:val="00B951C9"/>
    <w:rsid w:val="00BA05DF"/>
    <w:rsid w:val="00BA2010"/>
    <w:rsid w:val="00BA218E"/>
    <w:rsid w:val="00BA266D"/>
    <w:rsid w:val="00BA4BF4"/>
    <w:rsid w:val="00BA5F27"/>
    <w:rsid w:val="00BA6E17"/>
    <w:rsid w:val="00BA785A"/>
    <w:rsid w:val="00BA7D60"/>
    <w:rsid w:val="00BB42C9"/>
    <w:rsid w:val="00BB4840"/>
    <w:rsid w:val="00BB621A"/>
    <w:rsid w:val="00BB7BC1"/>
    <w:rsid w:val="00BC00B2"/>
    <w:rsid w:val="00BC06E3"/>
    <w:rsid w:val="00BC09AA"/>
    <w:rsid w:val="00BC106E"/>
    <w:rsid w:val="00BC14D1"/>
    <w:rsid w:val="00BC4289"/>
    <w:rsid w:val="00BC44DF"/>
    <w:rsid w:val="00BC4916"/>
    <w:rsid w:val="00BC537A"/>
    <w:rsid w:val="00BC5B94"/>
    <w:rsid w:val="00BC5E2B"/>
    <w:rsid w:val="00BD04A1"/>
    <w:rsid w:val="00BD0624"/>
    <w:rsid w:val="00BD0949"/>
    <w:rsid w:val="00BD15E8"/>
    <w:rsid w:val="00BD1D50"/>
    <w:rsid w:val="00BD45EA"/>
    <w:rsid w:val="00BD4BFB"/>
    <w:rsid w:val="00BD68E5"/>
    <w:rsid w:val="00BD7015"/>
    <w:rsid w:val="00BD79BE"/>
    <w:rsid w:val="00BD7FB4"/>
    <w:rsid w:val="00BE1860"/>
    <w:rsid w:val="00BE1B4E"/>
    <w:rsid w:val="00BE2A3E"/>
    <w:rsid w:val="00BE7193"/>
    <w:rsid w:val="00BE7644"/>
    <w:rsid w:val="00BF0D1D"/>
    <w:rsid w:val="00BF0FC2"/>
    <w:rsid w:val="00BF14F7"/>
    <w:rsid w:val="00BF1A76"/>
    <w:rsid w:val="00BF4F11"/>
    <w:rsid w:val="00BF56BD"/>
    <w:rsid w:val="00BF6470"/>
    <w:rsid w:val="00BF6DEF"/>
    <w:rsid w:val="00BF6DF2"/>
    <w:rsid w:val="00BF7371"/>
    <w:rsid w:val="00C008C6"/>
    <w:rsid w:val="00C00E36"/>
    <w:rsid w:val="00C00EF2"/>
    <w:rsid w:val="00C042B5"/>
    <w:rsid w:val="00C046D0"/>
    <w:rsid w:val="00C06406"/>
    <w:rsid w:val="00C0732A"/>
    <w:rsid w:val="00C079BD"/>
    <w:rsid w:val="00C07A40"/>
    <w:rsid w:val="00C10F41"/>
    <w:rsid w:val="00C150FF"/>
    <w:rsid w:val="00C154FD"/>
    <w:rsid w:val="00C1763B"/>
    <w:rsid w:val="00C17642"/>
    <w:rsid w:val="00C17782"/>
    <w:rsid w:val="00C22614"/>
    <w:rsid w:val="00C22845"/>
    <w:rsid w:val="00C2360D"/>
    <w:rsid w:val="00C254AD"/>
    <w:rsid w:val="00C25A22"/>
    <w:rsid w:val="00C25A33"/>
    <w:rsid w:val="00C25CBB"/>
    <w:rsid w:val="00C275D1"/>
    <w:rsid w:val="00C31446"/>
    <w:rsid w:val="00C332CF"/>
    <w:rsid w:val="00C33643"/>
    <w:rsid w:val="00C33A9C"/>
    <w:rsid w:val="00C35D2C"/>
    <w:rsid w:val="00C35E8A"/>
    <w:rsid w:val="00C36C6B"/>
    <w:rsid w:val="00C36E81"/>
    <w:rsid w:val="00C40079"/>
    <w:rsid w:val="00C40200"/>
    <w:rsid w:val="00C412B6"/>
    <w:rsid w:val="00C426F2"/>
    <w:rsid w:val="00C44913"/>
    <w:rsid w:val="00C46191"/>
    <w:rsid w:val="00C46A0F"/>
    <w:rsid w:val="00C5199D"/>
    <w:rsid w:val="00C5274E"/>
    <w:rsid w:val="00C527CB"/>
    <w:rsid w:val="00C529C3"/>
    <w:rsid w:val="00C53496"/>
    <w:rsid w:val="00C55361"/>
    <w:rsid w:val="00C60385"/>
    <w:rsid w:val="00C60E7C"/>
    <w:rsid w:val="00C61D6F"/>
    <w:rsid w:val="00C62AC2"/>
    <w:rsid w:val="00C62BAD"/>
    <w:rsid w:val="00C62CB3"/>
    <w:rsid w:val="00C638B3"/>
    <w:rsid w:val="00C643BF"/>
    <w:rsid w:val="00C6697A"/>
    <w:rsid w:val="00C66A7A"/>
    <w:rsid w:val="00C66D89"/>
    <w:rsid w:val="00C6778F"/>
    <w:rsid w:val="00C67946"/>
    <w:rsid w:val="00C679A7"/>
    <w:rsid w:val="00C701FB"/>
    <w:rsid w:val="00C71541"/>
    <w:rsid w:val="00C720A2"/>
    <w:rsid w:val="00C72995"/>
    <w:rsid w:val="00C72C5A"/>
    <w:rsid w:val="00C75835"/>
    <w:rsid w:val="00C75F6B"/>
    <w:rsid w:val="00C7636A"/>
    <w:rsid w:val="00C76536"/>
    <w:rsid w:val="00C76979"/>
    <w:rsid w:val="00C80DA1"/>
    <w:rsid w:val="00C81066"/>
    <w:rsid w:val="00C81191"/>
    <w:rsid w:val="00C812FD"/>
    <w:rsid w:val="00C815E0"/>
    <w:rsid w:val="00C83230"/>
    <w:rsid w:val="00C8465C"/>
    <w:rsid w:val="00C84FC2"/>
    <w:rsid w:val="00C85574"/>
    <w:rsid w:val="00C91F3B"/>
    <w:rsid w:val="00C9344F"/>
    <w:rsid w:val="00C937EE"/>
    <w:rsid w:val="00C93E64"/>
    <w:rsid w:val="00CA12D7"/>
    <w:rsid w:val="00CA19FC"/>
    <w:rsid w:val="00CA293B"/>
    <w:rsid w:val="00CA3A02"/>
    <w:rsid w:val="00CA3FC3"/>
    <w:rsid w:val="00CA4435"/>
    <w:rsid w:val="00CA4B5C"/>
    <w:rsid w:val="00CA501F"/>
    <w:rsid w:val="00CA5A40"/>
    <w:rsid w:val="00CB1CC9"/>
    <w:rsid w:val="00CB2A6E"/>
    <w:rsid w:val="00CB3423"/>
    <w:rsid w:val="00CB58D8"/>
    <w:rsid w:val="00CB5E1A"/>
    <w:rsid w:val="00CB7065"/>
    <w:rsid w:val="00CC0A5D"/>
    <w:rsid w:val="00CC0F6C"/>
    <w:rsid w:val="00CC10C1"/>
    <w:rsid w:val="00CC39A2"/>
    <w:rsid w:val="00CC4CC2"/>
    <w:rsid w:val="00CC510A"/>
    <w:rsid w:val="00CC5675"/>
    <w:rsid w:val="00CC7228"/>
    <w:rsid w:val="00CD088F"/>
    <w:rsid w:val="00CD17EE"/>
    <w:rsid w:val="00CD196C"/>
    <w:rsid w:val="00CD2573"/>
    <w:rsid w:val="00CD4139"/>
    <w:rsid w:val="00CD5366"/>
    <w:rsid w:val="00CD5830"/>
    <w:rsid w:val="00CD5A3C"/>
    <w:rsid w:val="00CD70DE"/>
    <w:rsid w:val="00CE059F"/>
    <w:rsid w:val="00CE0FD5"/>
    <w:rsid w:val="00CE7EB5"/>
    <w:rsid w:val="00CF0946"/>
    <w:rsid w:val="00CF17B5"/>
    <w:rsid w:val="00CF35F9"/>
    <w:rsid w:val="00CF3662"/>
    <w:rsid w:val="00CF481C"/>
    <w:rsid w:val="00CF4D00"/>
    <w:rsid w:val="00CF6DA9"/>
    <w:rsid w:val="00D0064E"/>
    <w:rsid w:val="00D00E49"/>
    <w:rsid w:val="00D01BE6"/>
    <w:rsid w:val="00D020F9"/>
    <w:rsid w:val="00D038D6"/>
    <w:rsid w:val="00D04326"/>
    <w:rsid w:val="00D049E9"/>
    <w:rsid w:val="00D05FF9"/>
    <w:rsid w:val="00D11F32"/>
    <w:rsid w:val="00D13E20"/>
    <w:rsid w:val="00D13F47"/>
    <w:rsid w:val="00D14E38"/>
    <w:rsid w:val="00D15490"/>
    <w:rsid w:val="00D15A2D"/>
    <w:rsid w:val="00D15D52"/>
    <w:rsid w:val="00D162FE"/>
    <w:rsid w:val="00D16B88"/>
    <w:rsid w:val="00D22469"/>
    <w:rsid w:val="00D243C5"/>
    <w:rsid w:val="00D26B46"/>
    <w:rsid w:val="00D34797"/>
    <w:rsid w:val="00D351F0"/>
    <w:rsid w:val="00D40037"/>
    <w:rsid w:val="00D40080"/>
    <w:rsid w:val="00D4048F"/>
    <w:rsid w:val="00D40AFB"/>
    <w:rsid w:val="00D40B92"/>
    <w:rsid w:val="00D41079"/>
    <w:rsid w:val="00D410A2"/>
    <w:rsid w:val="00D4116A"/>
    <w:rsid w:val="00D42C0B"/>
    <w:rsid w:val="00D435B5"/>
    <w:rsid w:val="00D44175"/>
    <w:rsid w:val="00D44283"/>
    <w:rsid w:val="00D443BB"/>
    <w:rsid w:val="00D44F03"/>
    <w:rsid w:val="00D46ABA"/>
    <w:rsid w:val="00D54E9E"/>
    <w:rsid w:val="00D577EB"/>
    <w:rsid w:val="00D57C1A"/>
    <w:rsid w:val="00D6114B"/>
    <w:rsid w:val="00D6155B"/>
    <w:rsid w:val="00D61C26"/>
    <w:rsid w:val="00D622E8"/>
    <w:rsid w:val="00D62D3C"/>
    <w:rsid w:val="00D63D14"/>
    <w:rsid w:val="00D648A5"/>
    <w:rsid w:val="00D648AC"/>
    <w:rsid w:val="00D64FB9"/>
    <w:rsid w:val="00D651CA"/>
    <w:rsid w:val="00D6524C"/>
    <w:rsid w:val="00D6535A"/>
    <w:rsid w:val="00D655E6"/>
    <w:rsid w:val="00D663B6"/>
    <w:rsid w:val="00D67BEF"/>
    <w:rsid w:val="00D7046B"/>
    <w:rsid w:val="00D706E4"/>
    <w:rsid w:val="00D71C61"/>
    <w:rsid w:val="00D72ED2"/>
    <w:rsid w:val="00D73EE7"/>
    <w:rsid w:val="00D73FB4"/>
    <w:rsid w:val="00D74F0A"/>
    <w:rsid w:val="00D77CA6"/>
    <w:rsid w:val="00D83FB0"/>
    <w:rsid w:val="00D84CCC"/>
    <w:rsid w:val="00D86664"/>
    <w:rsid w:val="00D86EC6"/>
    <w:rsid w:val="00D8737F"/>
    <w:rsid w:val="00D904B7"/>
    <w:rsid w:val="00D93380"/>
    <w:rsid w:val="00D9459A"/>
    <w:rsid w:val="00D949EE"/>
    <w:rsid w:val="00D950D3"/>
    <w:rsid w:val="00D95A96"/>
    <w:rsid w:val="00D97411"/>
    <w:rsid w:val="00DA10D7"/>
    <w:rsid w:val="00DA1C4C"/>
    <w:rsid w:val="00DA291A"/>
    <w:rsid w:val="00DA2C0F"/>
    <w:rsid w:val="00DA345C"/>
    <w:rsid w:val="00DA611E"/>
    <w:rsid w:val="00DA704B"/>
    <w:rsid w:val="00DA7918"/>
    <w:rsid w:val="00DB0489"/>
    <w:rsid w:val="00DB3E54"/>
    <w:rsid w:val="00DB4B49"/>
    <w:rsid w:val="00DB636E"/>
    <w:rsid w:val="00DC0752"/>
    <w:rsid w:val="00DC1689"/>
    <w:rsid w:val="00DC17D8"/>
    <w:rsid w:val="00DC3910"/>
    <w:rsid w:val="00DC5008"/>
    <w:rsid w:val="00DC5779"/>
    <w:rsid w:val="00DC5C1A"/>
    <w:rsid w:val="00DC5F70"/>
    <w:rsid w:val="00DD0753"/>
    <w:rsid w:val="00DD0B34"/>
    <w:rsid w:val="00DD12D6"/>
    <w:rsid w:val="00DD1FD2"/>
    <w:rsid w:val="00DD2BFC"/>
    <w:rsid w:val="00DD35FC"/>
    <w:rsid w:val="00DD3EA1"/>
    <w:rsid w:val="00DD4C60"/>
    <w:rsid w:val="00DD5399"/>
    <w:rsid w:val="00DD64DC"/>
    <w:rsid w:val="00DD66CB"/>
    <w:rsid w:val="00DD6DE8"/>
    <w:rsid w:val="00DD7AFA"/>
    <w:rsid w:val="00DD7DD4"/>
    <w:rsid w:val="00DE0150"/>
    <w:rsid w:val="00DE1A68"/>
    <w:rsid w:val="00DE4DD6"/>
    <w:rsid w:val="00DE5213"/>
    <w:rsid w:val="00DE7A7F"/>
    <w:rsid w:val="00DF4404"/>
    <w:rsid w:val="00DF4FA0"/>
    <w:rsid w:val="00DF5378"/>
    <w:rsid w:val="00DF5426"/>
    <w:rsid w:val="00E0001B"/>
    <w:rsid w:val="00E019DA"/>
    <w:rsid w:val="00E038A8"/>
    <w:rsid w:val="00E0560F"/>
    <w:rsid w:val="00E05EA5"/>
    <w:rsid w:val="00E06101"/>
    <w:rsid w:val="00E061A1"/>
    <w:rsid w:val="00E061B9"/>
    <w:rsid w:val="00E062AB"/>
    <w:rsid w:val="00E07781"/>
    <w:rsid w:val="00E106A3"/>
    <w:rsid w:val="00E1159E"/>
    <w:rsid w:val="00E122D5"/>
    <w:rsid w:val="00E12A93"/>
    <w:rsid w:val="00E12C16"/>
    <w:rsid w:val="00E135CD"/>
    <w:rsid w:val="00E1381A"/>
    <w:rsid w:val="00E15F92"/>
    <w:rsid w:val="00E16005"/>
    <w:rsid w:val="00E16517"/>
    <w:rsid w:val="00E1699E"/>
    <w:rsid w:val="00E16D6A"/>
    <w:rsid w:val="00E17299"/>
    <w:rsid w:val="00E2107C"/>
    <w:rsid w:val="00E23159"/>
    <w:rsid w:val="00E2428B"/>
    <w:rsid w:val="00E2724D"/>
    <w:rsid w:val="00E30627"/>
    <w:rsid w:val="00E31D8C"/>
    <w:rsid w:val="00E32191"/>
    <w:rsid w:val="00E34EB3"/>
    <w:rsid w:val="00E35BAA"/>
    <w:rsid w:val="00E3676E"/>
    <w:rsid w:val="00E36928"/>
    <w:rsid w:val="00E3760D"/>
    <w:rsid w:val="00E37D2D"/>
    <w:rsid w:val="00E418DF"/>
    <w:rsid w:val="00E44E7B"/>
    <w:rsid w:val="00E5040F"/>
    <w:rsid w:val="00E50996"/>
    <w:rsid w:val="00E53067"/>
    <w:rsid w:val="00E530F1"/>
    <w:rsid w:val="00E54974"/>
    <w:rsid w:val="00E55CA1"/>
    <w:rsid w:val="00E56551"/>
    <w:rsid w:val="00E61FD1"/>
    <w:rsid w:val="00E622F4"/>
    <w:rsid w:val="00E62AD2"/>
    <w:rsid w:val="00E6303E"/>
    <w:rsid w:val="00E63D5A"/>
    <w:rsid w:val="00E6415D"/>
    <w:rsid w:val="00E70325"/>
    <w:rsid w:val="00E72D79"/>
    <w:rsid w:val="00E73CF6"/>
    <w:rsid w:val="00E74A45"/>
    <w:rsid w:val="00E74C28"/>
    <w:rsid w:val="00E7506F"/>
    <w:rsid w:val="00E75700"/>
    <w:rsid w:val="00E76720"/>
    <w:rsid w:val="00E8141E"/>
    <w:rsid w:val="00E820EC"/>
    <w:rsid w:val="00E83A8F"/>
    <w:rsid w:val="00E84E49"/>
    <w:rsid w:val="00E85FD1"/>
    <w:rsid w:val="00E911AB"/>
    <w:rsid w:val="00E929AA"/>
    <w:rsid w:val="00E93EE9"/>
    <w:rsid w:val="00E96310"/>
    <w:rsid w:val="00E968A2"/>
    <w:rsid w:val="00EA1031"/>
    <w:rsid w:val="00EA2456"/>
    <w:rsid w:val="00EA246F"/>
    <w:rsid w:val="00EA4CAB"/>
    <w:rsid w:val="00EA4F9B"/>
    <w:rsid w:val="00EA51D2"/>
    <w:rsid w:val="00EA6E4C"/>
    <w:rsid w:val="00EA74F0"/>
    <w:rsid w:val="00EB0041"/>
    <w:rsid w:val="00EB4EFB"/>
    <w:rsid w:val="00EB5CC2"/>
    <w:rsid w:val="00EB74BA"/>
    <w:rsid w:val="00EB7749"/>
    <w:rsid w:val="00EC10EF"/>
    <w:rsid w:val="00EC16EA"/>
    <w:rsid w:val="00EC2254"/>
    <w:rsid w:val="00EC32B1"/>
    <w:rsid w:val="00EC488F"/>
    <w:rsid w:val="00EC5F0E"/>
    <w:rsid w:val="00EC6934"/>
    <w:rsid w:val="00EC74A0"/>
    <w:rsid w:val="00EC7994"/>
    <w:rsid w:val="00EC7BB7"/>
    <w:rsid w:val="00EC7C1A"/>
    <w:rsid w:val="00ED17DC"/>
    <w:rsid w:val="00ED3333"/>
    <w:rsid w:val="00ED45CC"/>
    <w:rsid w:val="00ED49E4"/>
    <w:rsid w:val="00ED56A4"/>
    <w:rsid w:val="00ED5B33"/>
    <w:rsid w:val="00ED6652"/>
    <w:rsid w:val="00EE0F58"/>
    <w:rsid w:val="00EE1386"/>
    <w:rsid w:val="00EE1937"/>
    <w:rsid w:val="00EE1EFB"/>
    <w:rsid w:val="00EE3776"/>
    <w:rsid w:val="00EE3D1B"/>
    <w:rsid w:val="00EE4260"/>
    <w:rsid w:val="00EE6B8A"/>
    <w:rsid w:val="00EF03D3"/>
    <w:rsid w:val="00EF0A66"/>
    <w:rsid w:val="00EF1BAC"/>
    <w:rsid w:val="00EF2543"/>
    <w:rsid w:val="00EF3A33"/>
    <w:rsid w:val="00EF3D62"/>
    <w:rsid w:val="00EF4EA0"/>
    <w:rsid w:val="00EF78F9"/>
    <w:rsid w:val="00F00209"/>
    <w:rsid w:val="00F004F7"/>
    <w:rsid w:val="00F00C9D"/>
    <w:rsid w:val="00F01327"/>
    <w:rsid w:val="00F01CA7"/>
    <w:rsid w:val="00F02775"/>
    <w:rsid w:val="00F028CD"/>
    <w:rsid w:val="00F0299E"/>
    <w:rsid w:val="00F05F44"/>
    <w:rsid w:val="00F1092D"/>
    <w:rsid w:val="00F11E8F"/>
    <w:rsid w:val="00F13A55"/>
    <w:rsid w:val="00F16059"/>
    <w:rsid w:val="00F23682"/>
    <w:rsid w:val="00F23846"/>
    <w:rsid w:val="00F23A29"/>
    <w:rsid w:val="00F23C76"/>
    <w:rsid w:val="00F246F7"/>
    <w:rsid w:val="00F247FF"/>
    <w:rsid w:val="00F26158"/>
    <w:rsid w:val="00F26B10"/>
    <w:rsid w:val="00F2783D"/>
    <w:rsid w:val="00F27C3A"/>
    <w:rsid w:val="00F27F08"/>
    <w:rsid w:val="00F31E62"/>
    <w:rsid w:val="00F3414D"/>
    <w:rsid w:val="00F4048B"/>
    <w:rsid w:val="00F4124A"/>
    <w:rsid w:val="00F4131D"/>
    <w:rsid w:val="00F41430"/>
    <w:rsid w:val="00F417D5"/>
    <w:rsid w:val="00F41F94"/>
    <w:rsid w:val="00F44577"/>
    <w:rsid w:val="00F45F4B"/>
    <w:rsid w:val="00F46C6D"/>
    <w:rsid w:val="00F50108"/>
    <w:rsid w:val="00F501C8"/>
    <w:rsid w:val="00F517F3"/>
    <w:rsid w:val="00F534AF"/>
    <w:rsid w:val="00F5369C"/>
    <w:rsid w:val="00F54C2D"/>
    <w:rsid w:val="00F55F8F"/>
    <w:rsid w:val="00F5621D"/>
    <w:rsid w:val="00F57262"/>
    <w:rsid w:val="00F57542"/>
    <w:rsid w:val="00F57D95"/>
    <w:rsid w:val="00F60DB6"/>
    <w:rsid w:val="00F61012"/>
    <w:rsid w:val="00F61748"/>
    <w:rsid w:val="00F619EF"/>
    <w:rsid w:val="00F61DAE"/>
    <w:rsid w:val="00F66074"/>
    <w:rsid w:val="00F66853"/>
    <w:rsid w:val="00F719C0"/>
    <w:rsid w:val="00F72B16"/>
    <w:rsid w:val="00F73243"/>
    <w:rsid w:val="00F73A5B"/>
    <w:rsid w:val="00F74776"/>
    <w:rsid w:val="00F7510E"/>
    <w:rsid w:val="00F75A56"/>
    <w:rsid w:val="00F7745C"/>
    <w:rsid w:val="00F7752F"/>
    <w:rsid w:val="00F776C1"/>
    <w:rsid w:val="00F77802"/>
    <w:rsid w:val="00F81599"/>
    <w:rsid w:val="00F8197B"/>
    <w:rsid w:val="00F82E17"/>
    <w:rsid w:val="00F8321E"/>
    <w:rsid w:val="00F84D2E"/>
    <w:rsid w:val="00F91CFA"/>
    <w:rsid w:val="00F91F81"/>
    <w:rsid w:val="00F92C03"/>
    <w:rsid w:val="00F92C38"/>
    <w:rsid w:val="00F949F2"/>
    <w:rsid w:val="00F957DB"/>
    <w:rsid w:val="00FA09FC"/>
    <w:rsid w:val="00FA2746"/>
    <w:rsid w:val="00FA2E82"/>
    <w:rsid w:val="00FA604E"/>
    <w:rsid w:val="00FA6A84"/>
    <w:rsid w:val="00FA7DCD"/>
    <w:rsid w:val="00FB2F3C"/>
    <w:rsid w:val="00FB4196"/>
    <w:rsid w:val="00FB4245"/>
    <w:rsid w:val="00FB6390"/>
    <w:rsid w:val="00FB65F3"/>
    <w:rsid w:val="00FC115F"/>
    <w:rsid w:val="00FC30EA"/>
    <w:rsid w:val="00FC3ED9"/>
    <w:rsid w:val="00FC544E"/>
    <w:rsid w:val="00FC5E43"/>
    <w:rsid w:val="00FC699F"/>
    <w:rsid w:val="00FD2653"/>
    <w:rsid w:val="00FD5631"/>
    <w:rsid w:val="00FD566C"/>
    <w:rsid w:val="00FD61ED"/>
    <w:rsid w:val="00FD7F3D"/>
    <w:rsid w:val="00FE026B"/>
    <w:rsid w:val="00FE246E"/>
    <w:rsid w:val="00FE3144"/>
    <w:rsid w:val="00FE3217"/>
    <w:rsid w:val="00FE35AB"/>
    <w:rsid w:val="00FE38D8"/>
    <w:rsid w:val="00FE39F7"/>
    <w:rsid w:val="00FF0C12"/>
    <w:rsid w:val="00FF1762"/>
    <w:rsid w:val="00FF18D8"/>
    <w:rsid w:val="00FF1A9B"/>
    <w:rsid w:val="00FF2E70"/>
    <w:rsid w:val="00FF31E9"/>
    <w:rsid w:val="00FF337D"/>
    <w:rsid w:val="00FF3857"/>
    <w:rsid w:val="00FF3BBC"/>
    <w:rsid w:val="00FF4C35"/>
    <w:rsid w:val="00FF4DAA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66F5"/>
  <w15:chartTrackingRefBased/>
  <w15:docId w15:val="{38908443-3AF1-134B-B53D-A12040E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4E9B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9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064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37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C37C6"/>
  </w:style>
  <w:style w:type="paragraph" w:styleId="Footer">
    <w:name w:val="footer"/>
    <w:basedOn w:val="Normal"/>
    <w:link w:val="FooterChar"/>
    <w:uiPriority w:val="99"/>
    <w:unhideWhenUsed/>
    <w:rsid w:val="003C37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C37C6"/>
  </w:style>
  <w:style w:type="character" w:styleId="PageNumber">
    <w:name w:val="page number"/>
    <w:basedOn w:val="DefaultParagraphFont"/>
    <w:uiPriority w:val="99"/>
    <w:semiHidden/>
    <w:unhideWhenUsed/>
    <w:rsid w:val="003C37C6"/>
  </w:style>
  <w:style w:type="paragraph" w:styleId="ListParagraph">
    <w:name w:val="List Paragraph"/>
    <w:basedOn w:val="Normal"/>
    <w:uiPriority w:val="34"/>
    <w:qFormat/>
    <w:rsid w:val="00D04326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05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5AE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4A05A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C601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9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2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AD6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AD6"/>
    <w:rPr>
      <w:rFonts w:ascii="Times New Roman" w:eastAsia="Times New Roman" w:hAnsi="Times New Roman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carty@mail.mcgill.ca" TargetMode="External"/><Relationship Id="rId13" Type="http://schemas.openxmlformats.org/officeDocument/2006/relationships/hyperlink" Target="mailto:david.davies@mcgill.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ris.howard@mcgill.c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X97-YyY9G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ecampbell@wlu.ca" TargetMode="External"/><Relationship Id="rId10" Type="http://schemas.openxmlformats.org/officeDocument/2006/relationships/hyperlink" Target="https://www.kevenbisson.com/podcast-parlons-&#233;thiqu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lexandercarty.weebly.com" TargetMode="External"/><Relationship Id="rId14" Type="http://schemas.openxmlformats.org/officeDocument/2006/relationships/hyperlink" Target="mailto:gfoster@wlu.ca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ube.com/watch?v=pt7nI_UmqCc" TargetMode="External"/><Relationship Id="rId1" Type="http://schemas.openxmlformats.org/officeDocument/2006/relationships/hyperlink" Target="https://www.youtube.com/watch?v=-tmUYg_my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C0AA30-F2D6-584B-A857-01960E6F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Carty</dc:creator>
  <cp:keywords/>
  <dc:description/>
  <cp:lastModifiedBy>Alexander Carty</cp:lastModifiedBy>
  <cp:revision>356</cp:revision>
  <cp:lastPrinted>2023-04-13T17:35:00Z</cp:lastPrinted>
  <dcterms:created xsi:type="dcterms:W3CDTF">2023-04-13T17:35:00Z</dcterms:created>
  <dcterms:modified xsi:type="dcterms:W3CDTF">2023-09-27T20:02:00Z</dcterms:modified>
</cp:coreProperties>
</file>